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06E98" w:rsidR="00006E98" w:rsidP="00006E98" w:rsidRDefault="00006E98" w14:paraId="2FEB3435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kern w:val="0"/>
          <w:lang w:val="es-ES" w:eastAsia="es-ES"/>
          <w14:ligatures w14:val="none"/>
        </w:rPr>
      </w:pPr>
      <w:r w:rsidRPr="00006E98">
        <w:rPr>
          <w:rFonts w:eastAsia="Times New Roman" w:asciiTheme="majorHAnsi" w:hAnsiTheme="majorHAnsi" w:cstheme="majorHAnsi"/>
          <w:b/>
          <w:bCs/>
          <w:kern w:val="0"/>
          <w:lang w:val="es-ES" w:eastAsia="es-ES"/>
          <w14:ligatures w14:val="none"/>
        </w:rPr>
        <w:t>Requerimiento de profesionales para el cargo de:</w:t>
      </w:r>
      <w:r w:rsidRPr="00006E98">
        <w:rPr>
          <w:rFonts w:eastAsia="Times New Roman" w:asciiTheme="majorHAnsi" w:hAnsiTheme="majorHAnsi" w:cstheme="majorHAnsi"/>
          <w:kern w:val="0"/>
          <w:lang w:val="es-ES" w:eastAsia="es-ES"/>
          <w14:ligatures w14:val="none"/>
        </w:rPr>
        <w:t xml:space="preserve"> Docente Interino a tiempo horario.</w:t>
      </w:r>
    </w:p>
    <w:p w:rsidRPr="00006E98" w:rsidR="00006E98" w:rsidP="00006E98" w:rsidRDefault="00006E98" w14:paraId="6D3E9C82" w14:textId="2C118774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b/>
          <w:kern w:val="0"/>
          <w:lang w:val="es-MX" w:eastAsia="es-ES"/>
          <w14:ligatures w14:val="none"/>
        </w:rPr>
      </w:pPr>
      <w:r w:rsidRPr="00006E98">
        <w:rPr>
          <w:rFonts w:asciiTheme="majorHAnsi" w:hAnsiTheme="majorHAnsi" w:cstheme="majorHAnsi"/>
          <w:color w:val="000000"/>
          <w:kern w:val="0"/>
          <w:lang w:val="es-MX"/>
          <w14:ligatures w14:val="none"/>
        </w:rPr>
        <w:t xml:space="preserve">Asignatura para incorporarse como docente a tiempo horario: </w:t>
      </w:r>
      <w:r>
        <w:rPr>
          <w:rFonts w:asciiTheme="majorHAnsi" w:hAnsiTheme="majorHAnsi" w:cstheme="majorHAnsi"/>
          <w:color w:val="000000"/>
          <w:kern w:val="0"/>
          <w:lang w:val="es-MX"/>
          <w14:ligatures w14:val="none"/>
        </w:rPr>
        <w:t>COM-231 MARKETING Y PUBLICIDAD</w:t>
      </w:r>
    </w:p>
    <w:p w:rsidRPr="00006E98" w:rsidR="00006E98" w:rsidP="00006E98" w:rsidRDefault="00006E98" w14:paraId="16071D77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b/>
          <w:kern w:val="0"/>
          <w:lang w:val="es-MX" w:eastAsia="es-ES"/>
          <w14:ligatures w14:val="none"/>
        </w:rPr>
      </w:pPr>
      <w:r w:rsidRPr="00006E98">
        <w:rPr>
          <w:rFonts w:eastAsia="Times New Roman" w:asciiTheme="majorHAnsi" w:hAnsiTheme="majorHAnsi" w:cstheme="majorHAnsi"/>
          <w:b/>
          <w:kern w:val="0"/>
          <w:lang w:val="es-MX" w:eastAsia="es-ES"/>
          <w14:ligatures w14:val="none"/>
        </w:rPr>
        <w:t xml:space="preserve">Horarios establecidos: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48"/>
        <w:gridCol w:w="2257"/>
        <w:gridCol w:w="2249"/>
        <w:gridCol w:w="2248"/>
      </w:tblGrid>
      <w:tr w:rsidRPr="00006E98" w:rsidR="00006E98" w:rsidTr="00A662E3" w14:paraId="2DD52A06" w14:textId="77777777">
        <w:tc>
          <w:tcPr>
            <w:tcW w:w="2448" w:type="dxa"/>
            <w:shd w:val="clear" w:color="auto" w:fill="auto"/>
            <w:vAlign w:val="center"/>
          </w:tcPr>
          <w:p w:rsidRPr="00006E98" w:rsidR="00006E98" w:rsidP="00006E98" w:rsidRDefault="00006E98" w14:paraId="2A0229FC" w14:textId="77777777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kern w:val="0"/>
                <w:lang w:val="es-MX" w:eastAsia="es-ES"/>
                <w14:ligatures w14:val="none"/>
              </w:rPr>
            </w:pPr>
            <w:r w:rsidRPr="00006E98">
              <w:rPr>
                <w:rFonts w:eastAsia="Times New Roman" w:asciiTheme="majorHAnsi" w:hAnsiTheme="majorHAnsi" w:cstheme="majorHAnsi"/>
                <w:b/>
                <w:kern w:val="0"/>
                <w:lang w:val="es-MX" w:eastAsia="es-ES"/>
                <w14:ligatures w14:val="none"/>
              </w:rPr>
              <w:t>Días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Pr="00006E98" w:rsidR="00006E98" w:rsidP="00006E98" w:rsidRDefault="00006E98" w14:paraId="30117487" w14:textId="77777777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kern w:val="0"/>
                <w:lang w:val="es-MX" w:eastAsia="es-ES"/>
                <w14:ligatures w14:val="none"/>
              </w:rPr>
            </w:pPr>
            <w:r w:rsidRPr="00006E98">
              <w:rPr>
                <w:rFonts w:eastAsia="Times New Roman" w:asciiTheme="majorHAnsi" w:hAnsiTheme="majorHAnsi" w:cstheme="majorHAnsi"/>
                <w:b/>
                <w:bCs/>
                <w:kern w:val="0"/>
                <w:lang w:val="es-MX" w:eastAsia="es-ES"/>
                <w14:ligatures w14:val="none"/>
              </w:rPr>
              <w:t>LUNES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Pr="00006E98" w:rsidR="00006E98" w:rsidP="00006E98" w:rsidRDefault="00006E98" w14:paraId="28B01990" w14:textId="77777777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kern w:val="0"/>
                <w:lang w:val="es-MX" w:eastAsia="es-ES"/>
                <w14:ligatures w14:val="none"/>
              </w:rPr>
            </w:pPr>
            <w:r w:rsidRPr="00006E98">
              <w:rPr>
                <w:rFonts w:eastAsia="Times New Roman" w:asciiTheme="majorHAnsi" w:hAnsiTheme="majorHAnsi" w:cstheme="majorHAnsi"/>
                <w:b/>
                <w:bCs/>
                <w:kern w:val="0"/>
                <w:lang w:val="es-MX" w:eastAsia="es-ES"/>
                <w14:ligatures w14:val="none"/>
              </w:rPr>
              <w:t>MIÉRCOLES</w:t>
            </w:r>
          </w:p>
        </w:tc>
        <w:tc>
          <w:tcPr>
            <w:tcW w:w="2248" w:type="dxa"/>
          </w:tcPr>
          <w:p w:rsidRPr="00006E98" w:rsidR="00006E98" w:rsidP="00006E98" w:rsidRDefault="00006E98" w14:paraId="06D17DD6" w14:textId="1FBF9A51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kern w:val="0"/>
                <w:lang w:val="es-MX" w:eastAsia="es-ES"/>
                <w14:ligatures w14:val="none"/>
              </w:rPr>
            </w:pPr>
          </w:p>
        </w:tc>
      </w:tr>
      <w:tr w:rsidRPr="00006E98" w:rsidR="00006E98" w:rsidTr="00A662E3" w14:paraId="255A3C17" w14:textId="77777777">
        <w:tc>
          <w:tcPr>
            <w:tcW w:w="2448" w:type="dxa"/>
            <w:shd w:val="clear" w:color="auto" w:fill="auto"/>
            <w:vAlign w:val="center"/>
          </w:tcPr>
          <w:p w:rsidRPr="00006E98" w:rsidR="00006E98" w:rsidP="00006E98" w:rsidRDefault="00006E98" w14:paraId="65B9F342" w14:textId="77777777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kern w:val="0"/>
                <w:lang w:val="es-MX" w:eastAsia="es-ES"/>
                <w14:ligatures w14:val="none"/>
              </w:rPr>
            </w:pPr>
            <w:r w:rsidRPr="00006E98">
              <w:rPr>
                <w:rFonts w:eastAsia="Times New Roman" w:asciiTheme="majorHAnsi" w:hAnsiTheme="majorHAnsi" w:cstheme="majorHAnsi"/>
                <w:b/>
                <w:kern w:val="0"/>
                <w:lang w:val="es-MX" w:eastAsia="es-ES"/>
                <w14:ligatures w14:val="none"/>
              </w:rPr>
              <w:t>Horario</w:t>
            </w:r>
          </w:p>
        </w:tc>
        <w:tc>
          <w:tcPr>
            <w:tcW w:w="2257" w:type="dxa"/>
            <w:shd w:val="clear" w:color="auto" w:fill="auto"/>
          </w:tcPr>
          <w:p w:rsidRPr="00006E98" w:rsidR="00006E98" w:rsidP="00006E98" w:rsidRDefault="00006E98" w14:paraId="29B604F8" w14:textId="4935BE73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kern w:val="0"/>
                <w:lang w:val="es-MX" w:eastAsia="es-ES"/>
                <w14:ligatures w14:val="none"/>
              </w:rPr>
            </w:pPr>
            <w:r w:rsidRPr="00006E98">
              <w:rPr>
                <w:rFonts w:asciiTheme="majorHAnsi" w:hAnsiTheme="majorHAnsi" w:cstheme="majorHAnsi"/>
                <w:kern w:val="0"/>
                <w:lang w:val="es-ES"/>
                <w14:ligatures w14:val="none"/>
              </w:rPr>
              <w:t>1</w:t>
            </w:r>
            <w:r>
              <w:rPr>
                <w:rFonts w:asciiTheme="majorHAnsi" w:hAnsiTheme="majorHAnsi" w:cstheme="majorHAnsi"/>
                <w:kern w:val="0"/>
                <w:lang w:val="es-ES"/>
                <w14:ligatures w14:val="none"/>
              </w:rPr>
              <w:t>7</w:t>
            </w:r>
            <w:r w:rsidRPr="00006E98">
              <w:rPr>
                <w:rFonts w:asciiTheme="majorHAnsi" w:hAnsiTheme="majorHAnsi" w:cstheme="majorHAnsi"/>
                <w:kern w:val="0"/>
                <w:lang w:val="es-ES"/>
                <w14:ligatures w14:val="none"/>
              </w:rPr>
              <w:t>:</w:t>
            </w:r>
            <w:r>
              <w:rPr>
                <w:rFonts w:asciiTheme="majorHAnsi" w:hAnsiTheme="majorHAnsi" w:cstheme="majorHAnsi"/>
                <w:kern w:val="0"/>
                <w:lang w:val="es-ES"/>
                <w14:ligatures w14:val="none"/>
              </w:rPr>
              <w:t>45</w:t>
            </w:r>
            <w:r w:rsidRPr="00006E98">
              <w:rPr>
                <w:rFonts w:asciiTheme="majorHAnsi" w:hAnsiTheme="majorHAnsi" w:cstheme="majorHAnsi"/>
                <w:kern w:val="0"/>
                <w:lang w:val="es-ES"/>
                <w14:ligatures w14:val="none"/>
              </w:rPr>
              <w:t xml:space="preserve"> – </w:t>
            </w:r>
            <w:r>
              <w:rPr>
                <w:rFonts w:asciiTheme="majorHAnsi" w:hAnsiTheme="majorHAnsi" w:cstheme="majorHAnsi"/>
                <w:kern w:val="0"/>
                <w:lang w:val="es-ES"/>
                <w14:ligatures w14:val="none"/>
              </w:rPr>
              <w:t>19</w:t>
            </w:r>
            <w:r w:rsidRPr="00006E98">
              <w:rPr>
                <w:rFonts w:asciiTheme="majorHAnsi" w:hAnsiTheme="majorHAnsi" w:cstheme="majorHAnsi"/>
                <w:kern w:val="0"/>
                <w:lang w:val="es-ES"/>
                <w14:ligatures w14:val="none"/>
              </w:rPr>
              <w:t>:</w:t>
            </w:r>
            <w:r>
              <w:rPr>
                <w:rFonts w:asciiTheme="majorHAnsi" w:hAnsiTheme="majorHAnsi" w:cstheme="majorHAnsi"/>
                <w:kern w:val="0"/>
                <w:lang w:val="es-ES"/>
                <w14:ligatures w14:val="none"/>
              </w:rPr>
              <w:t>15</w:t>
            </w:r>
          </w:p>
        </w:tc>
        <w:tc>
          <w:tcPr>
            <w:tcW w:w="2249" w:type="dxa"/>
            <w:shd w:val="clear" w:color="auto" w:fill="auto"/>
          </w:tcPr>
          <w:p w:rsidRPr="00006E98" w:rsidR="00006E98" w:rsidP="00006E98" w:rsidRDefault="00006E98" w14:paraId="46E95757" w14:textId="5378161E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kern w:val="0"/>
                <w:lang w:val="es-MX" w:eastAsia="es-ES"/>
                <w14:ligatures w14:val="none"/>
              </w:rPr>
            </w:pPr>
            <w:r>
              <w:rPr>
                <w:rFonts w:asciiTheme="majorHAnsi" w:hAnsiTheme="majorHAnsi" w:cstheme="majorHAnsi"/>
                <w:kern w:val="0"/>
                <w:lang w:val="es-ES"/>
                <w14:ligatures w14:val="none"/>
              </w:rPr>
              <w:t>17:45</w:t>
            </w:r>
            <w:r w:rsidRPr="00006E98">
              <w:rPr>
                <w:rFonts w:asciiTheme="majorHAnsi" w:hAnsiTheme="majorHAnsi" w:cstheme="majorHAnsi"/>
                <w:kern w:val="0"/>
                <w:lang w:val="es-ES"/>
                <w14:ligatures w14:val="none"/>
              </w:rPr>
              <w:t xml:space="preserve"> – 1</w:t>
            </w:r>
            <w:r>
              <w:rPr>
                <w:rFonts w:asciiTheme="majorHAnsi" w:hAnsiTheme="majorHAnsi" w:cstheme="majorHAnsi"/>
                <w:kern w:val="0"/>
                <w:lang w:val="es-ES"/>
                <w14:ligatures w14:val="none"/>
              </w:rPr>
              <w:t>9</w:t>
            </w:r>
            <w:r w:rsidRPr="00006E98">
              <w:rPr>
                <w:rFonts w:asciiTheme="majorHAnsi" w:hAnsiTheme="majorHAnsi" w:cstheme="majorHAnsi"/>
                <w:kern w:val="0"/>
                <w:lang w:val="es-ES"/>
                <w14:ligatures w14:val="none"/>
              </w:rPr>
              <w:t>:</w:t>
            </w:r>
            <w:r>
              <w:rPr>
                <w:rFonts w:asciiTheme="majorHAnsi" w:hAnsiTheme="majorHAnsi" w:cstheme="majorHAnsi"/>
                <w:kern w:val="0"/>
                <w:lang w:val="es-ES"/>
                <w14:ligatures w14:val="none"/>
              </w:rPr>
              <w:t>15</w:t>
            </w:r>
          </w:p>
        </w:tc>
        <w:tc>
          <w:tcPr>
            <w:tcW w:w="2248" w:type="dxa"/>
            <w:shd w:val="clear" w:color="auto" w:fill="auto"/>
          </w:tcPr>
          <w:p w:rsidRPr="00006E98" w:rsidR="00006E98" w:rsidP="00006E98" w:rsidRDefault="00006E98" w14:paraId="00C875C2" w14:textId="40F55B62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kern w:val="0"/>
                <w:lang w:val="es-MX" w:eastAsia="es-ES"/>
                <w14:ligatures w14:val="none"/>
              </w:rPr>
            </w:pPr>
          </w:p>
        </w:tc>
      </w:tr>
    </w:tbl>
    <w:p w:rsidRPr="00006E98" w:rsidR="00006E98" w:rsidP="00006E98" w:rsidRDefault="00006E98" w14:paraId="11C00312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kern w:val="0"/>
          <w:lang w:val="es-MX" w:eastAsia="es-ES"/>
          <w14:ligatures w14:val="none"/>
        </w:rPr>
      </w:pPr>
      <w:r w:rsidRPr="00006E98">
        <w:rPr>
          <w:rFonts w:eastAsia="Times New Roman" w:asciiTheme="majorHAnsi" w:hAnsiTheme="majorHAnsi" w:cstheme="majorHAnsi"/>
          <w:bCs/>
          <w:kern w:val="0"/>
          <w:lang w:val="es-MX" w:eastAsia="es-ES"/>
          <w14:ligatures w14:val="none"/>
        </w:rPr>
        <w:t>Departamento que lo demanda:</w:t>
      </w:r>
      <w:r w:rsidRPr="00006E98">
        <w:rPr>
          <w:rFonts w:eastAsia="Times New Roman" w:asciiTheme="majorHAnsi" w:hAnsiTheme="majorHAnsi" w:cstheme="majorHAnsi"/>
          <w:kern w:val="0"/>
          <w:lang w:val="es-MX" w:eastAsia="es-ES"/>
          <w14:ligatures w14:val="none"/>
        </w:rPr>
        <w:t xml:space="preserve"> </w:t>
      </w:r>
      <w:r w:rsidRPr="00006E98">
        <w:rPr>
          <w:rFonts w:eastAsia="Times New Roman" w:asciiTheme="majorHAnsi" w:hAnsiTheme="majorHAnsi" w:cstheme="majorHAnsi"/>
          <w:b/>
          <w:bCs/>
          <w:kern w:val="0"/>
          <w:lang w:val="es-MX" w:eastAsia="es-ES"/>
          <w14:ligatures w14:val="none"/>
        </w:rPr>
        <w:t>“Departamento de Ciencias Jurídicas y Sociales”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4428"/>
      </w:tblGrid>
      <w:tr w:rsidRPr="00006E98" w:rsidR="00006E98" w:rsidTr="15CE7CE4" w14:paraId="26FB0D1D" w14:textId="77777777">
        <w:trPr>
          <w:trHeight w:val="867"/>
        </w:trPr>
        <w:tc>
          <w:tcPr>
            <w:tcW w:w="10065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6E98" w:rsidR="00006E98" w:rsidP="00006E98" w:rsidRDefault="00006E98" w14:paraId="0E4277D0" w14:textId="77777777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spacing w:val="5"/>
                <w:kern w:val="0"/>
                <w:lang w:val="es-ES" w:eastAsia="es-ES"/>
                <w14:ligatures w14:val="none"/>
              </w:rPr>
            </w:pPr>
            <w:r w:rsidRPr="00006E98">
              <w:rPr>
                <w:rFonts w:asciiTheme="majorHAnsi" w:hAnsiTheme="majorHAnsi" w:cstheme="majorHAnsi"/>
                <w:color w:val="000000"/>
                <w:spacing w:val="5"/>
                <w:kern w:val="0"/>
                <w:lang w:val="es-ES"/>
                <w14:ligatures w14:val="none"/>
              </w:rPr>
              <w:t>La Universidad Católica Boliviana "San Pablo" - Sede Tarija, convoca a la presentación de postulaciones para el cargo de DOCENTE INTERINO a tiempo horario.</w:t>
            </w:r>
          </w:p>
        </w:tc>
      </w:tr>
      <w:tr w:rsidRPr="00006E98" w:rsidR="00006E98" w:rsidTr="15CE7CE4" w14:paraId="24390697" w14:textId="77777777">
        <w:trPr>
          <w:trHeight w:val="468"/>
        </w:trPr>
        <w:tc>
          <w:tcPr>
            <w:tcW w:w="10065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06E98" w:rsidR="00006E98" w:rsidP="00006E98" w:rsidRDefault="00006E98" w14:paraId="0832E99E" w14:textId="77777777">
            <w:pPr>
              <w:numPr>
                <w:ilvl w:val="0"/>
                <w:numId w:val="2"/>
              </w:numPr>
              <w:spacing w:before="80" w:after="80" w:line="240" w:lineRule="auto"/>
              <w:ind w:left="426" w:hanging="426"/>
              <w:jc w:val="both"/>
              <w:rPr>
                <w:rFonts w:eastAsia="Times New Roman" w:asciiTheme="majorHAnsi" w:hAnsiTheme="majorHAnsi" w:cstheme="majorHAnsi"/>
                <w:spacing w:val="5"/>
                <w:kern w:val="0"/>
                <w:lang w:val="es-ES" w:eastAsia="es-ES"/>
                <w14:ligatures w14:val="none"/>
              </w:rPr>
            </w:pPr>
            <w:r w:rsidRPr="00006E98">
              <w:rPr>
                <w:rFonts w:eastAsia="Times New Roman" w:asciiTheme="majorHAnsi" w:hAnsiTheme="majorHAnsi" w:cstheme="majorHAnsi"/>
                <w:b/>
                <w:spacing w:val="5"/>
                <w:kern w:val="0"/>
                <w:lang w:val="es-ES" w:eastAsia="es-BO"/>
                <w14:ligatures w14:val="none"/>
              </w:rPr>
              <w:t>REQUISITOS Y VALORACIÓN</w:t>
            </w:r>
          </w:p>
        </w:tc>
      </w:tr>
      <w:tr w:rsidRPr="00006E98" w:rsidR="00006E98" w:rsidTr="15CE7CE4" w14:paraId="7347FAAE" w14:textId="77777777">
        <w:trPr>
          <w:trHeight w:val="867"/>
        </w:trPr>
        <w:tc>
          <w:tcPr>
            <w:tcW w:w="10065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06E98" w:rsidR="00006E98" w:rsidP="00006E98" w:rsidRDefault="00006E98" w14:paraId="3ABE82D2" w14:textId="77777777">
            <w:pPr>
              <w:rPr>
                <w:rFonts w:asciiTheme="majorHAnsi" w:hAnsiTheme="majorHAnsi" w:cstheme="majorHAnsi"/>
                <w:b/>
                <w:color w:val="000000"/>
                <w:spacing w:val="5"/>
                <w:kern w:val="0"/>
                <w:lang w:val="es-ES" w:eastAsia="es-BO"/>
                <w14:ligatures w14:val="none"/>
              </w:rPr>
            </w:pPr>
            <w:r w:rsidRPr="00006E98">
              <w:rPr>
                <w:rFonts w:asciiTheme="majorHAnsi" w:hAnsiTheme="majorHAnsi" w:cstheme="majorHAnsi"/>
                <w:b/>
                <w:color w:val="000000"/>
                <w:spacing w:val="5"/>
                <w:kern w:val="0"/>
                <w:lang w:val="es-ES" w:eastAsia="es-BO"/>
                <w14:ligatures w14:val="none"/>
              </w:rPr>
              <w:t>REQUISITOS INDISPENSABLES</w:t>
            </w:r>
          </w:p>
          <w:p w:rsidRPr="00006E98" w:rsidR="00006E98" w:rsidP="00006E98" w:rsidRDefault="00006E98" w14:paraId="39AD77B6" w14:textId="102BA2A8">
            <w:pPr>
              <w:numPr>
                <w:ilvl w:val="0"/>
                <w:numId w:val="3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color w:val="FF0000"/>
                <w:spacing w:val="5"/>
                <w:kern w:val="0"/>
                <w:lang w:val="es-ES"/>
                <w14:ligatures w14:val="none"/>
              </w:rPr>
            </w:pPr>
            <w:r w:rsidRPr="00006E98">
              <w:rPr>
                <w:rFonts w:asciiTheme="majorHAnsi" w:hAnsiTheme="majorHAnsi" w:cstheme="majorHAnsi"/>
                <w:color w:val="000000"/>
                <w:spacing w:val="5"/>
                <w:kern w:val="0"/>
                <w:lang w:val="es-ES"/>
                <w14:ligatures w14:val="none"/>
              </w:rPr>
              <w:t>Título profesional o en provisión nacional a nivel licenciatura o equivalente</w:t>
            </w:r>
            <w:r>
              <w:rPr>
                <w:rFonts w:asciiTheme="majorHAnsi" w:hAnsiTheme="majorHAnsi" w:cstheme="majorHAnsi"/>
                <w:color w:val="000000"/>
                <w:spacing w:val="5"/>
                <w:kern w:val="0"/>
                <w:lang w:val="es-ES"/>
                <w14:ligatures w14:val="none"/>
              </w:rPr>
              <w:t xml:space="preserve"> en Comunicación Social, Ciencias de la Comunicación o áreas afines a la asignatura</w:t>
            </w:r>
            <w:r w:rsidRPr="00006E98">
              <w:rPr>
                <w:rFonts w:asciiTheme="majorHAnsi" w:hAnsiTheme="majorHAnsi" w:cstheme="majorHAnsi"/>
                <w:color w:val="000000"/>
                <w:spacing w:val="5"/>
                <w:kern w:val="0"/>
                <w:lang w:val="es-ES"/>
                <w14:ligatures w14:val="none"/>
              </w:rPr>
              <w:t>.</w:t>
            </w:r>
          </w:p>
          <w:p w:rsidRPr="00006E98" w:rsidR="00006E98" w:rsidP="00006E98" w:rsidRDefault="00006E98" w14:paraId="0F38A884" w14:textId="77777777">
            <w:pPr>
              <w:numPr>
                <w:ilvl w:val="0"/>
                <w:numId w:val="3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  <w:kern w:val="0"/>
                <w:lang w:val="es-ES"/>
                <w14:ligatures w14:val="none"/>
              </w:rPr>
            </w:pPr>
            <w:r w:rsidRPr="00006E98">
              <w:rPr>
                <w:rFonts w:asciiTheme="majorHAnsi" w:hAnsiTheme="majorHAnsi" w:cstheme="majorHAnsi"/>
                <w:spacing w:val="5"/>
                <w:kern w:val="0"/>
                <w:lang w:val="es-ES"/>
                <w14:ligatures w14:val="none"/>
              </w:rPr>
              <w:t>Diplomado en Educación Superior.</w:t>
            </w:r>
          </w:p>
          <w:p w:rsidRPr="00006E98" w:rsidR="00006E98" w:rsidP="00006E98" w:rsidRDefault="00006E98" w14:paraId="0BA595F1" w14:textId="77777777">
            <w:pPr>
              <w:numPr>
                <w:ilvl w:val="0"/>
                <w:numId w:val="3"/>
              </w:num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b/>
                <w:spacing w:val="5"/>
                <w:kern w:val="0"/>
                <w:lang w:val="es-ES" w:eastAsia="es-BO"/>
                <w14:ligatures w14:val="none"/>
              </w:rPr>
            </w:pPr>
            <w:r w:rsidRPr="00006E98">
              <w:rPr>
                <w:rFonts w:asciiTheme="majorHAnsi" w:hAnsiTheme="majorHAnsi" w:cstheme="majorHAnsi"/>
                <w:spacing w:val="5"/>
                <w:kern w:val="0"/>
                <w:lang w:val="es-ES" w:eastAsia="es-BO"/>
                <w14:ligatures w14:val="none"/>
              </w:rPr>
              <w:t>No ser docente actualmente en la UCB con antigüedad de tres o más semestres.</w:t>
            </w:r>
          </w:p>
          <w:p w:rsidRPr="00006E98" w:rsidR="00006E98" w:rsidP="00006E98" w:rsidRDefault="00006E98" w14:paraId="6A75E4B0" w14:textId="77777777">
            <w:pPr>
              <w:numPr>
                <w:ilvl w:val="0"/>
                <w:numId w:val="3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kern w:val="0"/>
                <w:lang w:val="es-ES" w:eastAsia="es-BO"/>
                <w14:ligatures w14:val="none"/>
              </w:rPr>
            </w:pPr>
            <w:r w:rsidRPr="00006E98">
              <w:rPr>
                <w:rFonts w:asciiTheme="majorHAnsi" w:hAnsiTheme="majorHAnsi" w:cstheme="majorHAnsi"/>
                <w:spacing w:val="5"/>
                <w:kern w:val="0"/>
                <w:lang w:val="es-ES"/>
                <w14:ligatures w14:val="none"/>
              </w:rPr>
              <w:t>No tener incompatibilidad conforme al reglamento interno</w:t>
            </w:r>
          </w:p>
          <w:p w:rsidRPr="00006E98" w:rsidR="00006E98" w:rsidP="00006E98" w:rsidRDefault="00006E98" w14:paraId="47D31F3C" w14:textId="77777777">
            <w:pPr>
              <w:contextualSpacing/>
              <w:rPr>
                <w:rFonts w:asciiTheme="majorHAnsi" w:hAnsiTheme="majorHAnsi" w:cstheme="majorHAnsi"/>
                <w:b/>
                <w:bCs/>
                <w:spacing w:val="5"/>
                <w:kern w:val="0"/>
                <w:lang w:val="es-ES"/>
                <w14:ligatures w14:val="none"/>
              </w:rPr>
            </w:pPr>
            <w:r w:rsidRPr="00006E98">
              <w:rPr>
                <w:rFonts w:asciiTheme="majorHAnsi" w:hAnsiTheme="majorHAnsi" w:cstheme="majorHAnsi"/>
                <w:b/>
                <w:bCs/>
                <w:spacing w:val="5"/>
                <w:kern w:val="0"/>
                <w:lang w:val="es-ES"/>
                <w14:ligatures w14:val="none"/>
              </w:rPr>
              <w:t>DOCUMENTOS A PRESENTAR EN FORMATO DIGITAL EN LA WEB</w:t>
            </w:r>
          </w:p>
          <w:p w:rsidRPr="00006E98" w:rsidR="00006E98" w:rsidP="00006E98" w:rsidRDefault="00006E98" w14:paraId="09621ED6" w14:textId="77777777">
            <w:pPr>
              <w:numPr>
                <w:ilvl w:val="0"/>
                <w:numId w:val="3"/>
              </w:numPr>
              <w:spacing w:before="80" w:after="0" w:line="240" w:lineRule="auto"/>
              <w:jc w:val="both"/>
              <w:rPr>
                <w:rFonts w:asciiTheme="majorHAnsi" w:hAnsiTheme="majorHAnsi" w:cstheme="majorHAnsi"/>
                <w:spacing w:val="5"/>
                <w:kern w:val="0"/>
                <w:lang w:val="es-ES" w:eastAsia="es-BO"/>
                <w14:ligatures w14:val="none"/>
              </w:rPr>
            </w:pPr>
            <w:r w:rsidRPr="00006E98">
              <w:rPr>
                <w:rFonts w:asciiTheme="majorHAnsi" w:hAnsiTheme="majorHAnsi" w:cstheme="majorHAnsi"/>
                <w:spacing w:val="5"/>
                <w:kern w:val="0"/>
                <w:lang w:val="es-ES" w:eastAsia="es-BO"/>
                <w14:ligatures w14:val="none"/>
              </w:rPr>
              <w:t xml:space="preserve">Formulario de Postulación con respaldo documentario únicamente de lo solicitado en el formulario. </w:t>
            </w:r>
          </w:p>
          <w:p w:rsidRPr="00006E98" w:rsidR="00006E98" w:rsidP="00006E98" w:rsidRDefault="00006E98" w14:paraId="1445A9A6" w14:textId="77777777">
            <w:pPr>
              <w:numPr>
                <w:ilvl w:val="0"/>
                <w:numId w:val="3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kern w:val="0"/>
                <w:lang w:val="es-ES" w:eastAsia="es-BO"/>
                <w14:ligatures w14:val="none"/>
              </w:rPr>
            </w:pPr>
            <w:r w:rsidRPr="00006E98">
              <w:rPr>
                <w:rFonts w:asciiTheme="majorHAnsi" w:hAnsiTheme="majorHAnsi" w:cstheme="majorHAnsi"/>
                <w:spacing w:val="5"/>
                <w:kern w:val="0"/>
                <w:lang w:val="es-ES" w:eastAsia="es-BO"/>
                <w14:ligatures w14:val="none"/>
              </w:rPr>
              <w:t>Plan de Asignatura (adjunto a la presente).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49"/>
            </w:tblGrid>
            <w:tr w:rsidRPr="00006E98" w:rsidR="00006E98" w:rsidTr="00A662E3" w14:paraId="2332BF70" w14:textId="77777777">
              <w:trPr>
                <w:trHeight w:val="323"/>
              </w:trPr>
              <w:tc>
                <w:tcPr>
                  <w:tcW w:w="0" w:type="auto"/>
                </w:tcPr>
                <w:p w:rsidRPr="00006E98" w:rsidR="00006E98" w:rsidP="00006E98" w:rsidRDefault="00006E98" w14:paraId="4F89F7BB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asciiTheme="majorHAnsi" w:hAnsiTheme="majorHAnsi" w:cstheme="majorHAnsi"/>
                      <w:color w:val="000000"/>
                      <w:kern w:val="0"/>
                      <w:sz w:val="20"/>
                      <w:szCs w:val="20"/>
                      <w:lang w:eastAsia="es-BO"/>
                      <w14:ligatures w14:val="none"/>
                    </w:rPr>
                  </w:pPr>
                </w:p>
                <w:p w:rsidRPr="00006E98" w:rsidR="00006E98" w:rsidP="00006E98" w:rsidRDefault="00006E98" w14:paraId="7AF1A423" w14:textId="5A9E85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 New Roman" w:asciiTheme="majorHAnsi" w:hAnsiTheme="majorHAnsi" w:cstheme="majorHAnsi"/>
                      <w:color w:val="000000"/>
                      <w:kern w:val="0"/>
                      <w:sz w:val="20"/>
                      <w:szCs w:val="20"/>
                      <w:lang w:eastAsia="es-BO"/>
                      <w14:ligatures w14:val="none"/>
                    </w:rPr>
                  </w:pPr>
                  <w:r w:rsidRPr="00006E98">
                    <w:rPr>
                      <w:rFonts w:eastAsia="Times New Roman" w:asciiTheme="majorHAnsi" w:hAnsiTheme="majorHAnsi" w:cstheme="majorHAnsi"/>
                      <w:color w:val="000000"/>
                      <w:kern w:val="0"/>
                      <w:sz w:val="20"/>
                      <w:szCs w:val="20"/>
                      <w:lang w:eastAsia="es-BO"/>
                      <w14:ligatures w14:val="none"/>
                    </w:rPr>
                    <w:t xml:space="preserve">Nota: La falta de presentación de documentos o </w:t>
                  </w:r>
                  <w:r w:rsidR="00120123">
                    <w:rPr>
                      <w:rFonts w:eastAsia="Times New Roman" w:asciiTheme="majorHAnsi" w:hAnsiTheme="majorHAnsi" w:cstheme="majorHAnsi"/>
                      <w:color w:val="000000"/>
                      <w:kern w:val="0"/>
                      <w:sz w:val="20"/>
                      <w:szCs w:val="20"/>
                      <w:lang w:eastAsia="es-BO"/>
                      <w14:ligatures w14:val="none"/>
                    </w:rPr>
                    <w:t>in</w:t>
                  </w:r>
                  <w:r w:rsidRPr="00006E98">
                    <w:rPr>
                      <w:rFonts w:eastAsia="Times New Roman" w:asciiTheme="majorHAnsi" w:hAnsiTheme="majorHAnsi" w:cstheme="majorHAnsi"/>
                      <w:color w:val="000000"/>
                      <w:kern w:val="0"/>
                      <w:sz w:val="20"/>
                      <w:szCs w:val="20"/>
                      <w:lang w:eastAsia="es-BO"/>
                      <w14:ligatures w14:val="none"/>
                    </w:rPr>
                    <w:t xml:space="preserve">cumplimiento de requisitos indispensables será causa de inhabilitación de la postulación a la convocatoria. Asimismo, la comisión de selección podrá solicitar la presentación de documentos originales de respaldo al formulario de postulación, si considera pertinente. </w:t>
                  </w:r>
                </w:p>
              </w:tc>
            </w:tr>
          </w:tbl>
          <w:p w:rsidRPr="00006E98" w:rsidR="00006E98" w:rsidP="00006E98" w:rsidRDefault="00006E98" w14:paraId="6CE6F4BD" w14:textId="77777777">
            <w:pPr>
              <w:numPr>
                <w:ilvl w:val="0"/>
                <w:numId w:val="3"/>
              </w:numPr>
              <w:spacing w:before="80" w:after="80" w:line="240" w:lineRule="auto"/>
              <w:jc w:val="both"/>
              <w:rPr>
                <w:rFonts w:eastAsia="Times New Roman" w:asciiTheme="majorHAnsi" w:hAnsiTheme="majorHAnsi" w:cstheme="majorHAnsi"/>
                <w:b/>
                <w:spacing w:val="5"/>
                <w:kern w:val="0"/>
                <w:lang w:val="es-ES" w:eastAsia="es-BO"/>
                <w14:ligatures w14:val="none"/>
              </w:rPr>
            </w:pPr>
          </w:p>
        </w:tc>
      </w:tr>
      <w:tr w:rsidRPr="00006E98" w:rsidR="00006E98" w:rsidTr="15CE7CE4" w14:paraId="530989BD" w14:textId="77777777">
        <w:trPr>
          <w:trHeight w:val="867"/>
        </w:trPr>
        <w:tc>
          <w:tcPr>
            <w:tcW w:w="10065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06E98" w:rsidR="00006E98" w:rsidP="00006E98" w:rsidRDefault="00006E98" w14:paraId="2B68E783" w14:textId="77777777">
            <w:pPr>
              <w:spacing w:after="0"/>
              <w:rPr>
                <w:rFonts w:asciiTheme="majorHAnsi" w:hAnsiTheme="majorHAnsi" w:cstheme="majorHAnsi"/>
                <w:b/>
                <w:color w:val="000000"/>
                <w:kern w:val="0"/>
                <w:lang w:val="es-MX"/>
                <w14:ligatures w14:val="none"/>
              </w:rPr>
            </w:pPr>
            <w:r w:rsidRPr="00006E98">
              <w:rPr>
                <w:rFonts w:asciiTheme="majorHAnsi" w:hAnsiTheme="majorHAnsi" w:cstheme="majorHAnsi"/>
                <w:b/>
                <w:color w:val="000000"/>
                <w:kern w:val="0"/>
                <w:lang w:val="es-MX"/>
                <w14:ligatures w14:val="none"/>
              </w:rPr>
              <w:t>SE ESPERA QUE LA PERSONA POSTULANTE SE CARACTERICE POR:</w:t>
            </w:r>
          </w:p>
          <w:p w:rsidRPr="00006E98" w:rsidR="00006E98" w:rsidP="00006E98" w:rsidRDefault="00006E98" w14:paraId="728661A1" w14:textId="77777777">
            <w:pPr>
              <w:numPr>
                <w:ilvl w:val="1"/>
                <w:numId w:val="4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</w:pPr>
            <w:r w:rsidRPr="00006E98"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  <w:t>Tener cualidades personales de relacionamiento humano respetuoso y cordial.</w:t>
            </w:r>
          </w:p>
          <w:p w:rsidRPr="00006E98" w:rsidR="00006E98" w:rsidP="00006E98" w:rsidRDefault="00006E98" w14:paraId="285C63E9" w14:textId="77777777">
            <w:pPr>
              <w:numPr>
                <w:ilvl w:val="1"/>
                <w:numId w:val="4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</w:pPr>
            <w:r w:rsidRPr="00006E98"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  <w:t>Identificarse con los postulados y principios de la Doctrina Social de la Iglesia Católica y de la Universidad Católica Boliviana “San Pablo”.</w:t>
            </w:r>
          </w:p>
          <w:p w:rsidRPr="00006E98" w:rsidR="00006E98" w:rsidP="00006E98" w:rsidRDefault="00006E98" w14:paraId="7B71B663" w14:textId="77777777">
            <w:pPr>
              <w:numPr>
                <w:ilvl w:val="1"/>
                <w:numId w:val="4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</w:pPr>
            <w:r w:rsidRPr="00006E98"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  <w:t>Ser un referente de comportamiento ético.</w:t>
            </w:r>
          </w:p>
          <w:p w:rsidRPr="00006E98" w:rsidR="00006E98" w:rsidP="00006E98" w:rsidRDefault="00006E98" w14:paraId="546EDE83" w14:textId="77777777">
            <w:pPr>
              <w:numPr>
                <w:ilvl w:val="1"/>
                <w:numId w:val="4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</w:pPr>
            <w:r w:rsidRPr="00006E98"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  <w:t>Contar con posgrados en áreas relacionadas al cargo.</w:t>
            </w:r>
          </w:p>
          <w:p w:rsidRPr="00006E98" w:rsidR="00006E98" w:rsidP="00006E98" w:rsidRDefault="00006E98" w14:paraId="3C5B2CD2" w14:textId="77777777">
            <w:pPr>
              <w:numPr>
                <w:ilvl w:val="1"/>
                <w:numId w:val="4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</w:pPr>
            <w:r w:rsidRPr="00006E98"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  <w:t>Tener experiencia en docencia.</w:t>
            </w:r>
          </w:p>
          <w:p w:rsidRPr="00006E98" w:rsidR="00006E98" w:rsidP="00006E98" w:rsidRDefault="00006E98" w14:paraId="10D336FA" w14:textId="77777777">
            <w:pPr>
              <w:numPr>
                <w:ilvl w:val="1"/>
                <w:numId w:val="4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</w:pPr>
            <w:r w:rsidRPr="00006E98">
              <w:rPr>
                <w:rFonts w:asciiTheme="majorHAnsi" w:hAnsiTheme="majorHAnsi" w:cstheme="majorHAnsi"/>
                <w:iCs/>
                <w:color w:val="000000"/>
                <w:spacing w:val="5"/>
                <w:kern w:val="0"/>
                <w:lang w:val="es-ES" w:eastAsia="es-BO"/>
                <w14:ligatures w14:val="none"/>
              </w:rPr>
              <w:t>Tener experiencia en el ejercicio profesional</w:t>
            </w:r>
          </w:p>
          <w:p w:rsidRPr="00006E98" w:rsidR="00006E98" w:rsidP="00006E98" w:rsidRDefault="00006E98" w14:paraId="11F0E1A0" w14:textId="77777777">
            <w:pPr>
              <w:numPr>
                <w:ilvl w:val="1"/>
                <w:numId w:val="4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</w:pPr>
            <w:r w:rsidRPr="00006E98">
              <w:rPr>
                <w:rFonts w:asciiTheme="majorHAnsi" w:hAnsiTheme="majorHAnsi" w:cstheme="majorHAnsi"/>
                <w:iCs/>
                <w:color w:val="000000"/>
                <w:spacing w:val="5"/>
                <w:kern w:val="0"/>
                <w:lang w:val="es-ES" w:eastAsia="es-BO"/>
                <w14:ligatures w14:val="none"/>
              </w:rPr>
              <w:t xml:space="preserve">Tener manejo de tecnologías educativas y demás </w:t>
            </w:r>
            <w:proofErr w:type="spellStart"/>
            <w:r w:rsidRPr="00006E98">
              <w:rPr>
                <w:rFonts w:asciiTheme="majorHAnsi" w:hAnsiTheme="majorHAnsi" w:cstheme="majorHAnsi"/>
                <w:iCs/>
                <w:color w:val="000000"/>
                <w:spacing w:val="5"/>
                <w:kern w:val="0"/>
                <w:lang w:val="es-ES" w:eastAsia="es-BO"/>
                <w14:ligatures w14:val="none"/>
              </w:rPr>
              <w:t>TIC’s</w:t>
            </w:r>
            <w:proofErr w:type="spellEnd"/>
          </w:p>
          <w:p w:rsidRPr="00006E98" w:rsidR="00006E98" w:rsidP="00006E98" w:rsidRDefault="00006E98" w14:paraId="610C7191" w14:textId="77777777">
            <w:pPr>
              <w:numPr>
                <w:ilvl w:val="1"/>
                <w:numId w:val="8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kern w:val="0"/>
                <w14:ligatures w14:val="none"/>
              </w:rPr>
            </w:pPr>
            <w:r w:rsidRPr="00006E98">
              <w:rPr>
                <w:rFonts w:asciiTheme="majorHAnsi" w:hAnsiTheme="majorHAnsi" w:cstheme="majorHAnsi"/>
                <w:color w:val="000000"/>
                <w:kern w:val="0"/>
                <w:lang w:val="es-ES"/>
                <w14:ligatures w14:val="none"/>
              </w:rPr>
              <w:t>Innovación, creatividad en la transmisión de conocimientos y desarrollo de competencias.</w:t>
            </w:r>
          </w:p>
          <w:p w:rsidRPr="00006E98" w:rsidR="00006E98" w:rsidP="00006E98" w:rsidRDefault="00006E98" w14:paraId="356DBB97" w14:textId="77777777">
            <w:pPr>
              <w:numPr>
                <w:ilvl w:val="1"/>
                <w:numId w:val="8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kern w:val="0"/>
                <w:lang w:val="es-ES"/>
                <w14:ligatures w14:val="none"/>
              </w:rPr>
            </w:pPr>
            <w:r w:rsidRPr="00006E98">
              <w:rPr>
                <w:rFonts w:asciiTheme="majorHAnsi" w:hAnsiTheme="majorHAnsi" w:cstheme="majorHAnsi"/>
                <w:color w:val="000000"/>
                <w:kern w:val="0"/>
                <w:lang w:val="es-ES"/>
                <w14:ligatures w14:val="none"/>
              </w:rPr>
              <w:t>Conocimiento del idioma inglés.</w:t>
            </w:r>
          </w:p>
          <w:p w:rsidRPr="00006E98" w:rsidR="00006E98" w:rsidP="00006E98" w:rsidRDefault="00006E98" w14:paraId="4DC2699E" w14:textId="7777777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kern w:val="0"/>
                <w:lang w:val="es-ES"/>
                <w14:ligatures w14:val="none"/>
              </w:rPr>
            </w:pPr>
          </w:p>
          <w:p w:rsidRPr="00006E98" w:rsidR="00006E98" w:rsidP="00006E98" w:rsidRDefault="00006E98" w14:paraId="365AC377" w14:textId="7777777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kern w:val="0"/>
                <w:lang w:val="es-ES"/>
                <w14:ligatures w14:val="none"/>
              </w:rPr>
            </w:pPr>
          </w:p>
        </w:tc>
      </w:tr>
      <w:tr w:rsidRPr="00006E98" w:rsidR="00006E98" w:rsidTr="15CE7CE4" w14:paraId="0D325FA7" w14:textId="77777777">
        <w:tc>
          <w:tcPr>
            <w:tcW w:w="10065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06E98" w:rsidR="00006E98" w:rsidP="00006E98" w:rsidRDefault="00006E98" w14:paraId="2FF60BE0" w14:textId="77777777">
            <w:p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b/>
                <w:kern w:val="0"/>
                <w:lang w:val="es-ES" w:eastAsia="es-ES"/>
                <w14:ligatures w14:val="none"/>
              </w:rPr>
            </w:pPr>
            <w:r w:rsidRPr="00006E98">
              <w:rPr>
                <w:rFonts w:eastAsia="Times New Roman" w:asciiTheme="majorHAnsi" w:hAnsiTheme="majorHAnsi" w:cstheme="majorHAnsi"/>
                <w:b/>
                <w:kern w:val="0"/>
                <w:lang w:val="es-ES" w:eastAsia="es-ES"/>
                <w14:ligatures w14:val="none"/>
              </w:rPr>
              <w:t>II.</w:t>
            </w:r>
            <w:r w:rsidRPr="00006E98">
              <w:rPr>
                <w:rFonts w:eastAsia="Times New Roman" w:asciiTheme="majorHAnsi" w:hAnsiTheme="majorHAnsi" w:cstheme="majorHAnsi"/>
                <w:b/>
                <w:kern w:val="0"/>
                <w:lang w:val="es-ES" w:eastAsia="es-ES"/>
                <w14:ligatures w14:val="none"/>
              </w:rPr>
              <w:tab/>
            </w:r>
            <w:r w:rsidRPr="00006E98">
              <w:rPr>
                <w:rFonts w:eastAsia="Times New Roman" w:asciiTheme="majorHAnsi" w:hAnsiTheme="majorHAnsi" w:cstheme="majorHAnsi"/>
                <w:b/>
                <w:kern w:val="0"/>
                <w:lang w:val="es-ES" w:eastAsia="es-ES"/>
                <w14:ligatures w14:val="none"/>
              </w:rPr>
              <w:t>MANUAL DE RESPONSABILIDADES</w:t>
            </w:r>
          </w:p>
        </w:tc>
      </w:tr>
      <w:tr w:rsidRPr="00006E98" w:rsidR="00006E98" w:rsidTr="15CE7CE4" w14:paraId="00153A7A" w14:textId="77777777">
        <w:tc>
          <w:tcPr>
            <w:tcW w:w="10065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6E98" w:rsidR="00006E98" w:rsidP="00006E98" w:rsidRDefault="00006E98" w14:paraId="608C43E3" w14:textId="77777777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kern w:val="0"/>
                <w:lang w:val="es-ES" w:eastAsia="es-ES"/>
                <w14:ligatures w14:val="none"/>
              </w:rPr>
            </w:pPr>
            <w:r w:rsidRPr="00006E98">
              <w:rPr>
                <w:rFonts w:eastAsia="Times New Roman" w:asciiTheme="majorHAnsi" w:hAnsiTheme="majorHAnsi" w:cstheme="majorHAnsi"/>
                <w:spacing w:val="5"/>
                <w:kern w:val="0"/>
                <w:lang w:val="es-ES" w:eastAsia="es-ES"/>
                <w14:ligatures w14:val="none"/>
              </w:rPr>
              <w:t>Deberá cumplir acorde a estatuto y reglamentos de la institución, entre otras, las siguientes funciones:</w:t>
            </w:r>
          </w:p>
        </w:tc>
      </w:tr>
      <w:tr w:rsidRPr="00006E98" w:rsidR="00006E98" w:rsidTr="15CE7CE4" w14:paraId="7043D311" w14:textId="77777777">
        <w:tc>
          <w:tcPr>
            <w:tcW w:w="10065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06E98" w:rsidR="00006E98" w:rsidP="00006E98" w:rsidRDefault="00006E98" w14:paraId="49711A16" w14:textId="7777777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</w:pPr>
          </w:p>
          <w:p w:rsidRPr="00006E98" w:rsidR="00006E98" w:rsidP="00006E98" w:rsidRDefault="00006E98" w14:paraId="13028794" w14:textId="77777777">
            <w:pPr>
              <w:numPr>
                <w:ilvl w:val="1"/>
                <w:numId w:val="4"/>
              </w:numPr>
              <w:spacing w:after="0" w:line="240" w:lineRule="auto"/>
              <w:ind w:left="731" w:hanging="284"/>
              <w:contextualSpacing/>
              <w:jc w:val="both"/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</w:pPr>
            <w:r w:rsidRPr="00006E98"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  <w:t xml:space="preserve">Impartir clases dentro de los horarios establecidos en función a necesidades académicas y el marco de la programación semestral. </w:t>
            </w:r>
          </w:p>
          <w:p w:rsidRPr="00006E98" w:rsidR="00006E98" w:rsidP="00006E98" w:rsidRDefault="00006E98" w14:paraId="6317E1C0" w14:textId="77777777">
            <w:pPr>
              <w:numPr>
                <w:ilvl w:val="1"/>
                <w:numId w:val="4"/>
              </w:numPr>
              <w:spacing w:after="0" w:line="240" w:lineRule="auto"/>
              <w:ind w:left="731" w:hanging="284"/>
              <w:contextualSpacing/>
              <w:jc w:val="both"/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</w:pPr>
            <w:r w:rsidRPr="00006E98"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  <w:t xml:space="preserve"> Atender a los estudiantes para la orientación en asignaturas de su especialidad.</w:t>
            </w:r>
          </w:p>
          <w:p w:rsidRPr="00006E98" w:rsidR="00006E98" w:rsidP="00006E98" w:rsidRDefault="00006E98" w14:paraId="263C6A4E" w14:textId="77777777">
            <w:pPr>
              <w:numPr>
                <w:ilvl w:val="1"/>
                <w:numId w:val="4"/>
              </w:numPr>
              <w:spacing w:after="0" w:line="240" w:lineRule="auto"/>
              <w:ind w:left="731" w:hanging="284"/>
              <w:contextualSpacing/>
              <w:jc w:val="both"/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</w:pPr>
            <w:r w:rsidRPr="00006E98"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  <w:t xml:space="preserve">Atender consultas académicas de los estudiantes. </w:t>
            </w:r>
          </w:p>
          <w:p w:rsidRPr="00006E98" w:rsidR="00006E98" w:rsidP="00006E98" w:rsidRDefault="00006E98" w14:paraId="76C6E6DC" w14:textId="77777777">
            <w:pPr>
              <w:numPr>
                <w:ilvl w:val="1"/>
                <w:numId w:val="4"/>
              </w:numPr>
              <w:spacing w:after="0" w:line="240" w:lineRule="auto"/>
              <w:ind w:left="731" w:hanging="284"/>
              <w:contextualSpacing/>
              <w:jc w:val="both"/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</w:pPr>
            <w:r w:rsidRPr="00006E98"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  <w:t xml:space="preserve"> Preparar y manejar los procedimientos y asignaturas virtuales.</w:t>
            </w:r>
          </w:p>
          <w:p w:rsidRPr="00006E98" w:rsidR="00006E98" w:rsidP="00006E98" w:rsidRDefault="00006E98" w14:paraId="47936C6C" w14:textId="77777777">
            <w:pPr>
              <w:numPr>
                <w:ilvl w:val="1"/>
                <w:numId w:val="4"/>
              </w:numPr>
              <w:spacing w:after="0" w:line="240" w:lineRule="auto"/>
              <w:ind w:left="731" w:hanging="284"/>
              <w:contextualSpacing/>
              <w:jc w:val="both"/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</w:pPr>
            <w:r w:rsidRPr="00006E98"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  <w:t xml:space="preserve"> Preparar materiales y guías de docencia. </w:t>
            </w:r>
          </w:p>
          <w:p w:rsidRPr="00006E98" w:rsidR="00006E98" w:rsidP="00006E98" w:rsidRDefault="00006E98" w14:paraId="7DB357A7" w14:textId="77777777">
            <w:pPr>
              <w:numPr>
                <w:ilvl w:val="1"/>
                <w:numId w:val="4"/>
              </w:numPr>
              <w:spacing w:after="0" w:line="240" w:lineRule="auto"/>
              <w:ind w:left="731" w:hanging="284"/>
              <w:contextualSpacing/>
              <w:jc w:val="both"/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</w:pPr>
            <w:r w:rsidRPr="00006E98"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  <w:t xml:space="preserve"> Preparar y realizar evaluaciones continuas y finales.</w:t>
            </w:r>
          </w:p>
          <w:p w:rsidRPr="00006E98" w:rsidR="00006E98" w:rsidP="00006E98" w:rsidRDefault="00006E98" w14:paraId="64369B80" w14:textId="77777777">
            <w:pPr>
              <w:numPr>
                <w:ilvl w:val="1"/>
                <w:numId w:val="4"/>
              </w:numPr>
              <w:spacing w:after="0" w:line="240" w:lineRule="auto"/>
              <w:ind w:left="731" w:hanging="284"/>
              <w:contextualSpacing/>
              <w:jc w:val="both"/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</w:pPr>
            <w:r w:rsidRPr="00006E98"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  <w:t xml:space="preserve"> Fungir de tutor, panelista, relator, o lector de trabajos de grado, examinador de exámenes de grado.</w:t>
            </w:r>
          </w:p>
          <w:p w:rsidRPr="00006E98" w:rsidR="00006E98" w:rsidP="00006E98" w:rsidRDefault="00006E98" w14:paraId="1DF864D4" w14:textId="77777777">
            <w:pPr>
              <w:numPr>
                <w:ilvl w:val="1"/>
                <w:numId w:val="4"/>
              </w:numPr>
              <w:spacing w:after="0" w:line="240" w:lineRule="auto"/>
              <w:ind w:left="731" w:hanging="284"/>
              <w:contextualSpacing/>
              <w:jc w:val="both"/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</w:pPr>
            <w:r w:rsidRPr="00006E98"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  <w:t>Participar en programas de innovación educativa.</w:t>
            </w:r>
          </w:p>
          <w:p w:rsidRPr="00006E98" w:rsidR="00006E98" w:rsidP="00006E98" w:rsidRDefault="00006E98" w14:paraId="5D40DEFF" w14:textId="77777777">
            <w:pPr>
              <w:numPr>
                <w:ilvl w:val="1"/>
                <w:numId w:val="4"/>
              </w:numPr>
              <w:spacing w:after="0" w:line="240" w:lineRule="auto"/>
              <w:ind w:left="731" w:hanging="284"/>
              <w:contextualSpacing/>
              <w:jc w:val="both"/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</w:pPr>
            <w:r w:rsidRPr="00006E98"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  <w:t xml:space="preserve">Participar en actividades de formación continua. </w:t>
            </w:r>
          </w:p>
          <w:p w:rsidRPr="00006E98" w:rsidR="00006E98" w:rsidP="00006E98" w:rsidRDefault="00006E98" w14:paraId="1CB7CF81" w14:textId="77777777">
            <w:pPr>
              <w:numPr>
                <w:ilvl w:val="1"/>
                <w:numId w:val="4"/>
              </w:numPr>
              <w:spacing w:after="0" w:line="240" w:lineRule="auto"/>
              <w:ind w:left="731" w:hanging="284"/>
              <w:contextualSpacing/>
              <w:jc w:val="both"/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</w:pPr>
            <w:r w:rsidRPr="00006E98"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  <w:t xml:space="preserve"> Participar en la administración y coordinación académica de la enseñanza. </w:t>
            </w:r>
          </w:p>
          <w:p w:rsidRPr="00006E98" w:rsidR="00006E98" w:rsidP="00006E98" w:rsidRDefault="00006E98" w14:paraId="52A04CCC" w14:textId="77777777">
            <w:pPr>
              <w:numPr>
                <w:ilvl w:val="1"/>
                <w:numId w:val="4"/>
              </w:numPr>
              <w:spacing w:after="0" w:line="240" w:lineRule="auto"/>
              <w:ind w:left="731" w:hanging="284"/>
              <w:contextualSpacing/>
              <w:jc w:val="both"/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</w:pPr>
            <w:r w:rsidRPr="00006E98"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  <w:t xml:space="preserve"> Comunicar a los estudiantes las disposiciones y novedades que surjan en la universidad como parte del proceso académico. </w:t>
            </w:r>
          </w:p>
          <w:p w:rsidRPr="00006E98" w:rsidR="00006E98" w:rsidP="00006E98" w:rsidRDefault="00006E98" w14:paraId="6AAF0C24" w14:textId="77777777">
            <w:pPr>
              <w:numPr>
                <w:ilvl w:val="1"/>
                <w:numId w:val="4"/>
              </w:numPr>
              <w:spacing w:after="0" w:line="240" w:lineRule="auto"/>
              <w:ind w:left="731" w:hanging="284"/>
              <w:contextualSpacing/>
              <w:jc w:val="both"/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</w:pPr>
            <w:r w:rsidRPr="00006E98"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  <w:t xml:space="preserve">Colaborar en asuntos de administración académica y en el desarrollo de su carrera. </w:t>
            </w:r>
          </w:p>
          <w:p w:rsidRPr="00006E98" w:rsidR="00006E98" w:rsidP="00006E98" w:rsidRDefault="00006E98" w14:paraId="5871BFB5" w14:textId="77777777">
            <w:pPr>
              <w:numPr>
                <w:ilvl w:val="1"/>
                <w:numId w:val="4"/>
              </w:numPr>
              <w:spacing w:after="0" w:line="240" w:lineRule="auto"/>
              <w:ind w:left="731" w:hanging="284"/>
              <w:contextualSpacing/>
              <w:jc w:val="both"/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</w:pPr>
            <w:r w:rsidRPr="00006E98"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  <w:t xml:space="preserve">Corregir y brindar retroalimentación sobre exámenes y trabajos. </w:t>
            </w:r>
          </w:p>
          <w:p w:rsidRPr="00006E98" w:rsidR="00006E98" w:rsidP="00006E98" w:rsidRDefault="00006E98" w14:paraId="1ED45B8C" w14:textId="77777777">
            <w:pPr>
              <w:numPr>
                <w:ilvl w:val="1"/>
                <w:numId w:val="4"/>
              </w:numPr>
              <w:spacing w:after="0" w:line="240" w:lineRule="auto"/>
              <w:ind w:left="731" w:hanging="284"/>
              <w:contextualSpacing/>
              <w:jc w:val="both"/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</w:pPr>
            <w:r w:rsidRPr="00006E98"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  <w:t xml:space="preserve">Seguimiento, control y apoyo de las diferentes Modalidades de Graduación.  </w:t>
            </w:r>
          </w:p>
          <w:p w:rsidRPr="00006E98" w:rsidR="00006E98" w:rsidP="00006E98" w:rsidRDefault="00006E98" w14:paraId="53C8C6B3" w14:textId="77777777">
            <w:pPr>
              <w:numPr>
                <w:ilvl w:val="1"/>
                <w:numId w:val="4"/>
              </w:numPr>
              <w:spacing w:after="0" w:line="240" w:lineRule="auto"/>
              <w:ind w:left="731" w:hanging="284"/>
              <w:contextualSpacing/>
              <w:jc w:val="both"/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</w:pPr>
            <w:r w:rsidRPr="00006E98"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  <w:t>Asesorar tesis y trabajo de grado.</w:t>
            </w:r>
          </w:p>
          <w:p w:rsidRPr="00006E98" w:rsidR="00006E98" w:rsidP="00006E98" w:rsidRDefault="00006E98" w14:paraId="587BADBF" w14:textId="77777777">
            <w:pPr>
              <w:numPr>
                <w:ilvl w:val="1"/>
                <w:numId w:val="4"/>
              </w:numPr>
              <w:spacing w:after="0" w:line="240" w:lineRule="auto"/>
              <w:ind w:left="731" w:hanging="284"/>
              <w:contextualSpacing/>
              <w:jc w:val="both"/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</w:pPr>
            <w:r w:rsidRPr="00006E98"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  <w:t xml:space="preserve">Cumplir el calendario y planificación académica. </w:t>
            </w:r>
          </w:p>
          <w:p w:rsidRPr="00006E98" w:rsidR="00006E98" w:rsidP="00006E98" w:rsidRDefault="00006E98" w14:paraId="1BC567BC" w14:textId="77777777">
            <w:pPr>
              <w:numPr>
                <w:ilvl w:val="1"/>
                <w:numId w:val="4"/>
              </w:numPr>
              <w:spacing w:after="0" w:line="240" w:lineRule="auto"/>
              <w:ind w:left="731" w:hanging="284"/>
              <w:contextualSpacing/>
              <w:jc w:val="both"/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</w:pPr>
            <w:r w:rsidRPr="00006E98"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  <w:t xml:space="preserve">Mantener una comunicación fluida y clara con Dirección de la carrera. </w:t>
            </w:r>
          </w:p>
          <w:p w:rsidRPr="00006E98" w:rsidR="00006E98" w:rsidP="00006E98" w:rsidRDefault="00006E98" w14:paraId="7F29479F" w14:textId="77777777">
            <w:pPr>
              <w:numPr>
                <w:ilvl w:val="1"/>
                <w:numId w:val="4"/>
              </w:numPr>
              <w:spacing w:after="0" w:line="240" w:lineRule="auto"/>
              <w:ind w:left="731" w:hanging="284"/>
              <w:contextualSpacing/>
              <w:jc w:val="both"/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</w:pPr>
            <w:r w:rsidRPr="00006E98"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  <w:t xml:space="preserve">Participar en cursos de formación continua. </w:t>
            </w:r>
          </w:p>
          <w:p w:rsidRPr="00006E98" w:rsidR="00006E98" w:rsidP="00006E98" w:rsidRDefault="00006E98" w14:paraId="6DADA508" w14:textId="77777777">
            <w:pPr>
              <w:numPr>
                <w:ilvl w:val="1"/>
                <w:numId w:val="4"/>
              </w:numPr>
              <w:spacing w:after="0" w:line="240" w:lineRule="auto"/>
              <w:ind w:left="731" w:hanging="284"/>
              <w:contextualSpacing/>
              <w:jc w:val="both"/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</w:pPr>
            <w:r w:rsidRPr="00006E98"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  <w:t xml:space="preserve"> Entrega oportuna de resultados y evaluaciones al Departamento y a los estudiantes.</w:t>
            </w:r>
          </w:p>
          <w:p w:rsidRPr="00006E98" w:rsidR="00006E98" w:rsidP="00006E98" w:rsidRDefault="00006E98" w14:paraId="39A110ED" w14:textId="77777777">
            <w:pPr>
              <w:numPr>
                <w:ilvl w:val="1"/>
                <w:numId w:val="4"/>
              </w:numPr>
              <w:spacing w:after="0" w:line="240" w:lineRule="auto"/>
              <w:ind w:left="731" w:hanging="284"/>
              <w:contextualSpacing/>
              <w:jc w:val="both"/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</w:pPr>
            <w:r w:rsidRPr="00006E98"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  <w:t xml:space="preserve"> Recibir y dar capacitación interna. </w:t>
            </w:r>
          </w:p>
          <w:p w:rsidRPr="00006E98" w:rsidR="00006E98" w:rsidP="00006E98" w:rsidRDefault="00006E98" w14:paraId="73133906" w14:textId="77777777">
            <w:pPr>
              <w:numPr>
                <w:ilvl w:val="1"/>
                <w:numId w:val="4"/>
              </w:numPr>
              <w:spacing w:after="0" w:line="240" w:lineRule="auto"/>
              <w:ind w:left="731" w:hanging="284"/>
              <w:contextualSpacing/>
              <w:jc w:val="both"/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</w:pPr>
            <w:r w:rsidRPr="00006E98"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  <w:t xml:space="preserve"> Estar dispuesto a las reuniones que se pacten para el seguimiento y control de la actividad docente. </w:t>
            </w:r>
            <w:r w:rsidRPr="00006E98"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  <w:t xml:space="preserve"> Debe aplicar el modelo Académico de la U.C.B. </w:t>
            </w:r>
          </w:p>
          <w:p w:rsidRPr="00006E98" w:rsidR="00006E98" w:rsidP="00006E98" w:rsidRDefault="00006E98" w14:paraId="437F8EB8" w14:textId="77777777">
            <w:pPr>
              <w:numPr>
                <w:ilvl w:val="1"/>
                <w:numId w:val="4"/>
              </w:numPr>
              <w:spacing w:after="0" w:line="240" w:lineRule="auto"/>
              <w:ind w:left="731" w:hanging="284"/>
              <w:contextualSpacing/>
              <w:jc w:val="both"/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</w:pPr>
            <w:r w:rsidRPr="00006E98"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  <w:t xml:space="preserve"> Gestionar o apoyar en proyectos de interacción social con los sectores social, productivo y las obras sociales de la Iglesia.</w:t>
            </w:r>
          </w:p>
          <w:p w:rsidRPr="00006E98" w:rsidR="00006E98" w:rsidP="00006E98" w:rsidRDefault="00006E98" w14:paraId="0F930648" w14:textId="77777777">
            <w:pPr>
              <w:spacing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</w:pPr>
          </w:p>
          <w:p w:rsidRPr="00006E98" w:rsidR="00006E98" w:rsidP="00006E98" w:rsidRDefault="00006E98" w14:paraId="1664BF0B" w14:textId="7777777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</w:pPr>
            <w:r w:rsidRPr="00006E98"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  <w:t>Principales procedimientos, productos o servicios a su cargo</w:t>
            </w:r>
          </w:p>
          <w:p w:rsidRPr="00006E98" w:rsidR="00006E98" w:rsidP="00006E98" w:rsidRDefault="00006E98" w14:paraId="3201B607" w14:textId="7777777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</w:pPr>
          </w:p>
          <w:p w:rsidRPr="00006E98" w:rsidR="00006E98" w:rsidP="00006E98" w:rsidRDefault="00006E98" w14:paraId="06B10AC1" w14:textId="7777777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</w:pPr>
            <w:r w:rsidRPr="00006E98"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  <w:t xml:space="preserve"> 1. Plan de asignatura. </w:t>
            </w:r>
          </w:p>
          <w:p w:rsidRPr="00006E98" w:rsidR="00006E98" w:rsidP="00006E98" w:rsidRDefault="00006E98" w14:paraId="50F64A48" w14:textId="7777777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</w:pPr>
            <w:r w:rsidRPr="00006E98"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  <w:t xml:space="preserve"> 2. Ejecución de la programación académica asignada a la asignatura.</w:t>
            </w:r>
          </w:p>
          <w:p w:rsidRPr="00006E98" w:rsidR="00006E98" w:rsidP="00006E98" w:rsidRDefault="00006E98" w14:paraId="138C8087" w14:textId="7777777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</w:pPr>
            <w:r w:rsidRPr="00006E98"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  <w:t xml:space="preserve"> 3.  Informe/Reporte de notas finales. </w:t>
            </w:r>
          </w:p>
          <w:p w:rsidRPr="00006E98" w:rsidR="00006E98" w:rsidP="00006E98" w:rsidRDefault="00006E98" w14:paraId="102B82C1" w14:textId="77777777">
            <w:pPr>
              <w:spacing w:before="80"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kern w:val="0"/>
                <w:lang w:val="es-MX"/>
                <w14:ligatures w14:val="none"/>
              </w:rPr>
            </w:pPr>
          </w:p>
        </w:tc>
      </w:tr>
      <w:tr w:rsidRPr="00006E98" w:rsidR="00006E98" w:rsidTr="15CE7CE4" w14:paraId="6379E305" w14:textId="77777777">
        <w:tc>
          <w:tcPr>
            <w:tcW w:w="10065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6E98" w:rsidR="00006E98" w:rsidP="00006E98" w:rsidRDefault="00006E98" w14:paraId="750532C7" w14:textId="77777777">
            <w:pPr>
              <w:numPr>
                <w:ilvl w:val="0"/>
                <w:numId w:val="9"/>
              </w:numPr>
              <w:spacing w:before="80" w:after="80" w:line="240" w:lineRule="auto"/>
              <w:contextualSpacing/>
              <w:jc w:val="both"/>
              <w:rPr>
                <w:rFonts w:eastAsia="Calibri" w:asciiTheme="majorHAnsi" w:hAnsiTheme="majorHAnsi" w:cstheme="majorHAnsi"/>
                <w:spacing w:val="5"/>
                <w:kern w:val="0"/>
                <w:lang w:val="es-ES" w:eastAsia="es-ES"/>
                <w14:ligatures w14:val="none"/>
              </w:rPr>
            </w:pPr>
            <w:r w:rsidRPr="00006E98">
              <w:rPr>
                <w:rFonts w:eastAsia="Times New Roman" w:asciiTheme="majorHAnsi" w:hAnsiTheme="majorHAnsi" w:cstheme="majorHAnsi"/>
                <w:b/>
                <w:iCs/>
                <w:spacing w:val="5"/>
                <w:kern w:val="0"/>
                <w:lang w:val="es-ES" w:eastAsia="es-BO"/>
                <w14:ligatures w14:val="none"/>
              </w:rPr>
              <w:t>CRONOGRAMA DEL PROCESO DE SELECCIÓN:</w:t>
            </w:r>
          </w:p>
        </w:tc>
      </w:tr>
      <w:tr w:rsidRPr="00006E98" w:rsidR="00006E98" w:rsidTr="15CE7CE4" w14:paraId="326B4708" w14:textId="77777777">
        <w:tc>
          <w:tcPr>
            <w:tcW w:w="5637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0123" w:rsidR="00006E98" w:rsidP="00006E98" w:rsidRDefault="00006E98" w14:paraId="560711DA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eastAsia="Calibri" w:asciiTheme="majorHAnsi" w:hAnsiTheme="majorHAnsi" w:cstheme="majorHAnsi"/>
                <w:spacing w:val="5"/>
                <w:kern w:val="0"/>
                <w:lang w:val="es-ES" w:eastAsia="es-ES"/>
                <w14:ligatures w14:val="none"/>
              </w:rPr>
            </w:pPr>
            <w:r w:rsidRPr="00120123">
              <w:rPr>
                <w:rFonts w:eastAsia="Times New Roman" w:asciiTheme="majorHAnsi" w:hAnsiTheme="majorHAnsi" w:cstheme="majorHAnsi"/>
                <w:spacing w:val="5"/>
                <w:kern w:val="0"/>
                <w:lang w:val="es-ES" w:eastAsia="es-ES"/>
                <w14:ligatures w14:val="none"/>
              </w:rPr>
              <w:t>Publicación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0123" w:rsidR="00006E98" w:rsidP="00006E98" w:rsidRDefault="00006E98" w14:paraId="6844CCA2" w14:textId="49036240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bCs/>
                <w:color w:val="FF0000"/>
                <w:spacing w:val="5"/>
                <w:kern w:val="0"/>
                <w:lang w:val="es-ES" w:eastAsia="es-ES"/>
                <w14:ligatures w14:val="none"/>
              </w:rPr>
            </w:pPr>
            <w:r w:rsidRPr="00120123">
              <w:rPr>
                <w:rFonts w:asciiTheme="majorHAnsi" w:hAnsiTheme="majorHAnsi" w:cstheme="majorHAnsi"/>
                <w:bCs/>
                <w:spacing w:val="5"/>
                <w:kern w:val="0"/>
                <w:lang w:val="es-ES"/>
                <w14:ligatures w14:val="none"/>
              </w:rPr>
              <w:t xml:space="preserve">Del </w:t>
            </w:r>
            <w:r w:rsidRPr="00120123" w:rsidR="00120123">
              <w:rPr>
                <w:rFonts w:asciiTheme="majorHAnsi" w:hAnsiTheme="majorHAnsi" w:cstheme="majorHAnsi"/>
                <w:bCs/>
                <w:spacing w:val="5"/>
                <w:kern w:val="0"/>
                <w:lang w:val="es-ES"/>
                <w14:ligatures w14:val="none"/>
              </w:rPr>
              <w:t>13</w:t>
            </w:r>
            <w:r w:rsidRPr="00120123">
              <w:rPr>
                <w:rFonts w:asciiTheme="majorHAnsi" w:hAnsiTheme="majorHAnsi" w:cstheme="majorHAnsi"/>
                <w:bCs/>
                <w:spacing w:val="5"/>
                <w:kern w:val="0"/>
                <w:lang w:val="es-ES"/>
                <w14:ligatures w14:val="none"/>
              </w:rPr>
              <w:t xml:space="preserve"> de junio de 2023</w:t>
            </w:r>
          </w:p>
        </w:tc>
      </w:tr>
      <w:tr w:rsidRPr="00006E98" w:rsidR="00006E98" w:rsidTr="15CE7CE4" w14:paraId="32B5EF0A" w14:textId="77777777">
        <w:tc>
          <w:tcPr>
            <w:tcW w:w="5637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0123" w:rsidR="00006E98" w:rsidP="00006E98" w:rsidRDefault="00006E98" w14:paraId="5890D220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eastAsia="Calibri" w:asciiTheme="majorHAnsi" w:hAnsiTheme="majorHAnsi" w:cstheme="majorHAnsi"/>
                <w:spacing w:val="5"/>
                <w:kern w:val="0"/>
                <w:lang w:val="es-ES" w:eastAsia="es-ES"/>
                <w14:ligatures w14:val="none"/>
              </w:rPr>
            </w:pPr>
            <w:r w:rsidRPr="00120123">
              <w:rPr>
                <w:rFonts w:eastAsia="Times New Roman" w:asciiTheme="majorHAnsi" w:hAnsiTheme="majorHAnsi" w:cstheme="majorHAnsi"/>
                <w:spacing w:val="5"/>
                <w:kern w:val="0"/>
                <w:lang w:val="es-ES" w:eastAsia="es-ES"/>
                <w14:ligatures w14:val="none"/>
              </w:rPr>
              <w:t>Recepción de Postulaciones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0123" w:rsidR="00006E98" w:rsidP="00006E98" w:rsidRDefault="00006E98" w14:paraId="46D9F5C2" w14:textId="36A6528C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bCs/>
                <w:color w:val="FF0000"/>
                <w:spacing w:val="5"/>
                <w:kern w:val="0"/>
                <w:lang w:val="es-ES" w:eastAsia="es-ES"/>
                <w14:ligatures w14:val="none"/>
              </w:rPr>
            </w:pPr>
            <w:r w:rsidRPr="00120123">
              <w:rPr>
                <w:rFonts w:asciiTheme="majorHAnsi" w:hAnsiTheme="majorHAnsi" w:cstheme="majorHAnsi"/>
                <w:bCs/>
                <w:spacing w:val="5"/>
                <w:kern w:val="0"/>
                <w:lang w:val="es-ES"/>
                <w14:ligatures w14:val="none"/>
              </w:rPr>
              <w:t>Hasta el 2</w:t>
            </w:r>
            <w:r w:rsidRPr="00120123" w:rsidR="00120123">
              <w:rPr>
                <w:rFonts w:asciiTheme="majorHAnsi" w:hAnsiTheme="majorHAnsi" w:cstheme="majorHAnsi"/>
                <w:bCs/>
                <w:spacing w:val="5"/>
                <w:kern w:val="0"/>
                <w:lang w:val="es-ES"/>
                <w14:ligatures w14:val="none"/>
              </w:rPr>
              <w:t>7</w:t>
            </w:r>
            <w:r w:rsidRPr="00120123">
              <w:rPr>
                <w:rFonts w:asciiTheme="majorHAnsi" w:hAnsiTheme="majorHAnsi" w:cstheme="majorHAnsi"/>
                <w:bCs/>
                <w:spacing w:val="5"/>
                <w:kern w:val="0"/>
                <w:lang w:val="es-ES"/>
                <w14:ligatures w14:val="none"/>
              </w:rPr>
              <w:t xml:space="preserve"> de junio de 2023 horas 23:59 p.m.</w:t>
            </w:r>
          </w:p>
        </w:tc>
      </w:tr>
      <w:tr w:rsidRPr="00006E98" w:rsidR="00006E98" w:rsidTr="15CE7CE4" w14:paraId="26C05AD9" w14:textId="77777777">
        <w:tc>
          <w:tcPr>
            <w:tcW w:w="5637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0123" w:rsidR="00006E98" w:rsidP="00006E98" w:rsidRDefault="00006E98" w14:paraId="08A02B20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eastAsia="Calibri" w:asciiTheme="majorHAnsi" w:hAnsiTheme="majorHAnsi" w:cstheme="majorHAnsi"/>
                <w:spacing w:val="5"/>
                <w:kern w:val="0"/>
                <w:lang w:val="es-ES" w:eastAsia="es-ES"/>
                <w14:ligatures w14:val="none"/>
              </w:rPr>
            </w:pPr>
            <w:r w:rsidRPr="00120123">
              <w:rPr>
                <w:rFonts w:eastAsia="Times New Roman" w:asciiTheme="majorHAnsi" w:hAnsiTheme="majorHAnsi" w:cstheme="majorHAnsi"/>
                <w:spacing w:val="5"/>
                <w:kern w:val="0"/>
                <w:lang w:val="es-ES" w:eastAsia="es-ES"/>
                <w14:ligatures w14:val="none"/>
              </w:rPr>
              <w:t>Inicio de actividades en el cargo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20123" w:rsidR="00006E98" w:rsidP="00006E98" w:rsidRDefault="00006E98" w14:paraId="03A331F6" w14:textId="77777777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bCs/>
                <w:color w:val="FF0000"/>
                <w:spacing w:val="5"/>
                <w:kern w:val="0"/>
                <w:lang w:val="es-ES" w:eastAsia="es-ES"/>
                <w14:ligatures w14:val="none"/>
              </w:rPr>
            </w:pPr>
            <w:r w:rsidRPr="00120123">
              <w:rPr>
                <w:rFonts w:asciiTheme="majorHAnsi" w:hAnsiTheme="majorHAnsi" w:cstheme="majorHAnsi"/>
                <w:bCs/>
                <w:spacing w:val="5"/>
                <w:kern w:val="0"/>
                <w:lang w:val="es-ES"/>
                <w14:ligatures w14:val="none"/>
              </w:rPr>
              <w:t>01 de agosto de 2023</w:t>
            </w:r>
          </w:p>
        </w:tc>
      </w:tr>
      <w:tr w:rsidRPr="00006E98" w:rsidR="00006E98" w:rsidTr="15CE7CE4" w14:paraId="494E27D7" w14:textId="77777777">
        <w:tc>
          <w:tcPr>
            <w:tcW w:w="10065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06E98" w:rsidR="00006E98" w:rsidP="00006E98" w:rsidRDefault="00006E98" w14:paraId="3C69FE50" w14:textId="77777777">
            <w:pPr>
              <w:numPr>
                <w:ilvl w:val="0"/>
                <w:numId w:val="9"/>
              </w:numPr>
              <w:spacing w:before="80" w:after="0" w:line="240" w:lineRule="auto"/>
              <w:jc w:val="both"/>
              <w:rPr>
                <w:rFonts w:eastAsia="Calibri" w:asciiTheme="majorHAnsi" w:hAnsiTheme="majorHAnsi" w:cstheme="majorHAnsi"/>
                <w:b/>
                <w:spacing w:val="5"/>
                <w:kern w:val="0"/>
                <w:lang w:val="es-ES" w:eastAsia="es-ES"/>
                <w14:ligatures w14:val="none"/>
              </w:rPr>
            </w:pPr>
            <w:r w:rsidRPr="00006E98">
              <w:rPr>
                <w:rFonts w:eastAsia="Times New Roman" w:asciiTheme="majorHAnsi" w:hAnsiTheme="majorHAnsi" w:cstheme="majorHAnsi"/>
                <w:b/>
                <w:spacing w:val="5"/>
                <w:kern w:val="0"/>
                <w:lang w:val="es-ES" w:eastAsia="es-ES"/>
                <w14:ligatures w14:val="none"/>
              </w:rPr>
              <w:t>CONDICIONES DE CONTRATACIÓN:</w:t>
            </w:r>
          </w:p>
        </w:tc>
      </w:tr>
      <w:tr w:rsidRPr="00006E98" w:rsidR="00006E98" w:rsidTr="15CE7CE4" w14:paraId="66D5AC29" w14:textId="77777777">
        <w:tc>
          <w:tcPr>
            <w:tcW w:w="10065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6E98" w:rsidR="00006E98" w:rsidP="00006E98" w:rsidRDefault="00006E98" w14:paraId="565B48B5" w14:textId="7777777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kern w:val="0"/>
                <w:lang w:val="es-ES" w:eastAsia="es-ES"/>
                <w14:ligatures w14:val="none"/>
              </w:rPr>
            </w:pPr>
            <w:r w:rsidRPr="00006E98">
              <w:rPr>
                <w:rFonts w:eastAsia="Times New Roman" w:asciiTheme="majorHAnsi" w:hAnsiTheme="majorHAnsi" w:cstheme="majorHAnsi"/>
                <w:spacing w:val="5"/>
                <w:kern w:val="0"/>
                <w:lang w:val="es-ES" w:eastAsia="es-ES"/>
                <w14:ligatures w14:val="none"/>
              </w:rPr>
              <w:lastRenderedPageBreak/>
              <w:t>Los candidatos preseleccionados deberán someterse a un examen te tribunal, de acuerdo con el procedimiento interno.</w:t>
            </w:r>
          </w:p>
          <w:p w:rsidRPr="00006E98" w:rsidR="00006E98" w:rsidP="15CE7CE4" w:rsidRDefault="009200B1" w14:paraId="07012D49" w14:textId="4F2066EE">
            <w:pPr>
              <w:numPr>
                <w:ilvl w:val="0"/>
                <w:numId w:val="7"/>
              </w:numPr>
              <w:spacing w:before="100" w:beforeAutospacing="on" w:after="100" w:afterAutospacing="on" w:line="240" w:lineRule="auto"/>
              <w:jc w:val="both"/>
              <w:rPr>
                <w:rFonts w:ascii="Calibri Light" w:hAnsi="Calibri Light" w:eastAsia="Times New Roman" w:cs="Calibri Light" w:asciiTheme="majorAscii" w:hAnsiTheme="majorAscii" w:cstheme="majorAscii"/>
                <w:spacing w:val="5"/>
                <w:kern w:val="0"/>
                <w:lang w:val="es-ES" w:eastAsia="es-ES"/>
                <w14:ligatures w14:val="none"/>
              </w:rPr>
            </w:pPr>
            <w:r w:rsidR="009200B1"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  <w:lang w:val="es-ES"/>
              </w:rPr>
              <w:t>El candidato seleccionado tendrá un contrato por un periodo académico en la modalidad de contrato civil como DOCENTE INTERINO a tiempo horario.</w:t>
            </w:r>
            <w:r w:rsidR="009200B1">
              <w:rPr>
                <w:rStyle w:val="eop"/>
                <w:rFonts w:ascii="Calibri Light" w:hAnsi="Calibri Light" w:cs="Calibri Light"/>
                <w:color w:val="000000"/>
                <w:shd w:val="clear" w:color="auto" w:fill="FFFFFF"/>
              </w:rPr>
              <w:t> </w:t>
            </w:r>
          </w:p>
          <w:p w:rsidRPr="00006E98" w:rsidR="00006E98" w:rsidP="00006E98" w:rsidRDefault="00006E98" w14:paraId="533301B7" w14:textId="7777777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kern w:val="0"/>
                <w:lang w:val="es-ES" w:eastAsia="es-ES"/>
                <w14:ligatures w14:val="none"/>
              </w:rPr>
            </w:pPr>
            <w:r w:rsidRPr="00006E98">
              <w:rPr>
                <w:rFonts w:eastAsia="Times New Roman" w:asciiTheme="majorHAnsi" w:hAnsiTheme="majorHAnsi" w:cstheme="majorHAnsi"/>
                <w:spacing w:val="5"/>
                <w:kern w:val="0"/>
                <w:lang w:val="es-ES" w:eastAsia="es-ES"/>
                <w14:ligatures w14:val="none"/>
              </w:rPr>
              <w:t>No podrá impartir más de dos asignaturas o paralelos por periodo académico.</w:t>
            </w:r>
          </w:p>
        </w:tc>
      </w:tr>
      <w:tr w:rsidRPr="00006E98" w:rsidR="00006E98" w:rsidTr="15CE7CE4" w14:paraId="15C8215C" w14:textId="77777777">
        <w:tc>
          <w:tcPr>
            <w:tcW w:w="10065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06E98" w:rsidR="00006E98" w:rsidP="00006E98" w:rsidRDefault="00006E98" w14:paraId="2E3A8334" w14:textId="77777777">
            <w:p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kern w:val="0"/>
                <w:lang w:val="es-ES" w:eastAsia="es-ES"/>
                <w14:ligatures w14:val="none"/>
              </w:rPr>
            </w:pPr>
            <w:r w:rsidRPr="00006E98">
              <w:rPr>
                <w:rFonts w:eastAsia="Times New Roman" w:asciiTheme="majorHAnsi" w:hAnsiTheme="majorHAnsi" w:cstheme="majorHAnsi"/>
                <w:b/>
                <w:spacing w:val="5"/>
                <w:kern w:val="0"/>
                <w:lang w:val="es-ES" w:eastAsia="es-BO"/>
                <w14:ligatures w14:val="none"/>
              </w:rPr>
              <w:t>LUGAR DE PRESENTACIÓN</w:t>
            </w:r>
          </w:p>
        </w:tc>
      </w:tr>
      <w:tr w:rsidRPr="00006E98" w:rsidR="00006E98" w:rsidTr="15CE7CE4" w14:paraId="27F336E1" w14:textId="77777777">
        <w:tc>
          <w:tcPr>
            <w:tcW w:w="10065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6E98" w:rsidR="00006E98" w:rsidP="00006E98" w:rsidRDefault="00006E98" w14:paraId="39B47421" w14:textId="77777777">
            <w:pPr>
              <w:rPr>
                <w:rFonts w:asciiTheme="majorHAnsi" w:hAnsiTheme="majorHAnsi" w:cstheme="majorHAnsi"/>
                <w:spacing w:val="5"/>
                <w:kern w:val="0"/>
                <w:sz w:val="24"/>
                <w:szCs w:val="24"/>
                <w:lang w:val="es-ES"/>
                <w14:ligatures w14:val="none"/>
              </w:rPr>
            </w:pPr>
            <w:r w:rsidRPr="00006E98">
              <w:rPr>
                <w:rFonts w:asciiTheme="majorHAnsi" w:hAnsiTheme="majorHAnsi" w:cstheme="majorHAnsi"/>
                <w:spacing w:val="5"/>
                <w:kern w:val="0"/>
                <w:sz w:val="24"/>
                <w:szCs w:val="24"/>
                <w:lang w:val="es-ES"/>
                <w14:ligatures w14:val="none"/>
              </w:rPr>
              <w:t>La documentación debe presentarse en la página web: ww.ucbtja.edu.bo</w:t>
            </w:r>
          </w:p>
          <w:p w:rsidRPr="00006E98" w:rsidR="00006E98" w:rsidP="00006E98" w:rsidRDefault="00006E98" w14:paraId="5AD7E82F" w14:textId="77777777">
            <w:pPr>
              <w:spacing w:before="80" w:after="80" w:line="240" w:lineRule="auto"/>
              <w:rPr>
                <w:rFonts w:eastAsia="Times New Roman" w:asciiTheme="majorHAnsi" w:hAnsiTheme="majorHAnsi" w:cstheme="majorHAnsi"/>
                <w:spacing w:val="5"/>
                <w:kern w:val="0"/>
                <w:sz w:val="24"/>
                <w:szCs w:val="24"/>
                <w:lang w:val="es-ES" w:eastAsia="es-BO"/>
                <w14:ligatures w14:val="none"/>
              </w:rPr>
            </w:pPr>
            <w:r w:rsidRPr="00006E98">
              <w:rPr>
                <w:rFonts w:asciiTheme="majorHAnsi" w:hAnsiTheme="majorHAnsi" w:cstheme="majorHAnsi"/>
                <w:spacing w:val="5"/>
                <w:kern w:val="0"/>
                <w:sz w:val="24"/>
                <w:szCs w:val="24"/>
                <w:lang w:val="es-ES"/>
                <w14:ligatures w14:val="none"/>
              </w:rPr>
              <w:t>Deberá llenar la información requerida y cargar los archivos solicitados en la parte de DOCUMENTOS A PRESENTAR</w:t>
            </w:r>
          </w:p>
        </w:tc>
      </w:tr>
    </w:tbl>
    <w:p w:rsidRPr="00006E98" w:rsidR="00006E98" w:rsidP="00006E98" w:rsidRDefault="00006E98" w14:paraId="388D2D7B" w14:textId="77777777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eastAsia="Times New Roman" w:asciiTheme="majorHAnsi" w:hAnsiTheme="majorHAnsi" w:cstheme="majorHAnsi"/>
          <w:i/>
          <w:kern w:val="0"/>
          <w:lang w:val="es-ES" w:eastAsia="es-ES"/>
          <w14:ligatures w14:val="none"/>
        </w:rPr>
      </w:pPr>
    </w:p>
    <w:p w:rsidRPr="00006E98" w:rsidR="00006E98" w:rsidP="00006E98" w:rsidRDefault="00006E98" w14:paraId="1B169610" w14:textId="77777777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eastAsia="Arial Unicode MS" w:asciiTheme="majorHAnsi" w:hAnsiTheme="majorHAnsi" w:cstheme="majorHAnsi"/>
          <w:i/>
          <w:kern w:val="0"/>
          <w:lang w:val="es-ES" w:eastAsia="es-ES"/>
          <w14:ligatures w14:val="none"/>
        </w:rPr>
      </w:pPr>
    </w:p>
    <w:p w:rsidRPr="00006E98" w:rsidR="00006E98" w:rsidP="00006E98" w:rsidRDefault="00006E98" w14:paraId="4C879723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kern w:val="0"/>
          <w:lang w:val="es-ES" w:eastAsia="es-ES"/>
          <w14:ligatures w14:val="none"/>
        </w:rPr>
      </w:pPr>
    </w:p>
    <w:p w:rsidRPr="00006E98" w:rsidR="00006E98" w:rsidP="00006E98" w:rsidRDefault="00006E98" w14:paraId="08BE03D1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kern w:val="0"/>
          <w:lang w:val="es-ES" w:eastAsia="es-ES"/>
          <w14:ligatures w14:val="none"/>
        </w:rPr>
      </w:pPr>
    </w:p>
    <w:p w:rsidRPr="00006E98" w:rsidR="00006E98" w:rsidP="00006E98" w:rsidRDefault="00006E98" w14:paraId="7CA52431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kern w:val="0"/>
          <w:lang w:val="es-ES" w:eastAsia="es-ES"/>
          <w14:ligatures w14:val="none"/>
        </w:rPr>
      </w:pPr>
    </w:p>
    <w:p w:rsidRPr="00006E98" w:rsidR="00006E98" w:rsidP="00006E98" w:rsidRDefault="00006E98" w14:paraId="666A5FA3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kern w:val="0"/>
          <w:lang w:val="es-ES" w:eastAsia="es-ES"/>
          <w14:ligatures w14:val="none"/>
        </w:rPr>
      </w:pPr>
    </w:p>
    <w:p w:rsidRPr="00006E98" w:rsidR="00006E98" w:rsidP="00006E98" w:rsidRDefault="00006E98" w14:paraId="19E3E987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kern w:val="0"/>
          <w:lang w:val="es-ES" w:eastAsia="es-ES"/>
          <w14:ligatures w14:val="none"/>
        </w:rPr>
      </w:pPr>
    </w:p>
    <w:p w:rsidRPr="00006E98" w:rsidR="00006E98" w:rsidP="00006E98" w:rsidRDefault="00006E98" w14:paraId="57829671" w14:textId="77777777">
      <w:pPr>
        <w:rPr>
          <w:rFonts w:eastAsia="Arial Unicode MS" w:asciiTheme="majorHAnsi" w:hAnsiTheme="majorHAnsi" w:cstheme="majorHAnsi"/>
          <w:b/>
          <w:kern w:val="0"/>
          <w:lang w:val="es-ES" w:eastAsia="es-ES"/>
          <w14:ligatures w14:val="none"/>
        </w:rPr>
      </w:pPr>
      <w:r w:rsidRPr="00006E98">
        <w:rPr>
          <w:rFonts w:eastAsia="Arial Unicode MS" w:asciiTheme="majorHAnsi" w:hAnsiTheme="majorHAnsi" w:cstheme="majorHAnsi"/>
          <w:b/>
          <w:kern w:val="0"/>
          <w:lang w:val="es-ES" w:eastAsia="es-ES"/>
          <w14:ligatures w14:val="none"/>
        </w:rPr>
        <w:br w:type="page"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Pr="00006E98" w:rsidR="00006E98" w:rsidTr="00A662E3" w14:paraId="48EA10AC" w14:textId="77777777">
        <w:tc>
          <w:tcPr>
            <w:tcW w:w="1560" w:type="dxa"/>
            <w:vMerge w:val="restart"/>
          </w:tcPr>
          <w:p w:rsidRPr="00006E98" w:rsidR="00006E98" w:rsidP="00006E98" w:rsidRDefault="00006E98" w14:paraId="47D241F2" w14:textId="77777777">
            <w:pPr>
              <w:spacing w:after="0"/>
              <w:rPr>
                <w:rFonts w:asciiTheme="majorHAnsi" w:hAnsiTheme="majorHAnsi" w:cstheme="majorHAnsi"/>
                <w:kern w:val="0"/>
                <w:lang w:val="es-ES"/>
                <w14:ligatures w14:val="none"/>
              </w:rPr>
            </w:pPr>
            <w:r w:rsidRPr="00006E98">
              <w:rPr>
                <w:rFonts w:asciiTheme="majorHAnsi" w:hAnsiTheme="majorHAnsi" w:cstheme="majorHAnsi"/>
                <w:noProof/>
                <w:kern w:val="0"/>
                <w:lang w:val="en-US"/>
                <w14:ligatures w14:val="none"/>
              </w:rPr>
              <w:drawing>
                <wp:inline distT="0" distB="0" distL="0" distR="0" wp14:anchorId="2394AC0A" wp14:editId="1998B7CE">
                  <wp:extent cx="609600" cy="815340"/>
                  <wp:effectExtent l="0" t="0" r="0" b="3810"/>
                  <wp:docPr id="12" name="Imagen 12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U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Pr="00006E98" w:rsidR="00006E98" w:rsidP="00006E98" w:rsidRDefault="00006E98" w14:paraId="6838B309" w14:textId="77777777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kern w:val="0"/>
                <w:sz w:val="28"/>
                <w:szCs w:val="28"/>
                <w:lang w:val="es-ES"/>
                <w14:ligatures w14:val="none"/>
              </w:rPr>
            </w:pPr>
          </w:p>
          <w:p w:rsidRPr="00006E98" w:rsidR="00006E98" w:rsidP="00006E98" w:rsidRDefault="00006E98" w14:paraId="62393D1B" w14:textId="77777777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kern w:val="0"/>
                <w:sz w:val="28"/>
                <w:szCs w:val="28"/>
                <w:lang w:val="es-ES"/>
                <w14:ligatures w14:val="none"/>
              </w:rPr>
            </w:pPr>
            <w:r w:rsidRPr="00006E98">
              <w:rPr>
                <w:rFonts w:asciiTheme="majorHAnsi" w:hAnsiTheme="majorHAnsi" w:cstheme="majorHAnsi"/>
                <w:b/>
                <w:i/>
                <w:kern w:val="0"/>
                <w:sz w:val="28"/>
                <w:szCs w:val="28"/>
                <w:lang w:val="es-ES"/>
                <w14:ligatures w14:val="none"/>
              </w:rPr>
              <w:t>UNIVERSIDAD CATÓLICA BOLIVIANA "SAN PABLO¨</w:t>
            </w:r>
          </w:p>
        </w:tc>
      </w:tr>
      <w:tr w:rsidRPr="00006E98" w:rsidR="00006E98" w:rsidTr="00A662E3" w14:paraId="520FAA51" w14:textId="77777777">
        <w:tc>
          <w:tcPr>
            <w:tcW w:w="1560" w:type="dxa"/>
            <w:vMerge/>
          </w:tcPr>
          <w:p w:rsidRPr="00006E98" w:rsidR="00006E98" w:rsidP="00006E98" w:rsidRDefault="00006E98" w14:paraId="568E647C" w14:textId="77777777">
            <w:pPr>
              <w:spacing w:after="0"/>
              <w:rPr>
                <w:rFonts w:asciiTheme="majorHAnsi" w:hAnsiTheme="majorHAnsi" w:cstheme="majorHAnsi"/>
                <w:kern w:val="0"/>
                <w:lang w:val="es-ES"/>
                <w14:ligatures w14:val="none"/>
              </w:rPr>
            </w:pPr>
          </w:p>
        </w:tc>
        <w:tc>
          <w:tcPr>
            <w:tcW w:w="8363" w:type="dxa"/>
          </w:tcPr>
          <w:p w:rsidRPr="00006E98" w:rsidR="00006E98" w:rsidP="00006E98" w:rsidRDefault="00006E98" w14:paraId="2FB1C642" w14:textId="77777777">
            <w:pPr>
              <w:spacing w:after="0"/>
              <w:ind w:left="351" w:hanging="1634"/>
              <w:jc w:val="center"/>
              <w:rPr>
                <w:rFonts w:asciiTheme="majorHAnsi" w:hAnsiTheme="majorHAnsi" w:cstheme="majorHAnsi"/>
                <w:b/>
                <w:kern w:val="0"/>
                <w:sz w:val="32"/>
                <w:szCs w:val="32"/>
                <w:lang w:val="es-ES"/>
                <w14:ligatures w14:val="none"/>
              </w:rPr>
            </w:pPr>
            <w:r w:rsidRPr="00006E98">
              <w:rPr>
                <w:rFonts w:asciiTheme="majorHAnsi" w:hAnsiTheme="majorHAnsi" w:cstheme="majorHAnsi"/>
                <w:b/>
                <w:kern w:val="0"/>
                <w:sz w:val="32"/>
                <w:szCs w:val="32"/>
                <w:lang w:val="es-ES"/>
                <w14:ligatures w14:val="none"/>
              </w:rPr>
              <w:t>PLAN DE ASIGNATURA</w:t>
            </w:r>
          </w:p>
        </w:tc>
      </w:tr>
    </w:tbl>
    <w:p w:rsidRPr="00006E98" w:rsidR="00006E98" w:rsidP="00006E98" w:rsidRDefault="00006E98" w14:paraId="3E05C52F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kern w:val="0"/>
          <w:lang w:val="es-ES" w:eastAsia="es-ES"/>
          <w14:ligatures w14:val="none"/>
        </w:rPr>
      </w:pPr>
      <w:r w:rsidRPr="00006E98">
        <w:rPr>
          <w:rFonts w:eastAsia="Times New Roman" w:asciiTheme="majorHAnsi" w:hAnsiTheme="majorHAnsi" w:cstheme="majorHAnsi"/>
          <w:noProof/>
          <w:kern w:val="0"/>
          <w:lang w:val="es-ES" w:eastAsia="es-ES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007D8" wp14:editId="51C9B12D">
                <wp:simplePos x="0" y="0"/>
                <wp:positionH relativeFrom="column">
                  <wp:posOffset>7620</wp:posOffset>
                </wp:positionH>
                <wp:positionV relativeFrom="paragraph">
                  <wp:posOffset>74931</wp:posOffset>
                </wp:positionV>
                <wp:extent cx="5486400" cy="1096010"/>
                <wp:effectExtent l="0" t="0" r="19050" b="27940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96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D7379F" w:rsidR="00006E98" w:rsidP="00006E98" w:rsidRDefault="00006E98" w14:paraId="6EC6F3B0" w14:textId="77777777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366FF"/>
                              </w:rPr>
                            </w:pP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UNIVERSIDAD CAT</w:t>
                            </w:r>
                            <w:r w:rsidRPr="00D7379F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ó</w:t>
                            </w: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LICA BOLIVIANA “SAN PABLO”</w:t>
                            </w:r>
                          </w:p>
                          <w:p w:rsidRPr="00167EFD" w:rsidR="00006E98" w:rsidP="00006E98" w:rsidRDefault="00006E98" w14:paraId="617F91A2" w14:textId="7777777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7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DEPARTAMENTO DE CIENCIAS JURÍDICAS Y SOCIALES </w:t>
                            </w:r>
                          </w:p>
                          <w:p w:rsidRPr="002B321D" w:rsidR="00006E98" w:rsidP="00006E98" w:rsidRDefault="00006E98" w14:paraId="7602E6DD" w14:textId="2F20F04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Carrera de Comunicación Social</w:t>
                            </w:r>
                          </w:p>
                          <w:p w:rsidRPr="00167EFD" w:rsidR="00006E98" w:rsidP="00006E98" w:rsidRDefault="00006E98" w14:paraId="685FA584" w14:textId="77777777">
                            <w:pPr>
                              <w:jc w:val="center"/>
                              <w:rPr>
                                <w:bCs/>
                                <w:color w:val="3366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B939A46">
              <v:roundrect id="Rectángulo: esquinas redondeadas 9" style="position:absolute;left:0;text-align:left;margin-left:.6pt;margin-top:5.9pt;width:6in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12D007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">
                <v:textbox>
                  <w:txbxContent>
                    <w:p w:rsidRPr="00D7379F" w:rsidR="00006E98" w:rsidP="00006E98" w:rsidRDefault="00006E98" w14:paraId="663979BF" w14:textId="77777777">
                      <w:pPr>
                        <w:jc w:val="center"/>
                        <w:rPr>
                          <w:b/>
                          <w:i/>
                          <w:iCs/>
                          <w:color w:val="3366FF"/>
                        </w:rPr>
                      </w:pPr>
                      <w:r w:rsidRPr="00D7379F">
                        <w:rPr>
                          <w:b/>
                          <w:sz w:val="28"/>
                          <w:szCs w:val="28"/>
                        </w:rPr>
                        <w:t>UNIVERSIDAD CAT</w:t>
                      </w:r>
                      <w:r w:rsidRPr="00D7379F">
                        <w:rPr>
                          <w:b/>
                          <w:caps/>
                          <w:sz w:val="28"/>
                          <w:szCs w:val="28"/>
                        </w:rPr>
                        <w:t>ó</w:t>
                      </w:r>
                      <w:r w:rsidRPr="00D7379F">
                        <w:rPr>
                          <w:b/>
                          <w:sz w:val="28"/>
                          <w:szCs w:val="28"/>
                        </w:rPr>
                        <w:t>LICA BOLIVIANA “SAN PABLO”</w:t>
                      </w:r>
                    </w:p>
                    <w:p w:rsidRPr="00167EFD" w:rsidR="00006E98" w:rsidP="00006E98" w:rsidRDefault="00006E98" w14:paraId="12E2E044" w14:textId="7777777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67EFD">
                        <w:rPr>
                          <w:b/>
                          <w:sz w:val="24"/>
                          <w:szCs w:val="24"/>
                        </w:rPr>
                        <w:t xml:space="preserve">DEPARTAMENTO DE CIENCIAS JURÍDICAS Y SOCIALES </w:t>
                      </w:r>
                    </w:p>
                    <w:p w:rsidRPr="002B321D" w:rsidR="00006E98" w:rsidP="00006E98" w:rsidRDefault="00006E98" w14:paraId="750C9AE2" w14:textId="2F20F04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Carrera de Comunicación Social</w:t>
                      </w:r>
                    </w:p>
                    <w:p w:rsidRPr="00167EFD" w:rsidR="00006E98" w:rsidP="00006E98" w:rsidRDefault="00006E98" w14:paraId="672A6659" w14:textId="77777777">
                      <w:pPr>
                        <w:jc w:val="center"/>
                        <w:rPr>
                          <w:bCs/>
                          <w:color w:val="3366F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Pr="00006E98" w:rsidR="00006E98" w:rsidP="00006E98" w:rsidRDefault="00006E98" w14:paraId="7E6A7B28" w14:textId="77777777">
      <w:pPr>
        <w:spacing w:before="120" w:after="120" w:line="276" w:lineRule="auto"/>
        <w:jc w:val="center"/>
        <w:rPr>
          <w:rFonts w:eastAsia="Times New Roman" w:asciiTheme="majorHAnsi" w:hAnsiTheme="majorHAnsi" w:cstheme="majorHAnsi"/>
          <w:b/>
          <w:kern w:val="0"/>
          <w:u w:val="single"/>
          <w:lang w:val="es-ES_tradnl" w:eastAsia="es-ES"/>
          <w14:ligatures w14:val="none"/>
        </w:rPr>
      </w:pPr>
    </w:p>
    <w:p w:rsidRPr="00006E98" w:rsidR="00006E98" w:rsidP="00006E98" w:rsidRDefault="00006E98" w14:paraId="56039AA0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kern w:val="0"/>
          <w:u w:val="single"/>
          <w:lang w:val="es-ES_tradnl" w:eastAsia="es-ES"/>
          <w14:ligatures w14:val="none"/>
        </w:rPr>
      </w:pPr>
    </w:p>
    <w:p w:rsidRPr="00006E98" w:rsidR="00006E98" w:rsidP="00006E98" w:rsidRDefault="00006E98" w14:paraId="634FD7F2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kern w:val="0"/>
          <w:u w:val="single"/>
          <w:lang w:val="es-ES_tradnl" w:eastAsia="es-ES"/>
          <w14:ligatures w14:val="none"/>
        </w:rPr>
      </w:pPr>
    </w:p>
    <w:p w:rsidRPr="00006E98" w:rsidR="00006E98" w:rsidP="00006E98" w:rsidRDefault="00006E98" w14:paraId="091C475E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kern w:val="0"/>
          <w:u w:val="single"/>
          <w:lang w:val="es-ES_tradnl" w:eastAsia="es-ES"/>
          <w14:ligatures w14:val="none"/>
        </w:rPr>
      </w:pPr>
    </w:p>
    <w:p w:rsidRPr="00006E98" w:rsidR="00006E98" w:rsidP="00006E98" w:rsidRDefault="00006E98" w14:paraId="1CEA9C92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kern w:val="0"/>
          <w:lang w:val="es-ES_tradnl" w:eastAsia="es-ES"/>
          <w14:ligatures w14:val="none"/>
        </w:rPr>
      </w:pPr>
      <w:r w:rsidRPr="00006E98">
        <w:rPr>
          <w:rFonts w:eastAsia="Times New Roman" w:asciiTheme="majorHAnsi" w:hAnsiTheme="majorHAnsi" w:cstheme="majorHAnsi"/>
          <w:noProof/>
          <w:kern w:val="0"/>
          <w:lang w:val="es-ES" w:eastAsia="es-ES"/>
          <w14:ligatures w14:val="none"/>
        </w:rPr>
        <mc:AlternateContent>
          <mc:Choice Requires="wps">
            <w:drawing>
              <wp:inline distT="0" distB="0" distL="0" distR="0" wp14:anchorId="419EDEAB" wp14:editId="06D11F5D">
                <wp:extent cx="1042035" cy="622935"/>
                <wp:effectExtent l="0" t="0" r="62865" b="62865"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321945" w:rsidR="00006E98" w:rsidP="00006E98" w:rsidRDefault="00006E98" w14:paraId="7DFF8BED" w14:textId="77777777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21945">
                              <w:rPr>
                                <w:rFonts w:cs="Arial"/>
                                <w:sz w:val="20"/>
                                <w:szCs w:val="20"/>
                              </w:rPr>
                              <w:t>Sigla y Código</w:t>
                            </w:r>
                          </w:p>
                          <w:p w:rsidRPr="00321945" w:rsidR="00006E98" w:rsidP="00006E98" w:rsidRDefault="00006E98" w14:paraId="4FA7F2F7" w14:textId="5C7AFED4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COM-231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29317FB1">
              <v:roundrect id="Rectángulo: esquinas redondeadas 8" style="width:82.05pt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strokecolor="#969696" arcsize="10923f" w14:anchorId="419EDE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">
                <v:shadow on="t"/>
                <v:textbox>
                  <w:txbxContent>
                    <w:p w:rsidRPr="00321945" w:rsidR="00006E98" w:rsidP="00006E98" w:rsidRDefault="00006E98" w14:paraId="170BC267" w14:textId="77777777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21945">
                        <w:rPr>
                          <w:rFonts w:cs="Arial"/>
                          <w:sz w:val="20"/>
                          <w:szCs w:val="20"/>
                        </w:rPr>
                        <w:t>Sigla y Código</w:t>
                      </w:r>
                    </w:p>
                    <w:p w:rsidRPr="00321945" w:rsidR="00006E98" w:rsidP="00006E98" w:rsidRDefault="00006E98" w14:paraId="67BFBF9C" w14:textId="5C7AFED4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COM-231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006E98">
        <w:rPr>
          <w:rFonts w:eastAsia="Times New Roman" w:asciiTheme="majorHAnsi" w:hAnsiTheme="majorHAnsi" w:cstheme="majorHAnsi"/>
          <w:kern w:val="0"/>
          <w:lang w:eastAsia="es-ES"/>
          <w14:ligatures w14:val="none"/>
        </w:rPr>
        <w:t xml:space="preserve">  </w:t>
      </w:r>
      <w:r w:rsidRPr="00006E98">
        <w:rPr>
          <w:rFonts w:eastAsia="Times New Roman" w:asciiTheme="majorHAnsi" w:hAnsiTheme="majorHAnsi" w:cstheme="majorHAnsi"/>
          <w:noProof/>
          <w:kern w:val="0"/>
          <w:lang w:val="es-ES" w:eastAsia="es-ES"/>
          <w14:ligatures w14:val="none"/>
        </w:rPr>
        <mc:AlternateContent>
          <mc:Choice Requires="wps">
            <w:drawing>
              <wp:inline distT="0" distB="0" distL="0" distR="0" wp14:anchorId="1FACF313" wp14:editId="48F5F3E6">
                <wp:extent cx="3352800" cy="542925"/>
                <wp:effectExtent l="0" t="0" r="57150" b="66675"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006E98" w:rsidP="00006E98" w:rsidRDefault="00006E98" w14:paraId="7AAEB109" w14:textId="01913611">
                            <w:pPr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Nombre de la asignatura:</w:t>
                            </w:r>
                            <w:r>
                              <w:rPr>
                                <w:rFonts w:cs="Arial"/>
                              </w:rPr>
                              <w:t xml:space="preserve"> MARKETING Y PUBLICIDAD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0EA830B5">
              <v:roundrect id="Rectángulo: esquinas redondeadas 7" style="width:26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strokecolor="#969696" arcsize="10923f" w14:anchorId="1FACF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">
                <v:shadow on="t"/>
                <v:textbox>
                  <w:txbxContent>
                    <w:p w:rsidRPr="00D7379F" w:rsidR="00006E98" w:rsidP="00006E98" w:rsidRDefault="00006E98" w14:paraId="02E7A108" w14:textId="01913611">
                      <w:pPr>
                        <w:rPr>
                          <w:rFonts w:cs="Arial"/>
                        </w:rPr>
                      </w:pPr>
                      <w:r w:rsidRPr="00D7379F">
                        <w:rPr>
                          <w:rFonts w:cs="Arial"/>
                        </w:rPr>
                        <w:t>Nombre de la asignatura:</w:t>
                      </w:r>
                      <w:r>
                        <w:rPr>
                          <w:rFonts w:cs="Arial"/>
                        </w:rPr>
                        <w:t xml:space="preserve"> MARKETING Y PUBLICIDAD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006E98">
        <w:rPr>
          <w:rFonts w:eastAsia="Times New Roman" w:asciiTheme="majorHAnsi" w:hAnsiTheme="majorHAnsi" w:cstheme="majorHAnsi"/>
          <w:noProof/>
          <w:kern w:val="0"/>
          <w:lang w:eastAsia="es-BO"/>
          <w14:ligatures w14:val="none"/>
        </w:rPr>
        <w:t xml:space="preserve"> </w:t>
      </w:r>
      <w:r w:rsidRPr="00006E98">
        <w:rPr>
          <w:rFonts w:eastAsia="Times New Roman" w:asciiTheme="majorHAnsi" w:hAnsiTheme="majorHAnsi" w:cstheme="majorHAnsi"/>
          <w:noProof/>
          <w:kern w:val="0"/>
          <w:lang w:val="es-ES" w:eastAsia="es-ES"/>
          <w14:ligatures w14:val="none"/>
        </w:rPr>
        <mc:AlternateContent>
          <mc:Choice Requires="wps">
            <w:drawing>
              <wp:inline distT="0" distB="0" distL="0" distR="0" wp14:anchorId="1E9A89C9" wp14:editId="29A4A595">
                <wp:extent cx="895350" cy="537210"/>
                <wp:effectExtent l="0" t="0" r="57150" b="53340"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006E98" w:rsidP="00006E98" w:rsidRDefault="00006E98" w14:paraId="6847E565" w14:textId="6BC5EE8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Semestre:</w:t>
                            </w:r>
                            <w:r>
                              <w:rPr>
                                <w:rFonts w:cs="Arial"/>
                              </w:rPr>
                              <w:t xml:space="preserve"> 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6E4298BC">
              <v:roundrect id="Rectángulo: esquinas redondeadas 6" style="width:70.5pt;height: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strokecolor="#969696" arcsize="10923f" w14:anchorId="1E9A89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">
                <v:shadow on="t"/>
                <v:textbox>
                  <w:txbxContent>
                    <w:p w:rsidRPr="00D7379F" w:rsidR="00006E98" w:rsidP="00006E98" w:rsidRDefault="00006E98" w14:paraId="0C13A616" w14:textId="6BC5EE88">
                      <w:pPr>
                        <w:jc w:val="center"/>
                        <w:rPr>
                          <w:rFonts w:cs="Arial"/>
                        </w:rPr>
                      </w:pPr>
                      <w:r w:rsidRPr="00D7379F">
                        <w:rPr>
                          <w:rFonts w:cs="Arial"/>
                        </w:rPr>
                        <w:t>Semestre:</w:t>
                      </w:r>
                      <w:r>
                        <w:rPr>
                          <w:rFonts w:cs="Arial"/>
                        </w:rPr>
                        <w:t xml:space="preserve">   4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Pr="00006E98" w:rsidR="00006E98" w:rsidP="00006E98" w:rsidRDefault="00006E98" w14:paraId="6F854216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noProof/>
          <w:kern w:val="0"/>
          <w:lang w:eastAsia="es-BO"/>
          <w14:ligatures w14:val="none"/>
        </w:rPr>
      </w:pPr>
      <w:r w:rsidRPr="00006E98">
        <w:rPr>
          <w:rFonts w:eastAsia="Times New Roman" w:asciiTheme="majorHAnsi" w:hAnsiTheme="majorHAnsi" w:cstheme="majorHAnsi"/>
          <w:noProof/>
          <w:kern w:val="0"/>
          <w:lang w:val="es-ES" w:eastAsia="es-ES"/>
          <w14:ligatures w14:val="none"/>
        </w:rPr>
        <mc:AlternateContent>
          <mc:Choice Requires="wps">
            <w:drawing>
              <wp:inline distT="0" distB="0" distL="0" distR="0" wp14:anchorId="2C711C7F" wp14:editId="0A5F0609">
                <wp:extent cx="4203700" cy="469900"/>
                <wp:effectExtent l="0" t="0" r="63500" b="63500"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006E98" w:rsidP="00006E98" w:rsidRDefault="00006E98" w14:paraId="6FEBF5E3" w14:textId="77777777">
                            <w:pPr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Docente: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Pr="00B54252" w:rsidR="00006E98" w:rsidP="00006E98" w:rsidRDefault="00006E98" w14:paraId="4A4504D8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e</w:t>
                            </w:r>
                            <w:r w:rsidRPr="00D7379F">
                              <w:rPr>
                                <w:rFonts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7A70153C">
              <v:roundrect id="Rectángulo: esquinas redondeadas 5" style="width:331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0" strokecolor="#969696" arcsize="10923f" w14:anchorId="2C711C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">
                <v:shadow on="t"/>
                <v:textbox>
                  <w:txbxContent>
                    <w:p w:rsidRPr="00D7379F" w:rsidR="00006E98" w:rsidP="00006E98" w:rsidRDefault="00006E98" w14:paraId="75328399" w14:textId="77777777">
                      <w:pPr>
                        <w:rPr>
                          <w:rFonts w:cs="Arial"/>
                        </w:rPr>
                      </w:pPr>
                      <w:r w:rsidRPr="00D7379F">
                        <w:rPr>
                          <w:rFonts w:cs="Arial"/>
                        </w:rPr>
                        <w:t>Docente: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</w:p>
                    <w:p w:rsidRPr="00B54252" w:rsidR="00006E98" w:rsidP="00006E98" w:rsidRDefault="00006E98" w14:paraId="31F52D8F" w14:textId="777777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/>
                        </w:rPr>
                        <w:t>e</w:t>
                      </w:r>
                      <w:r w:rsidRPr="00D7379F">
                        <w:rPr>
                          <w:rFonts w:cs="Arial"/>
                        </w:rPr>
                        <w:t>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006E98">
        <w:rPr>
          <w:rFonts w:eastAsia="Times New Roman" w:asciiTheme="majorHAnsi" w:hAnsiTheme="majorHAnsi" w:cstheme="majorHAnsi"/>
          <w:kern w:val="0"/>
          <w:lang w:eastAsia="es-ES"/>
          <w14:ligatures w14:val="none"/>
        </w:rPr>
        <w:t xml:space="preserve">  </w:t>
      </w:r>
      <w:r w:rsidRPr="00006E98">
        <w:rPr>
          <w:rFonts w:eastAsia="Times New Roman" w:asciiTheme="majorHAnsi" w:hAnsiTheme="majorHAnsi" w:cstheme="majorHAnsi"/>
          <w:noProof/>
          <w:kern w:val="0"/>
          <w:lang w:val="es-ES" w:eastAsia="es-ES"/>
          <w14:ligatures w14:val="none"/>
        </w:rPr>
        <mc:AlternateContent>
          <mc:Choice Requires="wps">
            <w:drawing>
              <wp:inline distT="0" distB="0" distL="0" distR="0" wp14:anchorId="7A774F33" wp14:editId="4E263FC1">
                <wp:extent cx="1192530" cy="469900"/>
                <wp:effectExtent l="0" t="0" r="64770" b="63500"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006E98" w:rsidP="00006E98" w:rsidRDefault="00006E98" w14:paraId="6FC3B256" w14:textId="77777777">
                            <w:pPr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Gestión:</w:t>
                            </w:r>
                            <w:r>
                              <w:rPr>
                                <w:rFonts w:cs="Arial"/>
                              </w:rPr>
                              <w:t xml:space="preserve"> 2-2023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43A83333">
              <v:roundrect id="Rectángulo: esquinas redondeadas 4" style="width:93.9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1" strokecolor="#969696" arcsize="10923f" w14:anchorId="7A774F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">
                <v:shadow on="t"/>
                <v:textbox>
                  <w:txbxContent>
                    <w:p w:rsidRPr="00D7379F" w:rsidR="00006E98" w:rsidP="00006E98" w:rsidRDefault="00006E98" w14:paraId="4D4BD370" w14:textId="77777777">
                      <w:pPr>
                        <w:rPr>
                          <w:rFonts w:cs="Arial"/>
                        </w:rPr>
                      </w:pPr>
                      <w:r w:rsidRPr="00D7379F">
                        <w:rPr>
                          <w:rFonts w:cs="Arial"/>
                        </w:rPr>
                        <w:t>Gestión:</w:t>
                      </w:r>
                      <w:r>
                        <w:rPr>
                          <w:rFonts w:cs="Arial"/>
                        </w:rPr>
                        <w:t xml:space="preserve"> 2-2023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Pr="00006E98" w:rsidR="00006E98" w:rsidP="00006E98" w:rsidRDefault="00006E98" w14:paraId="664536E8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kern w:val="0"/>
          <w:lang w:val="es-ES_tradnl" w:eastAsia="es-ES"/>
          <w14:ligatures w14:val="none"/>
        </w:rPr>
      </w:pPr>
      <w:r w:rsidRPr="00006E98">
        <w:rPr>
          <w:rFonts w:eastAsia="Times New Roman" w:asciiTheme="majorHAnsi" w:hAnsiTheme="majorHAnsi" w:cstheme="majorHAnsi"/>
          <w:noProof/>
          <w:kern w:val="0"/>
          <w:lang w:val="es-ES" w:eastAsia="es-ES"/>
          <w14:ligatures w14:val="none"/>
        </w:rPr>
        <mc:AlternateContent>
          <mc:Choice Requires="wps">
            <w:drawing>
              <wp:inline distT="0" distB="0" distL="0" distR="0" wp14:anchorId="2C689C11" wp14:editId="4438008E">
                <wp:extent cx="2628900" cy="1192530"/>
                <wp:effectExtent l="0" t="0" r="57150" b="64770"/>
                <wp:docPr id="3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560"/>
                            </w:tblGrid>
                            <w:tr w:rsidRPr="007F60CF" w:rsidR="00006E98" w:rsidTr="00C74425" w14:paraId="5B64AE23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:rsidRPr="00D7379F" w:rsidR="00006E98" w:rsidP="00C74425" w:rsidRDefault="00006E98" w14:paraId="51EC7B52" w14:textId="77777777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Días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Pr="00D7379F" w:rsidR="00006E98" w:rsidP="00C74425" w:rsidRDefault="00006E98" w14:paraId="7843C836" w14:textId="77777777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Horas</w:t>
                                  </w:r>
                                </w:p>
                              </w:tc>
                            </w:tr>
                            <w:tr w:rsidRPr="007F60CF" w:rsidR="00006E98" w:rsidTr="00C74425" w14:paraId="2B0384BE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:rsidRPr="007F60CF" w:rsidR="00006E98" w:rsidP="00C74425" w:rsidRDefault="00006E98" w14:paraId="40794B8F" w14:textId="3DF82215">
                                  <w:r>
                                    <w:t xml:space="preserve">Lunes y Miércoles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Pr="007F60CF" w:rsidR="00006E98" w:rsidP="00C74425" w:rsidRDefault="00006E98" w14:paraId="0854746F" w14:textId="0D45AD35">
                                  <w:r>
                                    <w:t>17:45 – 19:15</w:t>
                                  </w:r>
                                </w:p>
                              </w:tc>
                            </w:tr>
                          </w:tbl>
                          <w:p w:rsidRPr="00B414F2" w:rsidR="00006E98" w:rsidP="00006E98" w:rsidRDefault="00006E98" w14:paraId="41082C43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66DFF26C">
              <v:roundrect id="Rectángulo: esquinas redondeadas 3" style="width:207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2" strokecolor="#969696" arcsize="10923f" w14:anchorId="2C689C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560"/>
                      </w:tblGrid>
                      <w:tr w:rsidRPr="007F60CF" w:rsidR="00006E98" w:rsidTr="00C74425" w14:paraId="7D79278B" w14:textId="77777777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:rsidRPr="00D7379F" w:rsidR="00006E98" w:rsidP="00C74425" w:rsidRDefault="00006E98" w14:paraId="7ADB6645" w14:textId="7777777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Días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Pr="00D7379F" w:rsidR="00006E98" w:rsidP="00C74425" w:rsidRDefault="00006E98" w14:paraId="002D6F52" w14:textId="7777777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Horas</w:t>
                            </w:r>
                          </w:p>
                        </w:tc>
                      </w:tr>
                      <w:tr w:rsidRPr="007F60CF" w:rsidR="00006E98" w:rsidTr="00C74425" w14:paraId="0353253B" w14:textId="77777777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:rsidRPr="007F60CF" w:rsidR="00006E98" w:rsidP="00C74425" w:rsidRDefault="00006E98" w14:paraId="016F5188" w14:textId="3DF82215">
                            <w:r>
                              <w:t xml:space="preserve">Lunes y Miércoles 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Pr="007F60CF" w:rsidR="00006E98" w:rsidP="00C74425" w:rsidRDefault="00006E98" w14:paraId="40C79E17" w14:textId="0D45AD35">
                            <w:r>
                              <w:t>17:45 – 19:15</w:t>
                            </w:r>
                          </w:p>
                        </w:tc>
                      </w:tr>
                    </w:tbl>
                    <w:p w:rsidRPr="00B414F2" w:rsidR="00006E98" w:rsidP="00006E98" w:rsidRDefault="00006E98" w14:paraId="0A37501D" w14:textId="77777777"/>
                  </w:txbxContent>
                </v:textbox>
                <w10:anchorlock/>
              </v:roundrect>
            </w:pict>
          </mc:Fallback>
        </mc:AlternateContent>
      </w:r>
      <w:r w:rsidRPr="00006E98">
        <w:rPr>
          <w:rFonts w:eastAsia="Times New Roman" w:asciiTheme="majorHAnsi" w:hAnsiTheme="majorHAnsi" w:cstheme="majorHAnsi"/>
          <w:noProof/>
          <w:kern w:val="0"/>
          <w:lang w:eastAsia="es-BO"/>
          <w14:ligatures w14:val="none"/>
        </w:rPr>
        <w:t xml:space="preserve">   </w:t>
      </w:r>
      <w:r w:rsidRPr="00006E98">
        <w:rPr>
          <w:rFonts w:eastAsia="Times New Roman" w:asciiTheme="majorHAnsi" w:hAnsiTheme="majorHAnsi" w:cstheme="majorHAnsi"/>
          <w:kern w:val="0"/>
          <w:lang w:val="es-ES" w:eastAsia="es-ES"/>
          <w14:ligatures w14:val="none"/>
        </w:rPr>
        <w:t xml:space="preserve">     </w:t>
      </w:r>
      <w:r w:rsidRPr="00006E98">
        <w:rPr>
          <w:rFonts w:eastAsia="Times New Roman" w:asciiTheme="majorHAnsi" w:hAnsiTheme="majorHAnsi" w:cstheme="majorHAnsi"/>
          <w:noProof/>
          <w:kern w:val="0"/>
          <w:lang w:val="es-ES" w:eastAsia="es-ES"/>
          <w14:ligatures w14:val="none"/>
        </w:rPr>
        <mc:AlternateContent>
          <mc:Choice Requires="wps">
            <w:drawing>
              <wp:inline distT="0" distB="0" distL="0" distR="0" wp14:anchorId="337A3342" wp14:editId="720D457D">
                <wp:extent cx="2656840" cy="1028065"/>
                <wp:effectExtent l="0" t="0" r="48260" b="57785"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1028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1290"/>
                            </w:tblGrid>
                            <w:tr w:rsidRPr="007F60CF" w:rsidR="00006E98" w:rsidTr="00C74425" w14:paraId="5DB42BD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:rsidRPr="00C833F1" w:rsidR="00006E98" w:rsidP="00C74425" w:rsidRDefault="00006E98" w14:paraId="45E38235" w14:textId="77777777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Carga horaria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Pr="00C833F1" w:rsidR="00006E98" w:rsidP="00C74425" w:rsidRDefault="00006E98" w14:paraId="44070E16" w14:textId="77777777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Créditos</w:t>
                                  </w:r>
                                </w:p>
                              </w:tc>
                            </w:tr>
                            <w:tr w:rsidRPr="007F60CF" w:rsidR="00006E98" w:rsidTr="00C74425" w14:paraId="07811393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:rsidRPr="00C833F1" w:rsidR="00006E98" w:rsidP="00C833F1" w:rsidRDefault="00006E98" w14:paraId="6403E798" w14:textId="727AAF2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 H/Acad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Pr="00C833F1" w:rsidR="00006E98" w:rsidP="00C833F1" w:rsidRDefault="00006E98" w14:paraId="04D8AD68" w14:textId="19EFEC7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Pr="00B414F2" w:rsidR="00006E98" w:rsidP="00006E98" w:rsidRDefault="00006E98" w14:paraId="7DD8A8FE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31B74876">
              <v:roundrect id="Rectángulo: esquinas redondeadas 2" style="width:209.2pt;height:8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3" strokecolor="#969696" arcsize="10923f" w14:anchorId="337A3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1290"/>
                      </w:tblGrid>
                      <w:tr w:rsidRPr="007F60CF" w:rsidR="00006E98" w:rsidTr="00C74425" w14:paraId="27D17995" w14:textId="77777777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:rsidRPr="00C833F1" w:rsidR="00006E98" w:rsidP="00C74425" w:rsidRDefault="00006E98" w14:paraId="47F79F18" w14:textId="7777777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Carga horaria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Pr="00C833F1" w:rsidR="00006E98" w:rsidP="00C74425" w:rsidRDefault="00006E98" w14:paraId="457EAACC" w14:textId="7777777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Créditos</w:t>
                            </w:r>
                          </w:p>
                        </w:tc>
                      </w:tr>
                      <w:tr w:rsidRPr="007F60CF" w:rsidR="00006E98" w:rsidTr="00C74425" w14:paraId="6685DAF0" w14:textId="77777777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:rsidRPr="00C833F1" w:rsidR="00006E98" w:rsidP="00C833F1" w:rsidRDefault="00006E98" w14:paraId="09C1CEBC" w14:textId="727AAF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H/Acad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Pr="00C833F1" w:rsidR="00006E98" w:rsidP="00C833F1" w:rsidRDefault="00006E98" w14:paraId="78941E47" w14:textId="19EFEC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</w:tbl>
                    <w:p w:rsidRPr="00B414F2" w:rsidR="00006E98" w:rsidP="00006E98" w:rsidRDefault="00006E98" w14:paraId="5DAB6C7B" w14:textId="77777777"/>
                  </w:txbxContent>
                </v:textbox>
                <w10:anchorlock/>
              </v:roundrect>
            </w:pict>
          </mc:Fallback>
        </mc:AlternateContent>
      </w:r>
    </w:p>
    <w:p w:rsidRPr="00006E98" w:rsidR="00006E98" w:rsidP="00006E98" w:rsidRDefault="00006E98" w14:paraId="0858584C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kern w:val="0"/>
          <w:lang w:val="es-ES_tradnl" w:eastAsia="es-ES"/>
          <w14:ligatures w14:val="none"/>
        </w:rPr>
      </w:pPr>
      <w:r w:rsidRPr="00006E98">
        <w:rPr>
          <w:rFonts w:eastAsia="Times New Roman" w:asciiTheme="majorHAnsi" w:hAnsiTheme="majorHAnsi" w:cstheme="majorHAnsi"/>
          <w:noProof/>
          <w:kern w:val="0"/>
          <w:lang w:val="es-ES" w:eastAsia="es-ES"/>
          <w14:ligatures w14:val="none"/>
        </w:rPr>
        <mc:AlternateContent>
          <mc:Choice Requires="wps">
            <w:drawing>
              <wp:inline distT="0" distB="0" distL="0" distR="0" wp14:anchorId="022FB670" wp14:editId="60BCFD03">
                <wp:extent cx="4905375" cy="426720"/>
                <wp:effectExtent l="0" t="0" r="66675" b="49530"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5375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006E98" w:rsidP="00006E98" w:rsidRDefault="00006E98" w14:paraId="2C6F0F39" w14:textId="5C08DCDB">
                            <w:pPr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 xml:space="preserve">Prerrequisitos: </w:t>
                            </w:r>
                            <w:r>
                              <w:rPr>
                                <w:rFonts w:cs="Arial"/>
                              </w:rPr>
                              <w:t>COM 131 – INTRODUCCIÓN A LA COMUNICACIÓN CORPORATIVA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168C436E">
              <v:roundrect id="Rectángulo: esquinas redondeadas 1" style="width:386.25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4" strokecolor="#969696" arcsize="10923f" w14:anchorId="022FB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">
                <v:shadow on="t"/>
                <v:textbox>
                  <w:txbxContent>
                    <w:p w:rsidRPr="00D7379F" w:rsidR="00006E98" w:rsidP="00006E98" w:rsidRDefault="00006E98" w14:paraId="2EBA785C" w14:textId="5C08DCDB">
                      <w:pPr>
                        <w:rPr>
                          <w:rFonts w:cs="Arial"/>
                        </w:rPr>
                      </w:pPr>
                      <w:r w:rsidRPr="00D7379F">
                        <w:rPr>
                          <w:rFonts w:cs="Arial"/>
                        </w:rPr>
                        <w:t xml:space="preserve">Prerrequisitos: </w:t>
                      </w:r>
                      <w:r>
                        <w:rPr>
                          <w:rFonts w:cs="Arial"/>
                        </w:rPr>
                        <w:t>COM 131 – INTRODUCCIÓN A LA COMUNICACIÓN CORPORATIVA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Pr="00006E98" w:rsidR="00006E98" w:rsidP="00006E98" w:rsidRDefault="00006E98" w14:paraId="4040124F" w14:textId="77777777">
      <w:pPr>
        <w:numPr>
          <w:ilvl w:val="0"/>
          <w:numId w:val="5"/>
        </w:numPr>
        <w:tabs>
          <w:tab w:val="num" w:pos="311"/>
        </w:tabs>
        <w:spacing w:before="120" w:after="120" w:line="276" w:lineRule="auto"/>
        <w:ind w:left="311" w:hanging="311"/>
        <w:jc w:val="both"/>
        <w:rPr>
          <w:rFonts w:eastAsia="Times New Roman" w:asciiTheme="majorHAnsi" w:hAnsiTheme="majorHAnsi" w:cstheme="majorHAnsi"/>
          <w:b/>
          <w:kern w:val="0"/>
          <w:sz w:val="24"/>
          <w:szCs w:val="24"/>
          <w:lang w:val="es-ES_tradnl" w:eastAsia="es-ES"/>
          <w14:ligatures w14:val="none"/>
        </w:rPr>
      </w:pPr>
      <w:r w:rsidRPr="00006E98">
        <w:rPr>
          <w:rFonts w:eastAsia="Times New Roman" w:asciiTheme="majorHAnsi" w:hAnsiTheme="majorHAnsi" w:cstheme="majorHAnsi"/>
          <w:b/>
          <w:kern w:val="0"/>
          <w:sz w:val="24"/>
          <w:szCs w:val="24"/>
          <w:lang w:val="es-ES_tradnl" w:eastAsia="es-ES"/>
          <w14:ligatures w14:val="none"/>
        </w:rPr>
        <w:t>JUSTIFICACIÓN (Sociocultural, profesional y disciplinar)</w:t>
      </w:r>
    </w:p>
    <w:p w:rsidR="00006E98" w:rsidP="00006E98" w:rsidRDefault="00006E98" w14:paraId="750B2B1A" w14:textId="4B14C992">
      <w:pPr>
        <w:spacing w:before="120" w:after="120" w:line="276" w:lineRule="auto"/>
        <w:ind w:left="311"/>
        <w:jc w:val="both"/>
        <w:rPr>
          <w:rFonts w:eastAsia="Times New Roman" w:asciiTheme="majorHAnsi" w:hAnsiTheme="majorHAnsi" w:cstheme="majorHAnsi"/>
          <w:bCs/>
          <w:kern w:val="0"/>
          <w:sz w:val="24"/>
          <w:szCs w:val="24"/>
          <w:lang w:val="es-ES" w:eastAsia="es-ES"/>
          <w14:ligatures w14:val="none"/>
        </w:rPr>
      </w:pPr>
      <w:r w:rsidRPr="00006E98">
        <w:rPr>
          <w:rFonts w:eastAsia="Times New Roman" w:asciiTheme="majorHAnsi" w:hAnsiTheme="majorHAnsi" w:cstheme="majorHAnsi"/>
          <w:bCs/>
          <w:kern w:val="0"/>
          <w:sz w:val="24"/>
          <w:szCs w:val="24"/>
          <w:lang w:val="es-ES" w:eastAsia="es-ES"/>
          <w14:ligatures w14:val="none"/>
        </w:rPr>
        <w:t>Actualmente el mundo está totalmente globalizado permitiendo que nuestro país reciba muchísimas</w:t>
      </w:r>
      <w:r>
        <w:rPr>
          <w:rFonts w:eastAsia="Times New Roman" w:asciiTheme="majorHAnsi" w:hAnsiTheme="majorHAnsi" w:cstheme="majorHAnsi"/>
          <w:bCs/>
          <w:kern w:val="0"/>
          <w:sz w:val="24"/>
          <w:szCs w:val="24"/>
          <w:lang w:val="es-ES" w:eastAsia="es-ES"/>
          <w14:ligatures w14:val="none"/>
        </w:rPr>
        <w:t xml:space="preserve"> </w:t>
      </w:r>
      <w:r w:rsidRPr="00006E98">
        <w:rPr>
          <w:rFonts w:eastAsia="Times New Roman" w:asciiTheme="majorHAnsi" w:hAnsiTheme="majorHAnsi" w:cstheme="majorHAnsi"/>
          <w:bCs/>
          <w:kern w:val="0"/>
          <w:sz w:val="24"/>
          <w:szCs w:val="24"/>
          <w:lang w:val="es-ES" w:eastAsia="es-ES"/>
          <w14:ligatures w14:val="none"/>
        </w:rPr>
        <w:t>tendencias del exterior. La carrera de Comunicación Social, debe contribuir a que los estudiantes tengan</w:t>
      </w:r>
      <w:r>
        <w:rPr>
          <w:rFonts w:eastAsia="Times New Roman" w:asciiTheme="majorHAnsi" w:hAnsiTheme="majorHAnsi" w:cstheme="majorHAnsi"/>
          <w:bCs/>
          <w:kern w:val="0"/>
          <w:sz w:val="24"/>
          <w:szCs w:val="24"/>
          <w:lang w:val="es-ES" w:eastAsia="es-ES"/>
          <w14:ligatures w14:val="none"/>
        </w:rPr>
        <w:t xml:space="preserve"> </w:t>
      </w:r>
      <w:r w:rsidRPr="00006E98">
        <w:rPr>
          <w:rFonts w:eastAsia="Times New Roman" w:asciiTheme="majorHAnsi" w:hAnsiTheme="majorHAnsi" w:cstheme="majorHAnsi"/>
          <w:bCs/>
          <w:kern w:val="0"/>
          <w:sz w:val="24"/>
          <w:szCs w:val="24"/>
          <w:lang w:val="es-ES" w:eastAsia="es-ES"/>
          <w14:ligatures w14:val="none"/>
        </w:rPr>
        <w:t>las herramientas suficientes para adaptarse a estas nuevas tendencias y cambios. Los estudiantes deberán</w:t>
      </w:r>
      <w:r>
        <w:rPr>
          <w:rFonts w:eastAsia="Times New Roman" w:asciiTheme="majorHAnsi" w:hAnsiTheme="majorHAnsi" w:cstheme="majorHAnsi"/>
          <w:bCs/>
          <w:kern w:val="0"/>
          <w:sz w:val="24"/>
          <w:szCs w:val="24"/>
          <w:lang w:val="es-ES" w:eastAsia="es-ES"/>
          <w14:ligatures w14:val="none"/>
        </w:rPr>
        <w:t xml:space="preserve"> </w:t>
      </w:r>
      <w:r w:rsidRPr="00006E98">
        <w:rPr>
          <w:rFonts w:eastAsia="Times New Roman" w:asciiTheme="majorHAnsi" w:hAnsiTheme="majorHAnsi" w:cstheme="majorHAnsi"/>
          <w:bCs/>
          <w:kern w:val="0"/>
          <w:sz w:val="24"/>
          <w:szCs w:val="24"/>
          <w:lang w:val="es-ES" w:eastAsia="es-ES"/>
          <w14:ligatures w14:val="none"/>
        </w:rPr>
        <w:t>tener las competencias necesarias que les permitan afrontar el avance constante del mercado, las cuales</w:t>
      </w:r>
      <w:r>
        <w:rPr>
          <w:rFonts w:eastAsia="Times New Roman" w:asciiTheme="majorHAnsi" w:hAnsiTheme="majorHAnsi" w:cstheme="majorHAnsi"/>
          <w:bCs/>
          <w:kern w:val="0"/>
          <w:sz w:val="24"/>
          <w:szCs w:val="24"/>
          <w:lang w:val="es-ES" w:eastAsia="es-ES"/>
          <w14:ligatures w14:val="none"/>
        </w:rPr>
        <w:t xml:space="preserve"> </w:t>
      </w:r>
      <w:r w:rsidRPr="00006E98">
        <w:rPr>
          <w:rFonts w:eastAsia="Times New Roman" w:asciiTheme="majorHAnsi" w:hAnsiTheme="majorHAnsi" w:cstheme="majorHAnsi"/>
          <w:bCs/>
          <w:kern w:val="0"/>
          <w:sz w:val="24"/>
          <w:szCs w:val="24"/>
          <w:lang w:val="es-ES" w:eastAsia="es-ES"/>
          <w14:ligatures w14:val="none"/>
        </w:rPr>
        <w:t>podrán obtenerse a través de investigaciones y casos prácticos.</w:t>
      </w:r>
    </w:p>
    <w:p w:rsidRPr="00006E98" w:rsidR="00006E98" w:rsidP="00006E98" w:rsidRDefault="00006E98" w14:paraId="4FFEB607" w14:textId="42041DBD">
      <w:pPr>
        <w:spacing w:before="120" w:after="120" w:line="276" w:lineRule="auto"/>
        <w:ind w:left="311"/>
        <w:jc w:val="both"/>
        <w:rPr>
          <w:rFonts w:eastAsia="Times New Roman" w:asciiTheme="majorHAnsi" w:hAnsiTheme="majorHAnsi" w:cstheme="majorHAnsi"/>
          <w:bCs/>
          <w:kern w:val="0"/>
          <w:sz w:val="24"/>
          <w:szCs w:val="24"/>
          <w:lang w:val="es-ES" w:eastAsia="es-ES"/>
          <w14:ligatures w14:val="none"/>
        </w:rPr>
      </w:pPr>
      <w:r w:rsidRPr="00006E98">
        <w:rPr>
          <w:rFonts w:eastAsia="Times New Roman" w:asciiTheme="majorHAnsi" w:hAnsiTheme="majorHAnsi" w:cstheme="majorHAnsi"/>
          <w:bCs/>
          <w:kern w:val="0"/>
          <w:sz w:val="24"/>
          <w:szCs w:val="24"/>
          <w:lang w:val="es-ES" w:eastAsia="es-ES"/>
          <w14:ligatures w14:val="none"/>
        </w:rPr>
        <w:t>Al obtener estas competencias el estudiante estará preparado para poder poner en práctica sus</w:t>
      </w:r>
      <w:r>
        <w:rPr>
          <w:rFonts w:eastAsia="Times New Roman" w:asciiTheme="majorHAnsi" w:hAnsiTheme="majorHAnsi" w:cstheme="majorHAnsi"/>
          <w:bCs/>
          <w:kern w:val="0"/>
          <w:sz w:val="24"/>
          <w:szCs w:val="24"/>
          <w:lang w:val="es-ES" w:eastAsia="es-ES"/>
          <w14:ligatures w14:val="none"/>
        </w:rPr>
        <w:t xml:space="preserve"> </w:t>
      </w:r>
      <w:r w:rsidRPr="00006E98">
        <w:rPr>
          <w:rFonts w:eastAsia="Times New Roman" w:asciiTheme="majorHAnsi" w:hAnsiTheme="majorHAnsi" w:cstheme="majorHAnsi"/>
          <w:bCs/>
          <w:kern w:val="0"/>
          <w:sz w:val="24"/>
          <w:szCs w:val="24"/>
          <w:lang w:val="es-ES" w:eastAsia="es-ES"/>
          <w14:ligatures w14:val="none"/>
        </w:rPr>
        <w:t>conocimientos ayudando al desarrollo de nuestro país.</w:t>
      </w:r>
      <w:r>
        <w:rPr>
          <w:rFonts w:eastAsia="Times New Roman" w:asciiTheme="majorHAnsi" w:hAnsiTheme="majorHAnsi" w:cstheme="majorHAnsi"/>
          <w:bCs/>
          <w:kern w:val="0"/>
          <w:sz w:val="24"/>
          <w:szCs w:val="24"/>
          <w:lang w:val="es-ES" w:eastAsia="es-ES"/>
          <w14:ligatures w14:val="none"/>
        </w:rPr>
        <w:t xml:space="preserve"> </w:t>
      </w:r>
      <w:r w:rsidRPr="00006E98">
        <w:rPr>
          <w:rFonts w:eastAsia="Times New Roman" w:asciiTheme="majorHAnsi" w:hAnsiTheme="majorHAnsi" w:cstheme="majorHAnsi"/>
          <w:bCs/>
          <w:kern w:val="0"/>
          <w:sz w:val="24"/>
          <w:szCs w:val="24"/>
          <w:lang w:val="es-ES" w:eastAsia="es-ES"/>
          <w14:ligatures w14:val="none"/>
        </w:rPr>
        <w:t>Tener un conocimiento sólido sobre la elaboración de estrategias de marketing y publicidad es muy</w:t>
      </w:r>
      <w:r>
        <w:rPr>
          <w:rFonts w:eastAsia="Times New Roman" w:asciiTheme="majorHAnsi" w:hAnsiTheme="majorHAnsi" w:cstheme="majorHAnsi"/>
          <w:bCs/>
          <w:kern w:val="0"/>
          <w:sz w:val="24"/>
          <w:szCs w:val="24"/>
          <w:lang w:val="es-ES" w:eastAsia="es-ES"/>
          <w14:ligatures w14:val="none"/>
        </w:rPr>
        <w:t xml:space="preserve"> </w:t>
      </w:r>
      <w:r w:rsidRPr="00006E98">
        <w:rPr>
          <w:rFonts w:eastAsia="Times New Roman" w:asciiTheme="majorHAnsi" w:hAnsiTheme="majorHAnsi" w:cstheme="majorHAnsi"/>
          <w:bCs/>
          <w:kern w:val="0"/>
          <w:sz w:val="24"/>
          <w:szCs w:val="24"/>
          <w:lang w:val="es-ES" w:eastAsia="es-ES"/>
          <w14:ligatures w14:val="none"/>
        </w:rPr>
        <w:t>importante para un comunicador social, ya que a través de esta materia los futuros profesionales tendrán</w:t>
      </w:r>
      <w:r>
        <w:rPr>
          <w:rFonts w:eastAsia="Times New Roman" w:asciiTheme="majorHAnsi" w:hAnsiTheme="majorHAnsi" w:cstheme="majorHAnsi"/>
          <w:bCs/>
          <w:kern w:val="0"/>
          <w:sz w:val="24"/>
          <w:szCs w:val="24"/>
          <w:lang w:val="es-ES" w:eastAsia="es-ES"/>
          <w14:ligatures w14:val="none"/>
        </w:rPr>
        <w:t xml:space="preserve"> </w:t>
      </w:r>
      <w:r w:rsidRPr="00006E98">
        <w:rPr>
          <w:rFonts w:eastAsia="Times New Roman" w:asciiTheme="majorHAnsi" w:hAnsiTheme="majorHAnsi" w:cstheme="majorHAnsi"/>
          <w:bCs/>
          <w:kern w:val="0"/>
          <w:sz w:val="24"/>
          <w:szCs w:val="24"/>
          <w:lang w:val="es-ES" w:eastAsia="es-ES"/>
          <w14:ligatures w14:val="none"/>
        </w:rPr>
        <w:t>una visión de cómo manejar los diferentes mercados a los que se enfrentarán, permitiéndoles desarrollar</w:t>
      </w:r>
      <w:r>
        <w:rPr>
          <w:rFonts w:eastAsia="Times New Roman" w:asciiTheme="majorHAnsi" w:hAnsiTheme="majorHAnsi" w:cstheme="majorHAnsi"/>
          <w:bCs/>
          <w:kern w:val="0"/>
          <w:sz w:val="24"/>
          <w:szCs w:val="24"/>
          <w:lang w:val="es-ES" w:eastAsia="es-ES"/>
          <w14:ligatures w14:val="none"/>
        </w:rPr>
        <w:t xml:space="preserve"> </w:t>
      </w:r>
      <w:r w:rsidRPr="00006E98">
        <w:rPr>
          <w:rFonts w:eastAsia="Times New Roman" w:asciiTheme="majorHAnsi" w:hAnsiTheme="majorHAnsi" w:cstheme="majorHAnsi"/>
          <w:bCs/>
          <w:kern w:val="0"/>
          <w:sz w:val="24"/>
          <w:szCs w:val="24"/>
          <w:lang w:val="es-ES" w:eastAsia="es-ES"/>
          <w14:ligatures w14:val="none"/>
        </w:rPr>
        <w:t>estrategias y campañas para empresas, productos y marcas.</w:t>
      </w:r>
    </w:p>
    <w:p w:rsidRPr="00006E98" w:rsidR="00006E98" w:rsidP="00006E98" w:rsidRDefault="00006E98" w14:paraId="5F084477" w14:textId="3254A52C">
      <w:pPr>
        <w:spacing w:before="120" w:after="120" w:line="276" w:lineRule="auto"/>
        <w:ind w:left="311"/>
        <w:jc w:val="both"/>
        <w:rPr>
          <w:rFonts w:eastAsia="Times New Roman" w:asciiTheme="majorHAnsi" w:hAnsiTheme="majorHAnsi" w:cstheme="majorHAnsi"/>
          <w:bCs/>
          <w:kern w:val="0"/>
          <w:sz w:val="24"/>
          <w:szCs w:val="24"/>
          <w:lang w:val="es-ES" w:eastAsia="es-ES"/>
          <w14:ligatures w14:val="none"/>
        </w:rPr>
      </w:pPr>
      <w:r w:rsidRPr="00006E98">
        <w:rPr>
          <w:rFonts w:eastAsia="Times New Roman" w:asciiTheme="majorHAnsi" w:hAnsiTheme="majorHAnsi" w:cstheme="majorHAnsi"/>
          <w:bCs/>
          <w:kern w:val="0"/>
          <w:sz w:val="24"/>
          <w:szCs w:val="24"/>
          <w:lang w:val="es-ES" w:eastAsia="es-ES"/>
          <w14:ligatures w14:val="none"/>
        </w:rPr>
        <w:t>La materia Marketing y publicidad otorga competencias a los estudiantes que les permitirá desempañar un</w:t>
      </w:r>
      <w:r>
        <w:rPr>
          <w:rFonts w:eastAsia="Times New Roman" w:asciiTheme="majorHAnsi" w:hAnsiTheme="majorHAnsi" w:cstheme="majorHAnsi"/>
          <w:bCs/>
          <w:kern w:val="0"/>
          <w:sz w:val="24"/>
          <w:szCs w:val="24"/>
          <w:lang w:val="es-ES" w:eastAsia="es-ES"/>
          <w14:ligatures w14:val="none"/>
        </w:rPr>
        <w:t xml:space="preserve"> </w:t>
      </w:r>
      <w:r w:rsidRPr="00006E98">
        <w:rPr>
          <w:rFonts w:eastAsia="Times New Roman" w:asciiTheme="majorHAnsi" w:hAnsiTheme="majorHAnsi" w:cstheme="majorHAnsi"/>
          <w:bCs/>
          <w:kern w:val="0"/>
          <w:sz w:val="24"/>
          <w:szCs w:val="24"/>
          <w:lang w:val="es-ES" w:eastAsia="es-ES"/>
          <w14:ligatures w14:val="none"/>
        </w:rPr>
        <w:t>excelente trabajo en cualquier tipo de empresa o agencia publicitaria que tenga la necesidad de creación de</w:t>
      </w:r>
      <w:r>
        <w:rPr>
          <w:rFonts w:eastAsia="Times New Roman" w:asciiTheme="majorHAnsi" w:hAnsiTheme="majorHAnsi" w:cstheme="majorHAnsi"/>
          <w:bCs/>
          <w:kern w:val="0"/>
          <w:sz w:val="24"/>
          <w:szCs w:val="24"/>
          <w:lang w:val="es-ES" w:eastAsia="es-ES"/>
          <w14:ligatures w14:val="none"/>
        </w:rPr>
        <w:t xml:space="preserve"> </w:t>
      </w:r>
      <w:r w:rsidRPr="00006E98">
        <w:rPr>
          <w:rFonts w:eastAsia="Times New Roman" w:asciiTheme="majorHAnsi" w:hAnsiTheme="majorHAnsi" w:cstheme="majorHAnsi"/>
          <w:bCs/>
          <w:kern w:val="0"/>
          <w:sz w:val="24"/>
          <w:szCs w:val="24"/>
          <w:lang w:val="es-ES" w:eastAsia="es-ES"/>
          <w14:ligatures w14:val="none"/>
        </w:rPr>
        <w:t>marca o estrategias de marketing. Las competencias adquiridas serán de gran importancia para el desarrollo</w:t>
      </w:r>
      <w:r>
        <w:rPr>
          <w:rFonts w:eastAsia="Times New Roman" w:asciiTheme="majorHAnsi" w:hAnsiTheme="majorHAnsi" w:cstheme="majorHAnsi"/>
          <w:bCs/>
          <w:kern w:val="0"/>
          <w:sz w:val="24"/>
          <w:szCs w:val="24"/>
          <w:lang w:val="es-ES" w:eastAsia="es-ES"/>
          <w14:ligatures w14:val="none"/>
        </w:rPr>
        <w:t xml:space="preserve"> </w:t>
      </w:r>
      <w:r w:rsidRPr="00006E98">
        <w:rPr>
          <w:rFonts w:eastAsia="Times New Roman" w:asciiTheme="majorHAnsi" w:hAnsiTheme="majorHAnsi" w:cstheme="majorHAnsi"/>
          <w:bCs/>
          <w:kern w:val="0"/>
          <w:sz w:val="24"/>
          <w:szCs w:val="24"/>
          <w:lang w:val="es-ES" w:eastAsia="es-ES"/>
          <w14:ligatures w14:val="none"/>
        </w:rPr>
        <w:t>de las actividades de los estudiantes de Comunicación Social debido a que serán capaces de estudiar y</w:t>
      </w:r>
      <w:r>
        <w:rPr>
          <w:rFonts w:eastAsia="Times New Roman" w:asciiTheme="majorHAnsi" w:hAnsiTheme="majorHAnsi" w:cstheme="majorHAnsi"/>
          <w:bCs/>
          <w:kern w:val="0"/>
          <w:sz w:val="24"/>
          <w:szCs w:val="24"/>
          <w:lang w:val="es-ES" w:eastAsia="es-ES"/>
          <w14:ligatures w14:val="none"/>
        </w:rPr>
        <w:t xml:space="preserve"> </w:t>
      </w:r>
      <w:r w:rsidRPr="00006E98">
        <w:rPr>
          <w:rFonts w:eastAsia="Times New Roman" w:asciiTheme="majorHAnsi" w:hAnsiTheme="majorHAnsi" w:cstheme="majorHAnsi"/>
          <w:bCs/>
          <w:kern w:val="0"/>
          <w:sz w:val="24"/>
          <w:szCs w:val="24"/>
          <w:lang w:val="es-ES" w:eastAsia="es-ES"/>
          <w14:ligatures w14:val="none"/>
        </w:rPr>
        <w:t>comprender mejor el mercado.</w:t>
      </w:r>
    </w:p>
    <w:p w:rsidRPr="00006E98" w:rsidR="00006E98" w:rsidP="00006E98" w:rsidRDefault="00006E98" w14:paraId="48816C72" w14:textId="77777777">
      <w:pPr>
        <w:spacing w:before="120" w:after="120" w:line="276" w:lineRule="auto"/>
        <w:ind w:left="311"/>
        <w:rPr>
          <w:rFonts w:asciiTheme="majorHAnsi" w:hAnsiTheme="majorHAnsi" w:cstheme="majorHAnsi"/>
          <w:b/>
          <w:bCs/>
          <w:color w:val="FF0000"/>
          <w:kern w:val="0"/>
          <w:sz w:val="24"/>
          <w:szCs w:val="24"/>
          <w:lang w:val="es-ES"/>
          <w14:ligatures w14:val="none"/>
        </w:rPr>
      </w:pPr>
      <w:r w:rsidRPr="00006E98">
        <w:rPr>
          <w:rFonts w:asciiTheme="majorHAnsi" w:hAnsiTheme="majorHAnsi" w:cstheme="majorHAnsi"/>
          <w:b/>
          <w:bCs/>
          <w:color w:val="FF0000"/>
          <w:kern w:val="0"/>
          <w:sz w:val="24"/>
          <w:szCs w:val="24"/>
          <w:lang w:val="es-ES"/>
          <w14:ligatures w14:val="none"/>
        </w:rPr>
        <w:t>EL POSTULANTE PUEDE COMPLEMENTAR</w:t>
      </w:r>
    </w:p>
    <w:p w:rsidRPr="00006E98" w:rsidR="00006E98" w:rsidP="00006E98" w:rsidRDefault="00006E98" w14:paraId="282A2FC0" w14:textId="77777777">
      <w:pPr>
        <w:numPr>
          <w:ilvl w:val="0"/>
          <w:numId w:val="5"/>
        </w:numPr>
        <w:tabs>
          <w:tab w:val="num" w:pos="311"/>
        </w:tabs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kern w:val="0"/>
          <w:sz w:val="24"/>
          <w:szCs w:val="24"/>
          <w:lang w:val="es-ES_tradnl" w:eastAsia="es-ES"/>
          <w14:ligatures w14:val="none"/>
        </w:rPr>
      </w:pPr>
      <w:r w:rsidRPr="00006E98">
        <w:rPr>
          <w:rFonts w:eastAsia="Times New Roman" w:asciiTheme="majorHAnsi" w:hAnsiTheme="majorHAnsi" w:cstheme="majorHAnsi"/>
          <w:b/>
          <w:kern w:val="0"/>
          <w:sz w:val="24"/>
          <w:szCs w:val="24"/>
          <w:lang w:val="es-ES_tradnl" w:eastAsia="es-ES"/>
          <w14:ligatures w14:val="none"/>
        </w:rPr>
        <w:t>COMPETENCIAS A DESARROLLAR</w:t>
      </w:r>
    </w:p>
    <w:p w:rsidR="00006E98" w:rsidP="00006E98" w:rsidRDefault="00006E98" w14:paraId="7576A686" w14:textId="74514BF8">
      <w:pPr>
        <w:numPr>
          <w:ilvl w:val="1"/>
          <w:numId w:val="5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kern w:val="0"/>
          <w:sz w:val="24"/>
          <w:szCs w:val="24"/>
          <w:lang w:val="es-ES_tradnl" w:eastAsia="es-ES"/>
          <w14:ligatures w14:val="none"/>
        </w:rPr>
      </w:pPr>
      <w:r w:rsidRPr="00006E98">
        <w:rPr>
          <w:rFonts w:eastAsia="Times New Roman" w:asciiTheme="majorHAnsi" w:hAnsiTheme="majorHAnsi" w:cstheme="majorHAnsi"/>
          <w:b/>
          <w:kern w:val="0"/>
          <w:sz w:val="24"/>
          <w:szCs w:val="24"/>
          <w:lang w:val="es-ES_tradnl" w:eastAsia="es-ES"/>
          <w14:ligatures w14:val="none"/>
        </w:rPr>
        <w:t>Competencia de la Asignatura</w:t>
      </w:r>
      <w:r>
        <w:rPr>
          <w:rFonts w:eastAsia="Times New Roman" w:asciiTheme="majorHAnsi" w:hAnsiTheme="majorHAnsi" w:cstheme="majorHAnsi"/>
          <w:b/>
          <w:kern w:val="0"/>
          <w:sz w:val="24"/>
          <w:szCs w:val="24"/>
          <w:lang w:val="es-ES_tradnl" w:eastAsia="es-ES"/>
          <w14:ligatures w14:val="none"/>
        </w:rPr>
        <w:t>.</w:t>
      </w:r>
    </w:p>
    <w:p w:rsidR="00006E98" w:rsidP="00006E98" w:rsidRDefault="00006E98" w14:paraId="3839C2F7" w14:textId="3B53A8C2">
      <w:pPr>
        <w:spacing w:before="120" w:after="120" w:line="276" w:lineRule="auto"/>
        <w:ind w:left="360"/>
        <w:jc w:val="both"/>
        <w:rPr>
          <w:rFonts w:eastAsia="Times New Roman" w:asciiTheme="majorHAnsi" w:hAnsiTheme="majorHAnsi" w:cstheme="majorHAnsi"/>
          <w:bCs/>
          <w:kern w:val="0"/>
          <w:sz w:val="24"/>
          <w:szCs w:val="24"/>
          <w:lang w:val="es-ES_tradnl" w:eastAsia="es-ES"/>
          <w14:ligatures w14:val="none"/>
        </w:rPr>
      </w:pPr>
      <w:r w:rsidRPr="00006E98">
        <w:rPr>
          <w:rFonts w:eastAsia="Times New Roman" w:asciiTheme="majorHAnsi" w:hAnsiTheme="majorHAnsi" w:cstheme="majorHAnsi"/>
          <w:bCs/>
          <w:kern w:val="0"/>
          <w:sz w:val="24"/>
          <w:szCs w:val="24"/>
          <w:lang w:val="es-ES_tradnl" w:eastAsia="es-ES"/>
          <w14:ligatures w14:val="none"/>
        </w:rPr>
        <w:t>Diseñar, ejecutar y monitorear campañas publicitarias a partir de objetivos de marketing y un estudio de</w:t>
      </w:r>
      <w:r>
        <w:rPr>
          <w:rFonts w:eastAsia="Times New Roman" w:asciiTheme="majorHAnsi" w:hAnsiTheme="majorHAnsi" w:cstheme="majorHAnsi"/>
          <w:bCs/>
          <w:kern w:val="0"/>
          <w:sz w:val="24"/>
          <w:szCs w:val="24"/>
          <w:lang w:val="es-ES_tradnl" w:eastAsia="es-ES"/>
          <w14:ligatures w14:val="none"/>
        </w:rPr>
        <w:t xml:space="preserve"> </w:t>
      </w:r>
      <w:r w:rsidRPr="00006E98">
        <w:rPr>
          <w:rFonts w:eastAsia="Times New Roman" w:asciiTheme="majorHAnsi" w:hAnsiTheme="majorHAnsi" w:cstheme="majorHAnsi"/>
          <w:bCs/>
          <w:kern w:val="0"/>
          <w:sz w:val="24"/>
          <w:szCs w:val="24"/>
          <w:lang w:val="es-ES_tradnl" w:eastAsia="es-ES"/>
          <w14:ligatures w14:val="none"/>
        </w:rPr>
        <w:t>mercado, de manera ética, estratégica, creativa, proactiva y socialmente responsable, con un conocimiento</w:t>
      </w:r>
      <w:r>
        <w:rPr>
          <w:rFonts w:eastAsia="Times New Roman" w:asciiTheme="majorHAnsi" w:hAnsiTheme="majorHAnsi" w:cstheme="majorHAnsi"/>
          <w:bCs/>
          <w:kern w:val="0"/>
          <w:sz w:val="24"/>
          <w:szCs w:val="24"/>
          <w:lang w:val="es-ES_tradnl" w:eastAsia="es-ES"/>
          <w14:ligatures w14:val="none"/>
        </w:rPr>
        <w:t xml:space="preserve"> </w:t>
      </w:r>
      <w:r w:rsidRPr="00006E98">
        <w:rPr>
          <w:rFonts w:eastAsia="Times New Roman" w:asciiTheme="majorHAnsi" w:hAnsiTheme="majorHAnsi" w:cstheme="majorHAnsi"/>
          <w:bCs/>
          <w:kern w:val="0"/>
          <w:sz w:val="24"/>
          <w:szCs w:val="24"/>
          <w:lang w:val="es-ES_tradnl" w:eastAsia="es-ES"/>
          <w14:ligatures w14:val="none"/>
        </w:rPr>
        <w:t>de la cultura organizacional y del entorno para contribuir en la gestión de la imagen de marca, mediante un</w:t>
      </w:r>
      <w:r>
        <w:rPr>
          <w:rFonts w:eastAsia="Times New Roman" w:asciiTheme="majorHAnsi" w:hAnsiTheme="majorHAnsi" w:cstheme="majorHAnsi"/>
          <w:bCs/>
          <w:kern w:val="0"/>
          <w:sz w:val="24"/>
          <w:szCs w:val="24"/>
          <w:lang w:val="es-ES_tradnl" w:eastAsia="es-ES"/>
          <w14:ligatures w14:val="none"/>
        </w:rPr>
        <w:t xml:space="preserve"> </w:t>
      </w:r>
      <w:r w:rsidRPr="00006E98">
        <w:rPr>
          <w:rFonts w:eastAsia="Times New Roman" w:asciiTheme="majorHAnsi" w:hAnsiTheme="majorHAnsi" w:cstheme="majorHAnsi"/>
          <w:bCs/>
          <w:kern w:val="0"/>
          <w:sz w:val="24"/>
          <w:szCs w:val="24"/>
          <w:lang w:val="es-ES_tradnl" w:eastAsia="es-ES"/>
          <w14:ligatures w14:val="none"/>
        </w:rPr>
        <w:t>manejo solvente de la redacción y de la exposición de ideas.</w:t>
      </w:r>
    </w:p>
    <w:p w:rsidRPr="00006E98" w:rsidR="00006E98" w:rsidP="00006E98" w:rsidRDefault="00006E98" w14:paraId="39B01810" w14:textId="77777777">
      <w:pPr>
        <w:spacing w:before="120" w:after="120" w:line="276" w:lineRule="auto"/>
        <w:ind w:left="311"/>
        <w:rPr>
          <w:rFonts w:asciiTheme="majorHAnsi" w:hAnsiTheme="majorHAnsi" w:cstheme="majorHAnsi"/>
          <w:b/>
          <w:bCs/>
          <w:color w:val="FF0000"/>
          <w:kern w:val="0"/>
          <w:sz w:val="24"/>
          <w:szCs w:val="24"/>
          <w:lang w:val="es-ES"/>
          <w14:ligatures w14:val="none"/>
        </w:rPr>
      </w:pPr>
      <w:r w:rsidRPr="00006E98">
        <w:rPr>
          <w:rFonts w:asciiTheme="majorHAnsi" w:hAnsiTheme="majorHAnsi" w:cstheme="majorHAnsi"/>
          <w:b/>
          <w:bCs/>
          <w:color w:val="FF0000"/>
          <w:kern w:val="0"/>
          <w:sz w:val="24"/>
          <w:szCs w:val="24"/>
          <w:lang w:val="es-ES"/>
          <w14:ligatures w14:val="none"/>
        </w:rPr>
        <w:t>EL POSTULANTE PUEDE COMPLEMENTAR</w:t>
      </w:r>
    </w:p>
    <w:p w:rsidR="00006E98" w:rsidP="00006E98" w:rsidRDefault="00006E98" w14:paraId="0940A81D" w14:textId="633F0D36">
      <w:pPr>
        <w:numPr>
          <w:ilvl w:val="1"/>
          <w:numId w:val="5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kern w:val="0"/>
          <w:sz w:val="24"/>
          <w:szCs w:val="24"/>
          <w:lang w:val="es-ES_tradnl" w:eastAsia="es-ES"/>
          <w14:ligatures w14:val="none"/>
        </w:rPr>
      </w:pPr>
      <w:r w:rsidRPr="00006E98">
        <w:rPr>
          <w:rFonts w:eastAsia="Times New Roman" w:asciiTheme="majorHAnsi" w:hAnsiTheme="majorHAnsi" w:cstheme="majorHAnsi"/>
          <w:b/>
          <w:kern w:val="0"/>
          <w:sz w:val="24"/>
          <w:szCs w:val="24"/>
          <w:lang w:val="es-ES_tradnl" w:eastAsia="es-ES"/>
          <w14:ligatures w14:val="none"/>
        </w:rPr>
        <w:t xml:space="preserve">Competencias </w:t>
      </w:r>
      <w:r>
        <w:rPr>
          <w:rFonts w:eastAsia="Times New Roman" w:asciiTheme="majorHAnsi" w:hAnsiTheme="majorHAnsi" w:cstheme="majorHAnsi"/>
          <w:b/>
          <w:kern w:val="0"/>
          <w:sz w:val="24"/>
          <w:szCs w:val="24"/>
          <w:lang w:val="es-ES_tradnl" w:eastAsia="es-ES"/>
          <w14:ligatures w14:val="none"/>
        </w:rPr>
        <w:t>del área</w:t>
      </w:r>
      <w:r w:rsidRPr="00006E98">
        <w:rPr>
          <w:rFonts w:eastAsia="Times New Roman" w:asciiTheme="majorHAnsi" w:hAnsiTheme="majorHAnsi" w:cstheme="majorHAnsi"/>
          <w:b/>
          <w:kern w:val="0"/>
          <w:sz w:val="24"/>
          <w:szCs w:val="24"/>
          <w:lang w:val="es-ES_tradnl" w:eastAsia="es-ES"/>
          <w14:ligatures w14:val="none"/>
        </w:rPr>
        <w:t>.</w:t>
      </w:r>
    </w:p>
    <w:p w:rsidRPr="00006E98" w:rsidR="00006E98" w:rsidP="00006E98" w:rsidRDefault="00006E98" w14:paraId="3B072BC1" w14:textId="0D7B68AC">
      <w:pPr>
        <w:spacing w:before="120" w:after="120" w:line="276" w:lineRule="auto"/>
        <w:ind w:left="360"/>
        <w:jc w:val="both"/>
        <w:rPr>
          <w:rFonts w:eastAsia="Times New Roman" w:asciiTheme="majorHAnsi" w:hAnsiTheme="majorHAnsi" w:cstheme="majorHAnsi"/>
          <w:bCs/>
          <w:kern w:val="0"/>
          <w:sz w:val="24"/>
          <w:szCs w:val="24"/>
          <w:lang w:val="es-ES_tradnl" w:eastAsia="es-ES"/>
          <w14:ligatures w14:val="none"/>
        </w:rPr>
      </w:pPr>
      <w:r w:rsidRPr="00006E98">
        <w:rPr>
          <w:rFonts w:eastAsia="Times New Roman" w:asciiTheme="majorHAnsi" w:hAnsiTheme="majorHAnsi" w:cstheme="majorHAnsi"/>
          <w:bCs/>
          <w:kern w:val="0"/>
          <w:sz w:val="24"/>
          <w:szCs w:val="24"/>
          <w:lang w:val="es-ES_tradnl" w:eastAsia="es-ES"/>
          <w14:ligatures w14:val="none"/>
        </w:rPr>
        <w:t>Gestionar (diagnosticar, diseñar, aplicar y evaluar) estrategias, planes y productos de comunicación corporativa, mediante la investigación del contexto y la comprensión de la filosofía organizacional, a través de medios, mensajes y actividades, demostrando una actitud proactiva, emprendedora y socialmente responsable.</w:t>
      </w:r>
    </w:p>
    <w:p w:rsidRPr="00006E98" w:rsidR="00006E98" w:rsidP="00006E98" w:rsidRDefault="00006E98" w14:paraId="7AE8C4EF" w14:textId="77777777">
      <w:pPr>
        <w:spacing w:before="120" w:after="120" w:line="276" w:lineRule="auto"/>
        <w:ind w:left="311"/>
        <w:rPr>
          <w:rFonts w:asciiTheme="majorHAnsi" w:hAnsiTheme="majorHAnsi" w:cstheme="majorHAnsi"/>
          <w:b/>
          <w:bCs/>
          <w:color w:val="FF0000"/>
          <w:kern w:val="0"/>
          <w:sz w:val="24"/>
          <w:szCs w:val="24"/>
          <w:lang w:val="es-ES"/>
          <w14:ligatures w14:val="none"/>
        </w:rPr>
      </w:pPr>
      <w:r w:rsidRPr="00006E98">
        <w:rPr>
          <w:rFonts w:asciiTheme="majorHAnsi" w:hAnsiTheme="majorHAnsi" w:cstheme="majorHAnsi"/>
          <w:b/>
          <w:bCs/>
          <w:color w:val="FF0000"/>
          <w:kern w:val="0"/>
          <w:sz w:val="24"/>
          <w:szCs w:val="24"/>
          <w:lang w:val="es-ES"/>
          <w14:ligatures w14:val="none"/>
        </w:rPr>
        <w:t>EL POSTULANTE PUEDE COMPLEMENTAR</w:t>
      </w:r>
    </w:p>
    <w:p w:rsidRPr="00006E98" w:rsidR="00006E98" w:rsidP="00006E98" w:rsidRDefault="00006E98" w14:paraId="5195D475" w14:textId="75C1184C">
      <w:pPr>
        <w:spacing w:after="0"/>
        <w:ind w:left="360"/>
        <w:contextualSpacing/>
        <w:rPr>
          <w:rFonts w:asciiTheme="majorHAnsi" w:hAnsiTheme="majorHAnsi" w:cstheme="majorHAnsi"/>
          <w:b/>
          <w:bCs/>
          <w:color w:val="FF0000"/>
          <w:kern w:val="0"/>
          <w:sz w:val="24"/>
          <w:szCs w:val="24"/>
          <w:lang w:val="es-ES" w:eastAsia="es-BO"/>
          <w14:ligatures w14:val="none"/>
        </w:rPr>
      </w:pPr>
      <w:r w:rsidRPr="00006E98">
        <w:rPr>
          <w:rFonts w:asciiTheme="majorHAnsi" w:hAnsiTheme="majorHAnsi" w:cstheme="majorHAnsi"/>
          <w:b/>
          <w:bCs/>
          <w:color w:val="FF0000"/>
          <w:kern w:val="0"/>
          <w:sz w:val="24"/>
          <w:szCs w:val="24"/>
          <w:lang w:val="es-ES" w:eastAsia="es-BO"/>
          <w14:ligatures w14:val="none"/>
        </w:rPr>
        <w:t>DOCUMENTO DE REFERENCIA: MODELO ACADÉMICO PAG 83:</w:t>
      </w:r>
      <w:r w:rsidRPr="00006E98">
        <w:rPr>
          <w:rFonts w:asciiTheme="majorHAnsi" w:hAnsiTheme="majorHAnsi" w:cstheme="majorHAnsi"/>
          <w:b/>
          <w:kern w:val="0"/>
          <w:sz w:val="24"/>
          <w:szCs w:val="24"/>
          <w:lang w:val="es-ES_tradnl"/>
          <w14:ligatures w14:val="none"/>
        </w:rPr>
        <w:t xml:space="preserve">  </w:t>
      </w:r>
      <w:hyperlink w:history="1" r:id="rId8">
        <w:r w:rsidRPr="00006E98">
          <w:rPr>
            <w:rFonts w:asciiTheme="majorHAnsi" w:hAnsiTheme="majorHAnsi" w:cstheme="majorHAnsi"/>
            <w:b/>
            <w:color w:val="0563C1" w:themeColor="hyperlink"/>
            <w:kern w:val="0"/>
            <w:sz w:val="24"/>
            <w:szCs w:val="24"/>
            <w:u w:val="single"/>
            <w:lang w:val="es-ES_tradnl"/>
            <w14:ligatures w14:val="none"/>
          </w:rPr>
          <w:t>https://www.ucbtja.edu.bo/wp-content/uploads/2019/08/Modelo-Acad%C3%A9mico-de-la-Universidad-Cat%C3%B3lica-Boliviana.pdf</w:t>
        </w:r>
      </w:hyperlink>
      <w:r w:rsidRPr="00006E98">
        <w:rPr>
          <w:rFonts w:asciiTheme="majorHAnsi" w:hAnsiTheme="majorHAnsi" w:cstheme="majorHAnsi"/>
          <w:b/>
          <w:kern w:val="0"/>
          <w:sz w:val="24"/>
          <w:szCs w:val="24"/>
          <w:lang w:val="es-ES_tradnl"/>
          <w14:ligatures w14:val="none"/>
        </w:rPr>
        <w:t xml:space="preserve"> </w:t>
      </w:r>
    </w:p>
    <w:p w:rsidRPr="00006E98" w:rsidR="00006E98" w:rsidP="00006E98" w:rsidRDefault="00006E98" w14:paraId="7C046B0F" w14:textId="77777777">
      <w:pPr>
        <w:numPr>
          <w:ilvl w:val="1"/>
          <w:numId w:val="5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kern w:val="0"/>
          <w:sz w:val="24"/>
          <w:szCs w:val="24"/>
          <w:lang w:val="es-ES_tradnl" w:eastAsia="es-ES"/>
          <w14:ligatures w14:val="none"/>
        </w:rPr>
      </w:pPr>
      <w:r w:rsidRPr="00006E98">
        <w:rPr>
          <w:rFonts w:eastAsia="Times New Roman" w:asciiTheme="majorHAnsi" w:hAnsiTheme="majorHAnsi" w:cstheme="majorHAnsi"/>
          <w:b/>
          <w:kern w:val="0"/>
          <w:sz w:val="24"/>
          <w:szCs w:val="24"/>
          <w:lang w:val="es-ES_tradnl" w:eastAsia="es-ES"/>
          <w14:ligatures w14:val="none"/>
        </w:rPr>
        <w:t>Contenido Temático.</w:t>
      </w:r>
    </w:p>
    <w:p w:rsidRPr="00525A0A" w:rsidR="00525A0A" w:rsidP="00525A0A" w:rsidRDefault="00525A0A" w14:paraId="3C841A4C" w14:textId="2905A841">
      <w:pPr>
        <w:spacing w:before="120" w:after="120" w:line="276" w:lineRule="auto"/>
        <w:ind w:left="360"/>
        <w:jc w:val="both"/>
        <w:rPr>
          <w:rFonts w:eastAsia="Times New Roman" w:asciiTheme="majorHAnsi" w:hAnsiTheme="majorHAnsi" w:cstheme="majorHAnsi"/>
          <w:bCs/>
          <w:kern w:val="0"/>
          <w:sz w:val="24"/>
          <w:szCs w:val="24"/>
          <w:lang w:val="es-ES_tradnl" w:eastAsia="es-ES"/>
          <w14:ligatures w14:val="none"/>
        </w:rPr>
      </w:pPr>
      <w:r w:rsidRPr="00525A0A">
        <w:rPr>
          <w:rFonts w:eastAsia="Times New Roman" w:asciiTheme="majorHAnsi" w:hAnsiTheme="majorHAnsi" w:cstheme="majorHAnsi"/>
          <w:bCs/>
          <w:kern w:val="0"/>
          <w:sz w:val="24"/>
          <w:szCs w:val="24"/>
          <w:lang w:val="es-ES_tradnl" w:eastAsia="es-ES"/>
          <w14:ligatures w14:val="none"/>
        </w:rPr>
        <w:t>1. Introducción al marketing</w:t>
      </w:r>
      <w:r>
        <w:rPr>
          <w:rFonts w:eastAsia="Times New Roman" w:asciiTheme="majorHAnsi" w:hAnsiTheme="majorHAnsi" w:cstheme="majorHAnsi"/>
          <w:bCs/>
          <w:kern w:val="0"/>
          <w:sz w:val="24"/>
          <w:szCs w:val="24"/>
          <w:lang w:val="es-ES_tradnl" w:eastAsia="es-ES"/>
          <w14:ligatures w14:val="none"/>
        </w:rPr>
        <w:t>.</w:t>
      </w:r>
    </w:p>
    <w:p w:rsidRPr="00525A0A" w:rsidR="00525A0A" w:rsidP="00525A0A" w:rsidRDefault="00525A0A" w14:paraId="32F199F2" w14:textId="59148E5E">
      <w:pPr>
        <w:spacing w:before="120" w:after="120" w:line="276" w:lineRule="auto"/>
        <w:ind w:left="360"/>
        <w:jc w:val="both"/>
        <w:rPr>
          <w:rFonts w:eastAsia="Times New Roman" w:asciiTheme="majorHAnsi" w:hAnsiTheme="majorHAnsi" w:cstheme="majorHAnsi"/>
          <w:bCs/>
          <w:kern w:val="0"/>
          <w:sz w:val="24"/>
          <w:szCs w:val="24"/>
          <w:lang w:val="es-ES_tradnl" w:eastAsia="es-ES"/>
          <w14:ligatures w14:val="none"/>
        </w:rPr>
      </w:pPr>
      <w:r w:rsidRPr="00525A0A">
        <w:rPr>
          <w:rFonts w:eastAsia="Times New Roman" w:asciiTheme="majorHAnsi" w:hAnsiTheme="majorHAnsi" w:cstheme="majorHAnsi"/>
          <w:bCs/>
          <w:kern w:val="0"/>
          <w:sz w:val="24"/>
          <w:szCs w:val="24"/>
          <w:lang w:val="es-ES_tradnl" w:eastAsia="es-ES"/>
          <w14:ligatures w14:val="none"/>
        </w:rPr>
        <w:t>2. Segmentación y posicionamiento</w:t>
      </w:r>
      <w:r>
        <w:rPr>
          <w:rFonts w:eastAsia="Times New Roman" w:asciiTheme="majorHAnsi" w:hAnsiTheme="majorHAnsi" w:cstheme="majorHAnsi"/>
          <w:bCs/>
          <w:kern w:val="0"/>
          <w:sz w:val="24"/>
          <w:szCs w:val="24"/>
          <w:lang w:val="es-ES_tradnl" w:eastAsia="es-ES"/>
          <w14:ligatures w14:val="none"/>
        </w:rPr>
        <w:t>.</w:t>
      </w:r>
    </w:p>
    <w:p w:rsidRPr="00525A0A" w:rsidR="00525A0A" w:rsidP="00525A0A" w:rsidRDefault="00525A0A" w14:paraId="79ABA590" w14:textId="733296CD">
      <w:pPr>
        <w:spacing w:before="120" w:after="120" w:line="276" w:lineRule="auto"/>
        <w:ind w:left="360"/>
        <w:jc w:val="both"/>
        <w:rPr>
          <w:rFonts w:eastAsia="Times New Roman" w:asciiTheme="majorHAnsi" w:hAnsiTheme="majorHAnsi" w:cstheme="majorHAnsi"/>
          <w:bCs/>
          <w:kern w:val="0"/>
          <w:sz w:val="24"/>
          <w:szCs w:val="24"/>
          <w:lang w:val="es-ES_tradnl" w:eastAsia="es-ES"/>
          <w14:ligatures w14:val="none"/>
        </w:rPr>
      </w:pPr>
      <w:r w:rsidRPr="00525A0A">
        <w:rPr>
          <w:rFonts w:eastAsia="Times New Roman" w:asciiTheme="majorHAnsi" w:hAnsiTheme="majorHAnsi" w:cstheme="majorHAnsi"/>
          <w:bCs/>
          <w:kern w:val="0"/>
          <w:sz w:val="24"/>
          <w:szCs w:val="24"/>
          <w:lang w:val="es-ES_tradnl" w:eastAsia="es-ES"/>
          <w14:ligatures w14:val="none"/>
        </w:rPr>
        <w:t>3. Marketing y la comunicación</w:t>
      </w:r>
      <w:r>
        <w:rPr>
          <w:rFonts w:eastAsia="Times New Roman" w:asciiTheme="majorHAnsi" w:hAnsiTheme="majorHAnsi" w:cstheme="majorHAnsi"/>
          <w:bCs/>
          <w:kern w:val="0"/>
          <w:sz w:val="24"/>
          <w:szCs w:val="24"/>
          <w:lang w:val="es-ES_tradnl" w:eastAsia="es-ES"/>
          <w14:ligatures w14:val="none"/>
        </w:rPr>
        <w:t>.</w:t>
      </w:r>
    </w:p>
    <w:p w:rsidRPr="00006E98" w:rsidR="00006E98" w:rsidP="00525A0A" w:rsidRDefault="00525A0A" w14:paraId="7AF6D8FF" w14:textId="76D01D6C">
      <w:pPr>
        <w:spacing w:before="120" w:after="120" w:line="276" w:lineRule="auto"/>
        <w:ind w:left="360"/>
        <w:jc w:val="both"/>
        <w:rPr>
          <w:rFonts w:eastAsia="Times New Roman" w:asciiTheme="majorHAnsi" w:hAnsiTheme="majorHAnsi" w:cstheme="majorHAnsi"/>
          <w:bCs/>
          <w:kern w:val="0"/>
          <w:sz w:val="24"/>
          <w:szCs w:val="24"/>
          <w:lang w:val="es-ES_tradnl" w:eastAsia="es-ES"/>
          <w14:ligatures w14:val="none"/>
        </w:rPr>
      </w:pPr>
      <w:r w:rsidRPr="00525A0A">
        <w:rPr>
          <w:rFonts w:eastAsia="Times New Roman" w:asciiTheme="majorHAnsi" w:hAnsiTheme="majorHAnsi" w:cstheme="majorHAnsi"/>
          <w:bCs/>
          <w:kern w:val="0"/>
          <w:sz w:val="24"/>
          <w:szCs w:val="24"/>
          <w:lang w:val="es-ES_tradnl" w:eastAsia="es-ES"/>
          <w14:ligatures w14:val="none"/>
        </w:rPr>
        <w:t xml:space="preserve">4. </w:t>
      </w:r>
      <w:proofErr w:type="spellStart"/>
      <w:r w:rsidRPr="00525A0A">
        <w:rPr>
          <w:rFonts w:eastAsia="Times New Roman" w:asciiTheme="majorHAnsi" w:hAnsiTheme="majorHAnsi" w:cstheme="majorHAnsi"/>
          <w:bCs/>
          <w:kern w:val="0"/>
          <w:sz w:val="24"/>
          <w:szCs w:val="24"/>
          <w:lang w:val="es-ES_tradnl" w:eastAsia="es-ES"/>
          <w14:ligatures w14:val="none"/>
        </w:rPr>
        <w:t>Brief</w:t>
      </w:r>
      <w:proofErr w:type="spellEnd"/>
      <w:r w:rsidRPr="00525A0A">
        <w:rPr>
          <w:rFonts w:eastAsia="Times New Roman" w:asciiTheme="majorHAnsi" w:hAnsiTheme="majorHAnsi" w:cstheme="majorHAnsi"/>
          <w:bCs/>
          <w:kern w:val="0"/>
          <w:sz w:val="24"/>
          <w:szCs w:val="24"/>
          <w:lang w:val="es-ES_tradnl" w:eastAsia="es-ES"/>
          <w14:ligatures w14:val="none"/>
        </w:rPr>
        <w:t xml:space="preserve"> y el branding publicitario</w:t>
      </w:r>
      <w:r>
        <w:rPr>
          <w:rFonts w:eastAsia="Times New Roman" w:asciiTheme="majorHAnsi" w:hAnsiTheme="majorHAnsi" w:cstheme="majorHAnsi"/>
          <w:bCs/>
          <w:kern w:val="0"/>
          <w:sz w:val="24"/>
          <w:szCs w:val="24"/>
          <w:lang w:val="es-ES_tradnl" w:eastAsia="es-ES"/>
          <w14:ligatures w14:val="none"/>
        </w:rPr>
        <w:t>.</w:t>
      </w:r>
    </w:p>
    <w:p w:rsidRPr="00006E98" w:rsidR="00006E98" w:rsidP="00006E98" w:rsidRDefault="00006E98" w14:paraId="5FD0C26F" w14:textId="77777777">
      <w:pPr>
        <w:numPr>
          <w:ilvl w:val="1"/>
          <w:numId w:val="5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kern w:val="0"/>
          <w:sz w:val="24"/>
          <w:szCs w:val="24"/>
          <w:lang w:val="es-ES_tradnl" w:eastAsia="es-ES"/>
          <w14:ligatures w14:val="none"/>
        </w:rPr>
      </w:pPr>
      <w:r w:rsidRPr="00006E98">
        <w:rPr>
          <w:rFonts w:eastAsia="Times New Roman" w:asciiTheme="majorHAnsi" w:hAnsiTheme="majorHAnsi" w:cstheme="majorHAnsi"/>
          <w:b/>
          <w:kern w:val="0"/>
          <w:sz w:val="24"/>
          <w:szCs w:val="24"/>
          <w:lang w:val="es-ES_tradnl" w:eastAsia="es-ES"/>
          <w14:ligatures w14:val="none"/>
        </w:rPr>
        <w:t>Contenidos Analíticos expresados en saberes</w:t>
      </w:r>
    </w:p>
    <w:p w:rsidRPr="00006E98" w:rsidR="00006E98" w:rsidP="00006E98" w:rsidRDefault="00006E98" w14:paraId="66C011A9" w14:textId="77777777">
      <w:pPr>
        <w:spacing w:before="120" w:after="120" w:line="276" w:lineRule="auto"/>
        <w:ind w:left="360"/>
        <w:rPr>
          <w:rFonts w:asciiTheme="majorHAnsi" w:hAnsiTheme="majorHAnsi" w:cstheme="majorHAnsi"/>
          <w:b/>
          <w:color w:val="FF0000"/>
          <w:kern w:val="0"/>
          <w:sz w:val="24"/>
          <w:szCs w:val="24"/>
          <w:lang w:val="es-ES_tradnl"/>
          <w14:ligatures w14:val="none"/>
        </w:rPr>
      </w:pPr>
      <w:r w:rsidRPr="00006E98">
        <w:rPr>
          <w:rFonts w:asciiTheme="majorHAnsi" w:hAnsiTheme="majorHAnsi" w:cstheme="majorHAnsi"/>
          <w:b/>
          <w:color w:val="FF0000"/>
          <w:kern w:val="0"/>
          <w:sz w:val="24"/>
          <w:szCs w:val="24"/>
          <w:lang w:val="es-ES_tradnl"/>
          <w14:ligatures w14:val="none"/>
        </w:rPr>
        <w:t>DEBE SER DESARROLLADO POR EL POSTULANTE</w:t>
      </w:r>
    </w:p>
    <w:tbl>
      <w:tblPr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13"/>
        <w:gridCol w:w="1984"/>
        <w:gridCol w:w="1843"/>
        <w:gridCol w:w="1559"/>
      </w:tblGrid>
      <w:tr w:rsidRPr="00006E98" w:rsidR="00006E98" w:rsidTr="00A662E3" w14:paraId="09EBED69" w14:textId="77777777">
        <w:tc>
          <w:tcPr>
            <w:tcW w:w="2235" w:type="dxa"/>
            <w:vMerge w:val="restart"/>
            <w:vAlign w:val="center"/>
          </w:tcPr>
          <w:p w:rsidRPr="00006E98" w:rsidR="00006E98" w:rsidP="00006E98" w:rsidRDefault="00006E98" w14:paraId="71726B77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kern w:val="0"/>
                <w:sz w:val="24"/>
                <w:szCs w:val="24"/>
                <w:lang w:eastAsia="es-ES"/>
                <w14:ligatures w14:val="none"/>
              </w:rPr>
            </w:pPr>
            <w:r w:rsidRPr="00006E98">
              <w:rPr>
                <w:rFonts w:eastAsia="Times New Roman" w:asciiTheme="majorHAnsi" w:hAnsiTheme="majorHAnsi" w:cstheme="majorHAnsi"/>
                <w:b/>
                <w:kern w:val="0"/>
                <w:sz w:val="24"/>
                <w:szCs w:val="24"/>
                <w:lang w:eastAsia="es-ES"/>
                <w14:ligatures w14:val="none"/>
              </w:rPr>
              <w:t>Elementos de Competencia</w:t>
            </w:r>
          </w:p>
        </w:tc>
        <w:tc>
          <w:tcPr>
            <w:tcW w:w="5840" w:type="dxa"/>
            <w:gridSpan w:val="3"/>
            <w:vAlign w:val="center"/>
          </w:tcPr>
          <w:p w:rsidRPr="00006E98" w:rsidR="00006E98" w:rsidP="00006E98" w:rsidRDefault="00006E98" w14:paraId="4D91A3B9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kern w:val="0"/>
                <w:sz w:val="24"/>
                <w:szCs w:val="24"/>
                <w:lang w:eastAsia="es-ES"/>
                <w14:ligatures w14:val="none"/>
              </w:rPr>
            </w:pPr>
            <w:r w:rsidRPr="00006E98">
              <w:rPr>
                <w:rFonts w:eastAsia="Times New Roman" w:asciiTheme="majorHAnsi" w:hAnsiTheme="majorHAnsi" w:cstheme="majorHAnsi"/>
                <w:b/>
                <w:kern w:val="0"/>
                <w:sz w:val="24"/>
                <w:szCs w:val="24"/>
                <w:lang w:eastAsia="es-ES"/>
                <w14:ligatures w14:val="none"/>
              </w:rPr>
              <w:t>Saberes</w:t>
            </w:r>
          </w:p>
        </w:tc>
        <w:tc>
          <w:tcPr>
            <w:tcW w:w="1559" w:type="dxa"/>
            <w:vMerge w:val="restart"/>
            <w:vAlign w:val="center"/>
          </w:tcPr>
          <w:p w:rsidRPr="00006E98" w:rsidR="00006E98" w:rsidP="00006E98" w:rsidRDefault="00006E98" w14:paraId="6742D4D5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kern w:val="0"/>
                <w:sz w:val="24"/>
                <w:szCs w:val="24"/>
                <w:lang w:eastAsia="es-ES"/>
                <w14:ligatures w14:val="none"/>
              </w:rPr>
            </w:pPr>
            <w:r w:rsidRPr="00006E98">
              <w:rPr>
                <w:rFonts w:eastAsia="Times New Roman" w:asciiTheme="majorHAnsi" w:hAnsiTheme="majorHAnsi" w:cstheme="majorHAnsi"/>
                <w:b/>
                <w:kern w:val="0"/>
                <w:sz w:val="24"/>
                <w:szCs w:val="24"/>
                <w:lang w:eastAsia="es-ES"/>
                <w14:ligatures w14:val="none"/>
              </w:rPr>
              <w:t>Unidades de Aprendizaje</w:t>
            </w:r>
          </w:p>
        </w:tc>
      </w:tr>
      <w:tr w:rsidRPr="00006E98" w:rsidR="00006E98" w:rsidTr="00A662E3" w14:paraId="07DF0315" w14:textId="77777777">
        <w:tc>
          <w:tcPr>
            <w:tcW w:w="2235" w:type="dxa"/>
            <w:vMerge/>
            <w:vAlign w:val="center"/>
          </w:tcPr>
          <w:p w:rsidRPr="00006E98" w:rsidR="00006E98" w:rsidP="00006E98" w:rsidRDefault="00006E98" w14:paraId="3AFF9C8D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  <w:tc>
          <w:tcPr>
            <w:tcW w:w="2013" w:type="dxa"/>
            <w:vAlign w:val="center"/>
          </w:tcPr>
          <w:p w:rsidRPr="00006E98" w:rsidR="00006E98" w:rsidP="00006E98" w:rsidRDefault="00006E98" w14:paraId="7B25AB08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kern w:val="0"/>
                <w:sz w:val="24"/>
                <w:szCs w:val="24"/>
                <w:lang w:eastAsia="es-ES"/>
                <w14:ligatures w14:val="none"/>
              </w:rPr>
            </w:pPr>
            <w:r w:rsidRPr="00006E98">
              <w:rPr>
                <w:rFonts w:eastAsia="Times New Roman" w:asciiTheme="majorHAnsi" w:hAnsiTheme="majorHAnsi" w:cstheme="majorHAnsi"/>
                <w:b/>
                <w:kern w:val="0"/>
                <w:sz w:val="24"/>
                <w:szCs w:val="24"/>
                <w:lang w:eastAsia="es-ES"/>
                <w14:ligatures w14:val="none"/>
              </w:rPr>
              <w:t>Procedimentales</w:t>
            </w:r>
          </w:p>
        </w:tc>
        <w:tc>
          <w:tcPr>
            <w:tcW w:w="1984" w:type="dxa"/>
            <w:tcBorders>
              <w:right w:val="single" w:color="auto" w:sz="6" w:space="0"/>
            </w:tcBorders>
            <w:vAlign w:val="center"/>
          </w:tcPr>
          <w:p w:rsidRPr="00006E98" w:rsidR="00006E98" w:rsidP="00006E98" w:rsidRDefault="00006E98" w14:paraId="6F1F3BA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kern w:val="0"/>
                <w:sz w:val="24"/>
                <w:szCs w:val="24"/>
                <w:lang w:eastAsia="es-ES"/>
                <w14:ligatures w14:val="none"/>
              </w:rPr>
            </w:pPr>
            <w:r w:rsidRPr="00006E98">
              <w:rPr>
                <w:rFonts w:eastAsia="Times New Roman" w:asciiTheme="majorHAnsi" w:hAnsiTheme="majorHAnsi" w:cstheme="majorHAnsi"/>
                <w:b/>
                <w:kern w:val="0"/>
                <w:sz w:val="24"/>
                <w:szCs w:val="24"/>
                <w:lang w:eastAsia="es-ES"/>
                <w14:ligatures w14:val="none"/>
              </w:rPr>
              <w:t>Conceptuales</w:t>
            </w:r>
          </w:p>
        </w:tc>
        <w:tc>
          <w:tcPr>
            <w:tcW w:w="1843" w:type="dxa"/>
            <w:tcBorders>
              <w:left w:val="single" w:color="auto" w:sz="6" w:space="0"/>
            </w:tcBorders>
            <w:vAlign w:val="center"/>
          </w:tcPr>
          <w:p w:rsidRPr="00006E98" w:rsidR="00006E98" w:rsidP="00006E98" w:rsidRDefault="00006E98" w14:paraId="1C3F74B8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kern w:val="0"/>
                <w:sz w:val="24"/>
                <w:szCs w:val="24"/>
                <w:lang w:eastAsia="es-ES"/>
                <w14:ligatures w14:val="none"/>
              </w:rPr>
            </w:pPr>
            <w:r w:rsidRPr="00006E98">
              <w:rPr>
                <w:rFonts w:eastAsia="Times New Roman" w:asciiTheme="majorHAnsi" w:hAnsiTheme="majorHAnsi" w:cstheme="majorHAnsi"/>
                <w:b/>
                <w:kern w:val="0"/>
                <w:sz w:val="24"/>
                <w:szCs w:val="24"/>
                <w:lang w:eastAsia="es-ES"/>
                <w14:ligatures w14:val="none"/>
              </w:rPr>
              <w:t>Actitudinales</w:t>
            </w:r>
          </w:p>
        </w:tc>
        <w:tc>
          <w:tcPr>
            <w:tcW w:w="1559" w:type="dxa"/>
            <w:vMerge/>
          </w:tcPr>
          <w:p w:rsidRPr="00006E98" w:rsidR="00006E98" w:rsidP="00006E98" w:rsidRDefault="00006E98" w14:paraId="496D799B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</w:tr>
      <w:tr w:rsidRPr="00006E98" w:rsidR="00006E98" w:rsidTr="00A662E3" w14:paraId="2689E00D" w14:textId="77777777">
        <w:trPr>
          <w:trHeight w:val="1038"/>
        </w:trPr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006E98" w:rsidR="00006E98" w:rsidP="00006E98" w:rsidRDefault="00006E98" w14:paraId="1185F2F5" w14:textId="77777777">
            <w:pPr>
              <w:numPr>
                <w:ilvl w:val="0"/>
                <w:numId w:val="10"/>
              </w:numPr>
              <w:spacing w:before="120" w:after="120" w:line="240" w:lineRule="auto"/>
              <w:ind w:left="204" w:hanging="204"/>
              <w:contextualSpacing/>
              <w:rPr>
                <w:rFonts w:asciiTheme="majorHAnsi" w:hAnsiTheme="majorHAnsi" w:cstheme="majorHAnsi"/>
                <w:kern w:val="0"/>
                <w:lang w:val="es-ES" w:eastAsia="es-BO"/>
                <w14:ligatures w14:val="none"/>
              </w:rPr>
            </w:pPr>
            <w:r w:rsidRPr="00006E98">
              <w:rPr>
                <w:rFonts w:asciiTheme="majorHAnsi" w:hAnsiTheme="majorHAnsi" w:cstheme="majorHAnsi"/>
                <w:kern w:val="0"/>
                <w:lang w:val="es-ES" w:eastAsia="es-BO"/>
                <w14:ligatures w14:val="none"/>
              </w:rPr>
              <w:t xml:space="preserve">Elemento de Competencia 1: </w:t>
            </w:r>
            <w:r w:rsidRPr="00006E98">
              <w:rPr>
                <w:rFonts w:asciiTheme="majorHAnsi" w:hAnsiTheme="majorHAnsi" w:cstheme="majorHAnsi"/>
                <w:color w:val="FF0000"/>
                <w:kern w:val="0"/>
                <w:lang w:val="es-ES" w:eastAsia="es-BO"/>
                <w14:ligatures w14:val="none"/>
              </w:rPr>
              <w:t>(Desarrolle el elemento de competencia)</w:t>
            </w:r>
          </w:p>
          <w:p w:rsidRPr="00006E98" w:rsidR="00006E98" w:rsidP="00006E98" w:rsidRDefault="00006E98" w14:paraId="5AC64891" w14:textId="77777777">
            <w:pPr>
              <w:spacing w:before="120" w:after="120"/>
              <w:ind w:left="204"/>
              <w:contextualSpacing/>
              <w:rPr>
                <w:rFonts w:asciiTheme="majorHAnsi" w:hAnsiTheme="majorHAnsi" w:cstheme="majorHAnsi"/>
                <w:kern w:val="0"/>
                <w:lang w:val="es-ES" w:eastAsia="es-BO"/>
                <w14:ligatures w14:val="none"/>
              </w:rPr>
            </w:pPr>
          </w:p>
          <w:p w:rsidRPr="00006E98" w:rsidR="00006E98" w:rsidP="00006E98" w:rsidRDefault="00006E98" w14:paraId="03DAB8EC" w14:textId="77777777">
            <w:pPr>
              <w:numPr>
                <w:ilvl w:val="0"/>
                <w:numId w:val="10"/>
              </w:numPr>
              <w:spacing w:before="120" w:after="120" w:line="240" w:lineRule="auto"/>
              <w:ind w:left="204" w:hanging="204"/>
              <w:contextualSpacing/>
              <w:rPr>
                <w:rFonts w:asciiTheme="majorHAnsi" w:hAnsiTheme="majorHAnsi" w:cstheme="majorHAnsi"/>
                <w:kern w:val="0"/>
                <w:lang w:val="es-ES" w:eastAsia="es-BO"/>
                <w14:ligatures w14:val="none"/>
              </w:rPr>
            </w:pPr>
            <w:r w:rsidRPr="00006E98">
              <w:rPr>
                <w:rFonts w:asciiTheme="majorHAnsi" w:hAnsiTheme="majorHAnsi" w:cstheme="majorHAnsi"/>
                <w:kern w:val="0"/>
                <w:lang w:val="es-ES" w:eastAsia="es-BO"/>
                <w14:ligatures w14:val="none"/>
              </w:rPr>
              <w:t>Elemento de Competencia 2:</w:t>
            </w:r>
            <w:r w:rsidRPr="00006E98">
              <w:rPr>
                <w:rFonts w:asciiTheme="majorHAnsi" w:hAnsiTheme="majorHAnsi" w:cstheme="majorHAnsi"/>
                <w:color w:val="FF0000"/>
                <w:kern w:val="0"/>
                <w:lang w:val="es-ES" w:eastAsia="es-BO"/>
                <w14:ligatures w14:val="none"/>
              </w:rPr>
              <w:t xml:space="preserve"> (Desarrolle el elemento de competencia)</w:t>
            </w:r>
          </w:p>
          <w:p w:rsidRPr="00006E98" w:rsidR="00006E98" w:rsidP="00006E98" w:rsidRDefault="00006E98" w14:paraId="78F4EBD4" w14:textId="77777777">
            <w:pPr>
              <w:spacing w:before="120" w:after="120"/>
              <w:ind w:left="204"/>
              <w:contextualSpacing/>
              <w:rPr>
                <w:rFonts w:asciiTheme="majorHAnsi" w:hAnsiTheme="majorHAnsi" w:cstheme="majorHAnsi"/>
                <w:kern w:val="0"/>
                <w:lang w:val="es-ES" w:eastAsia="es-BO"/>
                <w14:ligatures w14:val="none"/>
              </w:rPr>
            </w:pPr>
          </w:p>
          <w:p w:rsidRPr="00006E98" w:rsidR="00006E98" w:rsidP="00006E98" w:rsidRDefault="00006E98" w14:paraId="670829C3" w14:textId="77777777">
            <w:pPr>
              <w:numPr>
                <w:ilvl w:val="0"/>
                <w:numId w:val="10"/>
              </w:numPr>
              <w:spacing w:before="120" w:after="120" w:line="240" w:lineRule="auto"/>
              <w:ind w:left="204" w:hanging="204"/>
              <w:contextualSpacing/>
              <w:rPr>
                <w:rFonts w:asciiTheme="majorHAnsi" w:hAnsiTheme="majorHAnsi" w:cstheme="majorHAnsi"/>
                <w:kern w:val="0"/>
                <w:lang w:val="es-ES" w:eastAsia="es-BO"/>
                <w14:ligatures w14:val="none"/>
              </w:rPr>
            </w:pPr>
            <w:r w:rsidRPr="00006E98">
              <w:rPr>
                <w:rFonts w:asciiTheme="majorHAnsi" w:hAnsiTheme="majorHAnsi" w:cstheme="majorHAnsi"/>
                <w:kern w:val="0"/>
                <w:lang w:val="es-ES" w:eastAsia="es-BO"/>
                <w14:ligatures w14:val="none"/>
              </w:rPr>
              <w:t>Elemento de Competencia X:</w:t>
            </w:r>
            <w:r w:rsidRPr="00006E98">
              <w:rPr>
                <w:rFonts w:asciiTheme="majorHAnsi" w:hAnsiTheme="majorHAnsi" w:cstheme="majorHAnsi"/>
                <w:color w:val="FF0000"/>
                <w:kern w:val="0"/>
                <w:lang w:val="es-ES" w:eastAsia="es-BO"/>
                <w14:ligatures w14:val="none"/>
              </w:rPr>
              <w:t xml:space="preserve"> (Desarrolle el elemento de competencia</w:t>
            </w:r>
          </w:p>
          <w:p w:rsidRPr="00006E98" w:rsidR="00006E98" w:rsidP="00006E98" w:rsidRDefault="00006E98" w14:paraId="3F37008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  <w:tc>
          <w:tcPr>
            <w:tcW w:w="2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006E98" w:rsidP="00525A0A" w:rsidRDefault="00525A0A" w14:paraId="523DE6CE" w14:textId="77777777">
            <w:pPr>
              <w:spacing w:after="0" w:line="240" w:lineRule="auto"/>
              <w:contextualSpacing/>
              <w:rPr>
                <w:rFonts w:eastAsia="Times New Roman" w:asciiTheme="majorHAnsi" w:hAnsiTheme="majorHAnsi" w:cstheme="majorHAnsi"/>
                <w:kern w:val="0"/>
                <w:lang w:val="es-ES" w:eastAsia="es-ES"/>
                <w14:ligatures w14:val="none"/>
              </w:rPr>
            </w:pPr>
            <w:r w:rsidRPr="00525A0A">
              <w:rPr>
                <w:rFonts w:eastAsia="Times New Roman" w:asciiTheme="majorHAnsi" w:hAnsiTheme="majorHAnsi" w:cstheme="majorHAnsi"/>
                <w:kern w:val="0"/>
                <w:lang w:val="es-ES" w:eastAsia="es-ES"/>
                <w14:ligatures w14:val="none"/>
              </w:rPr>
              <w:t>Relaciona el proceso de marketing con una empresa u</w:t>
            </w:r>
            <w:r>
              <w:rPr>
                <w:rFonts w:eastAsia="Times New Roman" w:asciiTheme="majorHAnsi" w:hAnsiTheme="majorHAnsi" w:cstheme="majorHAnsi"/>
                <w:kern w:val="0"/>
                <w:lang w:val="es-ES" w:eastAsia="es-ES"/>
                <w14:ligatures w14:val="none"/>
              </w:rPr>
              <w:t xml:space="preserve"> </w:t>
            </w:r>
            <w:r w:rsidRPr="00525A0A">
              <w:rPr>
                <w:rFonts w:eastAsia="Times New Roman" w:asciiTheme="majorHAnsi" w:hAnsiTheme="majorHAnsi" w:cstheme="majorHAnsi"/>
                <w:kern w:val="0"/>
                <w:lang w:val="es-ES" w:eastAsia="es-ES"/>
                <w14:ligatures w14:val="none"/>
              </w:rPr>
              <w:t>organización.</w:t>
            </w:r>
          </w:p>
          <w:p w:rsidR="00525A0A" w:rsidP="00525A0A" w:rsidRDefault="00525A0A" w14:paraId="58C5953D" w14:textId="77777777">
            <w:pPr>
              <w:spacing w:after="0" w:line="240" w:lineRule="auto"/>
              <w:contextualSpacing/>
              <w:rPr>
                <w:rFonts w:eastAsia="Times New Roman" w:asciiTheme="majorHAnsi" w:hAnsiTheme="majorHAnsi" w:cstheme="majorHAnsi"/>
                <w:kern w:val="0"/>
                <w:lang w:val="es-ES" w:eastAsia="es-ES"/>
                <w14:ligatures w14:val="none"/>
              </w:rPr>
            </w:pPr>
          </w:p>
          <w:p w:rsidRPr="00525A0A" w:rsidR="00525A0A" w:rsidP="00525A0A" w:rsidRDefault="00525A0A" w14:paraId="1200DE7E" w14:textId="77777777">
            <w:pPr>
              <w:spacing w:after="0" w:line="240" w:lineRule="auto"/>
              <w:contextualSpacing/>
              <w:rPr>
                <w:rFonts w:eastAsia="Times New Roman" w:asciiTheme="majorHAnsi" w:hAnsiTheme="majorHAnsi" w:cstheme="majorHAnsi"/>
                <w:kern w:val="0"/>
                <w:lang w:val="es-ES" w:eastAsia="es-ES"/>
                <w14:ligatures w14:val="none"/>
              </w:rPr>
            </w:pPr>
            <w:r w:rsidRPr="00525A0A">
              <w:rPr>
                <w:rFonts w:eastAsia="Times New Roman" w:asciiTheme="majorHAnsi" w:hAnsiTheme="majorHAnsi" w:cstheme="majorHAnsi"/>
                <w:kern w:val="0"/>
                <w:lang w:val="es-ES" w:eastAsia="es-ES"/>
                <w14:ligatures w14:val="none"/>
              </w:rPr>
              <w:t>Segmenta el mercado para</w:t>
            </w:r>
          </w:p>
          <w:p w:rsidRPr="00525A0A" w:rsidR="00525A0A" w:rsidP="00525A0A" w:rsidRDefault="00525A0A" w14:paraId="466438B4" w14:textId="77777777">
            <w:pPr>
              <w:spacing w:after="0" w:line="240" w:lineRule="auto"/>
              <w:contextualSpacing/>
              <w:rPr>
                <w:rFonts w:eastAsia="Times New Roman" w:asciiTheme="majorHAnsi" w:hAnsiTheme="majorHAnsi" w:cstheme="majorHAnsi"/>
                <w:kern w:val="0"/>
                <w:lang w:val="es-ES" w:eastAsia="es-ES"/>
                <w14:ligatures w14:val="none"/>
              </w:rPr>
            </w:pPr>
            <w:r w:rsidRPr="00525A0A">
              <w:rPr>
                <w:rFonts w:eastAsia="Times New Roman" w:asciiTheme="majorHAnsi" w:hAnsiTheme="majorHAnsi" w:cstheme="majorHAnsi"/>
                <w:kern w:val="0"/>
                <w:lang w:val="es-ES" w:eastAsia="es-ES"/>
                <w14:ligatures w14:val="none"/>
              </w:rPr>
              <w:t>comunicar valor a los diferentes</w:t>
            </w:r>
          </w:p>
          <w:p w:rsidR="00525A0A" w:rsidP="00525A0A" w:rsidRDefault="00525A0A" w14:paraId="2372198F" w14:textId="77777777">
            <w:pPr>
              <w:spacing w:after="0" w:line="240" w:lineRule="auto"/>
              <w:contextualSpacing/>
              <w:rPr>
                <w:rFonts w:eastAsia="Times New Roman" w:asciiTheme="majorHAnsi" w:hAnsiTheme="majorHAnsi" w:cstheme="majorHAnsi"/>
                <w:kern w:val="0"/>
                <w:lang w:val="es-ES" w:eastAsia="es-ES"/>
                <w14:ligatures w14:val="none"/>
              </w:rPr>
            </w:pPr>
            <w:r w:rsidRPr="00525A0A">
              <w:rPr>
                <w:rFonts w:eastAsia="Times New Roman" w:asciiTheme="majorHAnsi" w:hAnsiTheme="majorHAnsi" w:cstheme="majorHAnsi"/>
                <w:kern w:val="0"/>
                <w:lang w:val="es-ES" w:eastAsia="es-ES"/>
                <w14:ligatures w14:val="none"/>
              </w:rPr>
              <w:t>públicos.</w:t>
            </w:r>
          </w:p>
          <w:p w:rsidR="00525A0A" w:rsidP="00525A0A" w:rsidRDefault="00525A0A" w14:paraId="44D1C774" w14:textId="77777777">
            <w:pPr>
              <w:spacing w:after="0" w:line="240" w:lineRule="auto"/>
              <w:contextualSpacing/>
              <w:rPr>
                <w:rFonts w:eastAsia="Times New Roman" w:asciiTheme="majorHAnsi" w:hAnsiTheme="majorHAnsi" w:cstheme="majorHAnsi"/>
                <w:kern w:val="0"/>
                <w:lang w:val="es-ES" w:eastAsia="es-ES"/>
                <w14:ligatures w14:val="none"/>
              </w:rPr>
            </w:pPr>
          </w:p>
          <w:p w:rsidRPr="00525A0A" w:rsidR="00525A0A" w:rsidP="00525A0A" w:rsidRDefault="00525A0A" w14:paraId="1FF58DCC" w14:textId="77777777">
            <w:pPr>
              <w:spacing w:after="0" w:line="240" w:lineRule="auto"/>
              <w:contextualSpacing/>
              <w:rPr>
                <w:rFonts w:eastAsia="Times New Roman" w:asciiTheme="majorHAnsi" w:hAnsiTheme="majorHAnsi" w:cstheme="majorHAnsi"/>
                <w:kern w:val="0"/>
                <w:lang w:val="es-ES" w:eastAsia="es-ES"/>
                <w14:ligatures w14:val="none"/>
              </w:rPr>
            </w:pPr>
            <w:r w:rsidRPr="00525A0A">
              <w:rPr>
                <w:rFonts w:eastAsia="Times New Roman" w:asciiTheme="majorHAnsi" w:hAnsiTheme="majorHAnsi" w:cstheme="majorHAnsi"/>
                <w:kern w:val="0"/>
                <w:lang w:val="es-ES" w:eastAsia="es-ES"/>
                <w14:ligatures w14:val="none"/>
              </w:rPr>
              <w:t>Diseña y propone estrategias de</w:t>
            </w:r>
          </w:p>
          <w:p w:rsidRPr="00525A0A" w:rsidR="00525A0A" w:rsidP="00525A0A" w:rsidRDefault="00525A0A" w14:paraId="2A4D86C1" w14:textId="77777777">
            <w:pPr>
              <w:spacing w:after="0" w:line="240" w:lineRule="auto"/>
              <w:contextualSpacing/>
              <w:rPr>
                <w:rFonts w:eastAsia="Times New Roman" w:asciiTheme="majorHAnsi" w:hAnsiTheme="majorHAnsi" w:cstheme="majorHAnsi"/>
                <w:kern w:val="0"/>
                <w:lang w:val="es-ES" w:eastAsia="es-ES"/>
                <w14:ligatures w14:val="none"/>
              </w:rPr>
            </w:pPr>
            <w:r w:rsidRPr="00525A0A">
              <w:rPr>
                <w:rFonts w:eastAsia="Times New Roman" w:asciiTheme="majorHAnsi" w:hAnsiTheme="majorHAnsi" w:cstheme="majorHAnsi"/>
                <w:kern w:val="0"/>
                <w:lang w:val="es-ES" w:eastAsia="es-ES"/>
                <w14:ligatures w14:val="none"/>
              </w:rPr>
              <w:t>marketing desde la</w:t>
            </w:r>
          </w:p>
          <w:p w:rsidR="00525A0A" w:rsidP="00525A0A" w:rsidRDefault="00525A0A" w14:paraId="79B60AC7" w14:textId="77777777">
            <w:pPr>
              <w:spacing w:after="0" w:line="240" w:lineRule="auto"/>
              <w:contextualSpacing/>
              <w:rPr>
                <w:rFonts w:eastAsia="Times New Roman" w:asciiTheme="majorHAnsi" w:hAnsiTheme="majorHAnsi" w:cstheme="majorHAnsi"/>
                <w:kern w:val="0"/>
                <w:lang w:val="es-ES" w:eastAsia="es-ES"/>
                <w14:ligatures w14:val="none"/>
              </w:rPr>
            </w:pPr>
            <w:r w:rsidRPr="00525A0A">
              <w:rPr>
                <w:rFonts w:eastAsia="Times New Roman" w:asciiTheme="majorHAnsi" w:hAnsiTheme="majorHAnsi" w:cstheme="majorHAnsi"/>
                <w:kern w:val="0"/>
                <w:lang w:val="es-ES" w:eastAsia="es-ES"/>
                <w14:ligatures w14:val="none"/>
              </w:rPr>
              <w:t>comunicación.</w:t>
            </w:r>
          </w:p>
          <w:p w:rsidR="00525A0A" w:rsidP="00525A0A" w:rsidRDefault="00525A0A" w14:paraId="401B9E9B" w14:textId="77777777">
            <w:pPr>
              <w:spacing w:after="0" w:line="240" w:lineRule="auto"/>
              <w:contextualSpacing/>
              <w:rPr>
                <w:rFonts w:eastAsia="Times New Roman" w:asciiTheme="majorHAnsi" w:hAnsiTheme="majorHAnsi" w:cstheme="majorHAnsi"/>
                <w:kern w:val="0"/>
                <w:lang w:val="es-ES" w:eastAsia="es-ES"/>
                <w14:ligatures w14:val="none"/>
              </w:rPr>
            </w:pPr>
          </w:p>
          <w:p w:rsidRPr="00525A0A" w:rsidR="00525A0A" w:rsidP="00525A0A" w:rsidRDefault="00525A0A" w14:paraId="4E52C8AB" w14:textId="77777777">
            <w:pPr>
              <w:spacing w:after="0" w:line="240" w:lineRule="auto"/>
              <w:contextualSpacing/>
              <w:rPr>
                <w:rFonts w:eastAsia="Times New Roman" w:asciiTheme="majorHAnsi" w:hAnsiTheme="majorHAnsi" w:cstheme="majorHAnsi"/>
                <w:kern w:val="0"/>
                <w:lang w:val="es-ES" w:eastAsia="es-ES"/>
                <w14:ligatures w14:val="none"/>
              </w:rPr>
            </w:pPr>
            <w:r w:rsidRPr="00525A0A">
              <w:rPr>
                <w:rFonts w:eastAsia="Times New Roman" w:asciiTheme="majorHAnsi" w:hAnsiTheme="majorHAnsi" w:cstheme="majorHAnsi"/>
                <w:kern w:val="0"/>
                <w:lang w:val="es-ES" w:eastAsia="es-ES"/>
                <w14:ligatures w14:val="none"/>
              </w:rPr>
              <w:t xml:space="preserve">Diseña el </w:t>
            </w:r>
            <w:proofErr w:type="spellStart"/>
            <w:r w:rsidRPr="00525A0A">
              <w:rPr>
                <w:rFonts w:eastAsia="Times New Roman" w:asciiTheme="majorHAnsi" w:hAnsiTheme="majorHAnsi" w:cstheme="majorHAnsi"/>
                <w:kern w:val="0"/>
                <w:lang w:val="es-ES" w:eastAsia="es-ES"/>
                <w14:ligatures w14:val="none"/>
              </w:rPr>
              <w:t>brief</w:t>
            </w:r>
            <w:proofErr w:type="spellEnd"/>
            <w:r w:rsidRPr="00525A0A">
              <w:rPr>
                <w:rFonts w:eastAsia="Times New Roman" w:asciiTheme="majorHAnsi" w:hAnsiTheme="majorHAnsi" w:cstheme="majorHAnsi"/>
                <w:kern w:val="0"/>
                <w:lang w:val="es-ES" w:eastAsia="es-ES"/>
                <w14:ligatures w14:val="none"/>
              </w:rPr>
              <w:t xml:space="preserve"> publicitario y una</w:t>
            </w:r>
          </w:p>
          <w:p w:rsidR="00525A0A" w:rsidP="00525A0A" w:rsidRDefault="00525A0A" w14:paraId="1E715E4F" w14:textId="77777777">
            <w:pPr>
              <w:spacing w:after="0" w:line="240" w:lineRule="auto"/>
              <w:contextualSpacing/>
              <w:rPr>
                <w:rFonts w:eastAsia="Times New Roman" w:asciiTheme="majorHAnsi" w:hAnsiTheme="majorHAnsi" w:cstheme="majorHAnsi"/>
                <w:kern w:val="0"/>
                <w:lang w:val="es-ES" w:eastAsia="es-ES"/>
                <w14:ligatures w14:val="none"/>
              </w:rPr>
            </w:pPr>
            <w:r w:rsidRPr="00525A0A">
              <w:rPr>
                <w:rFonts w:eastAsia="Times New Roman" w:asciiTheme="majorHAnsi" w:hAnsiTheme="majorHAnsi" w:cstheme="majorHAnsi"/>
                <w:kern w:val="0"/>
                <w:lang w:val="es-ES" w:eastAsia="es-ES"/>
                <w14:ligatures w14:val="none"/>
              </w:rPr>
              <w:t>estrategia de mensaje.</w:t>
            </w:r>
          </w:p>
          <w:p w:rsidRPr="00006E98" w:rsidR="00525A0A" w:rsidP="00525A0A" w:rsidRDefault="00525A0A" w14:paraId="3C1BD09F" w14:textId="58E9294D">
            <w:pPr>
              <w:spacing w:after="0" w:line="240" w:lineRule="auto"/>
              <w:contextualSpacing/>
              <w:rPr>
                <w:rFonts w:eastAsia="Times New Roman" w:asciiTheme="majorHAnsi" w:hAnsiTheme="majorHAnsi" w:cstheme="majorHAnsi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25A0A" w:rsidR="00525A0A" w:rsidP="00525A0A" w:rsidRDefault="00525A0A" w14:paraId="3C1D77D6" w14:textId="77777777">
            <w:pPr>
              <w:spacing w:after="0" w:line="240" w:lineRule="auto"/>
              <w:ind w:right="-105"/>
              <w:contextualSpacing/>
              <w:rPr>
                <w:rFonts w:eastAsia="Times New Roman" w:asciiTheme="majorHAnsi" w:hAnsiTheme="majorHAnsi" w:cstheme="majorHAnsi"/>
                <w:kern w:val="0"/>
                <w:lang w:eastAsia="es-ES"/>
                <w14:ligatures w14:val="none"/>
              </w:rPr>
            </w:pPr>
            <w:r w:rsidRPr="00525A0A">
              <w:rPr>
                <w:rFonts w:eastAsia="Times New Roman" w:asciiTheme="majorHAnsi" w:hAnsiTheme="majorHAnsi" w:cstheme="majorHAnsi"/>
                <w:kern w:val="0"/>
                <w:lang w:eastAsia="es-ES"/>
                <w14:ligatures w14:val="none"/>
              </w:rPr>
              <w:t>Conceptos básicos, objetivos y</w:t>
            </w:r>
          </w:p>
          <w:p w:rsidR="00006E98" w:rsidP="00525A0A" w:rsidRDefault="00525A0A" w14:paraId="61C6ACB2" w14:textId="77777777">
            <w:pPr>
              <w:spacing w:after="0" w:line="240" w:lineRule="auto"/>
              <w:ind w:right="-105"/>
              <w:contextualSpacing/>
              <w:rPr>
                <w:rFonts w:eastAsia="Times New Roman" w:asciiTheme="majorHAnsi" w:hAnsiTheme="majorHAnsi" w:cstheme="majorHAnsi"/>
                <w:kern w:val="0"/>
                <w:lang w:eastAsia="es-ES"/>
                <w14:ligatures w14:val="none"/>
              </w:rPr>
            </w:pPr>
            <w:r w:rsidRPr="00525A0A">
              <w:rPr>
                <w:rFonts w:eastAsia="Times New Roman" w:asciiTheme="majorHAnsi" w:hAnsiTheme="majorHAnsi" w:cstheme="majorHAnsi"/>
                <w:kern w:val="0"/>
                <w:lang w:eastAsia="es-ES"/>
                <w14:ligatures w14:val="none"/>
              </w:rPr>
              <w:t>funciones del marketing.</w:t>
            </w:r>
          </w:p>
          <w:p w:rsidR="00525A0A" w:rsidP="00525A0A" w:rsidRDefault="00525A0A" w14:paraId="1F9D5AE7" w14:textId="77777777">
            <w:pPr>
              <w:spacing w:after="0" w:line="240" w:lineRule="auto"/>
              <w:ind w:right="-105"/>
              <w:contextualSpacing/>
              <w:rPr>
                <w:rFonts w:eastAsia="Times New Roman" w:asciiTheme="majorHAnsi" w:hAnsiTheme="majorHAnsi" w:cstheme="majorHAnsi"/>
                <w:kern w:val="0"/>
                <w:lang w:eastAsia="es-ES"/>
                <w14:ligatures w14:val="none"/>
              </w:rPr>
            </w:pPr>
          </w:p>
          <w:p w:rsidRPr="00525A0A" w:rsidR="00525A0A" w:rsidP="00525A0A" w:rsidRDefault="00525A0A" w14:paraId="2B8C738E" w14:textId="77777777">
            <w:pPr>
              <w:spacing w:after="0" w:line="240" w:lineRule="auto"/>
              <w:ind w:right="-105"/>
              <w:contextualSpacing/>
              <w:rPr>
                <w:rFonts w:eastAsia="Times New Roman" w:asciiTheme="majorHAnsi" w:hAnsiTheme="majorHAnsi" w:cstheme="majorHAnsi"/>
                <w:kern w:val="0"/>
                <w:lang w:eastAsia="es-ES"/>
                <w14:ligatures w14:val="none"/>
              </w:rPr>
            </w:pPr>
            <w:r w:rsidRPr="00525A0A">
              <w:rPr>
                <w:rFonts w:eastAsia="Times New Roman" w:asciiTheme="majorHAnsi" w:hAnsiTheme="majorHAnsi" w:cstheme="majorHAnsi"/>
                <w:kern w:val="0"/>
                <w:lang w:eastAsia="es-ES"/>
                <w14:ligatures w14:val="none"/>
              </w:rPr>
              <w:t>Variables de segmentación de</w:t>
            </w:r>
          </w:p>
          <w:p w:rsidRPr="00525A0A" w:rsidR="00525A0A" w:rsidP="00525A0A" w:rsidRDefault="00525A0A" w14:paraId="4639DF22" w14:textId="77777777">
            <w:pPr>
              <w:spacing w:after="0" w:line="240" w:lineRule="auto"/>
              <w:ind w:right="-105"/>
              <w:contextualSpacing/>
              <w:rPr>
                <w:rFonts w:eastAsia="Times New Roman" w:asciiTheme="majorHAnsi" w:hAnsiTheme="majorHAnsi" w:cstheme="majorHAnsi"/>
                <w:kern w:val="0"/>
                <w:lang w:eastAsia="es-ES"/>
                <w14:ligatures w14:val="none"/>
              </w:rPr>
            </w:pPr>
            <w:r w:rsidRPr="00525A0A">
              <w:rPr>
                <w:rFonts w:eastAsia="Times New Roman" w:asciiTheme="majorHAnsi" w:hAnsiTheme="majorHAnsi" w:cstheme="majorHAnsi"/>
                <w:kern w:val="0"/>
                <w:lang w:eastAsia="es-ES"/>
                <w14:ligatures w14:val="none"/>
              </w:rPr>
              <w:t>mercado.</w:t>
            </w:r>
          </w:p>
          <w:p w:rsidRPr="00525A0A" w:rsidR="00525A0A" w:rsidP="00525A0A" w:rsidRDefault="00525A0A" w14:paraId="3531FF4F" w14:textId="77777777">
            <w:pPr>
              <w:spacing w:after="0" w:line="240" w:lineRule="auto"/>
              <w:ind w:right="-105"/>
              <w:contextualSpacing/>
              <w:rPr>
                <w:rFonts w:eastAsia="Times New Roman" w:asciiTheme="majorHAnsi" w:hAnsiTheme="majorHAnsi" w:cstheme="majorHAnsi"/>
                <w:kern w:val="0"/>
                <w:lang w:eastAsia="es-ES"/>
                <w14:ligatures w14:val="none"/>
              </w:rPr>
            </w:pPr>
            <w:r w:rsidRPr="00525A0A">
              <w:rPr>
                <w:rFonts w:eastAsia="Times New Roman" w:asciiTheme="majorHAnsi" w:hAnsiTheme="majorHAnsi" w:cstheme="majorHAnsi"/>
                <w:kern w:val="0"/>
                <w:lang w:eastAsia="es-ES"/>
                <w14:ligatures w14:val="none"/>
              </w:rPr>
              <w:t>Posicionamiento. Generación de</w:t>
            </w:r>
          </w:p>
          <w:p w:rsidR="00525A0A" w:rsidP="00525A0A" w:rsidRDefault="00525A0A" w14:paraId="085698EF" w14:textId="77777777">
            <w:pPr>
              <w:spacing w:after="0" w:line="240" w:lineRule="auto"/>
              <w:ind w:right="-105"/>
              <w:contextualSpacing/>
              <w:rPr>
                <w:rFonts w:eastAsia="Times New Roman" w:asciiTheme="majorHAnsi" w:hAnsiTheme="majorHAnsi" w:cstheme="majorHAnsi"/>
                <w:kern w:val="0"/>
                <w:lang w:eastAsia="es-ES"/>
                <w14:ligatures w14:val="none"/>
              </w:rPr>
            </w:pPr>
            <w:r w:rsidRPr="00525A0A">
              <w:rPr>
                <w:rFonts w:eastAsia="Times New Roman" w:asciiTheme="majorHAnsi" w:hAnsiTheme="majorHAnsi" w:cstheme="majorHAnsi"/>
                <w:kern w:val="0"/>
                <w:lang w:eastAsia="es-ES"/>
                <w14:ligatures w14:val="none"/>
              </w:rPr>
              <w:t>valor.</w:t>
            </w:r>
          </w:p>
          <w:p w:rsidR="00525A0A" w:rsidP="00525A0A" w:rsidRDefault="00525A0A" w14:paraId="12E737BE" w14:textId="77777777">
            <w:pPr>
              <w:spacing w:after="0" w:line="240" w:lineRule="auto"/>
              <w:ind w:right="-105"/>
              <w:contextualSpacing/>
              <w:rPr>
                <w:rFonts w:eastAsia="Times New Roman" w:asciiTheme="majorHAnsi" w:hAnsiTheme="majorHAnsi" w:cstheme="majorHAnsi"/>
                <w:kern w:val="0"/>
                <w:lang w:eastAsia="es-ES"/>
                <w14:ligatures w14:val="none"/>
              </w:rPr>
            </w:pPr>
          </w:p>
          <w:p w:rsidRPr="00525A0A" w:rsidR="00525A0A" w:rsidP="00525A0A" w:rsidRDefault="00525A0A" w14:paraId="0D6CF5B7" w14:textId="77777777">
            <w:pPr>
              <w:spacing w:after="0" w:line="240" w:lineRule="auto"/>
              <w:ind w:right="-105"/>
              <w:contextualSpacing/>
              <w:rPr>
                <w:rFonts w:eastAsia="Times New Roman" w:asciiTheme="majorHAnsi" w:hAnsiTheme="majorHAnsi" w:cstheme="majorHAnsi"/>
                <w:kern w:val="0"/>
                <w:lang w:eastAsia="es-ES"/>
                <w14:ligatures w14:val="none"/>
              </w:rPr>
            </w:pPr>
            <w:r w:rsidRPr="00525A0A">
              <w:rPr>
                <w:rFonts w:eastAsia="Times New Roman" w:asciiTheme="majorHAnsi" w:hAnsiTheme="majorHAnsi" w:cstheme="majorHAnsi"/>
                <w:kern w:val="0"/>
                <w:lang w:eastAsia="es-ES"/>
                <w14:ligatures w14:val="none"/>
              </w:rPr>
              <w:t xml:space="preserve">Estrategias de marketing </w:t>
            </w:r>
            <w:proofErr w:type="spellStart"/>
            <w:r w:rsidRPr="00525A0A">
              <w:rPr>
                <w:rFonts w:eastAsia="Times New Roman" w:asciiTheme="majorHAnsi" w:hAnsiTheme="majorHAnsi" w:cstheme="majorHAnsi"/>
                <w:kern w:val="0"/>
                <w:lang w:eastAsia="es-ES"/>
                <w14:ligatures w14:val="none"/>
              </w:rPr>
              <w:t>mix</w:t>
            </w:r>
            <w:proofErr w:type="spellEnd"/>
            <w:r w:rsidRPr="00525A0A">
              <w:rPr>
                <w:rFonts w:eastAsia="Times New Roman" w:asciiTheme="majorHAnsi" w:hAnsiTheme="majorHAnsi" w:cstheme="majorHAnsi"/>
                <w:kern w:val="0"/>
                <w:lang w:eastAsia="es-ES"/>
                <w14:ligatures w14:val="none"/>
              </w:rPr>
              <w:t>.</w:t>
            </w:r>
          </w:p>
          <w:p w:rsidR="00525A0A" w:rsidP="00525A0A" w:rsidRDefault="00525A0A" w14:paraId="0B45AC88" w14:textId="77777777">
            <w:pPr>
              <w:spacing w:after="0" w:line="240" w:lineRule="auto"/>
              <w:ind w:right="-105"/>
              <w:contextualSpacing/>
              <w:rPr>
                <w:rFonts w:eastAsia="Times New Roman" w:asciiTheme="majorHAnsi" w:hAnsiTheme="majorHAnsi" w:cstheme="majorHAnsi"/>
                <w:kern w:val="0"/>
                <w:lang w:eastAsia="es-ES"/>
                <w14:ligatures w14:val="none"/>
              </w:rPr>
            </w:pPr>
            <w:r w:rsidRPr="00525A0A">
              <w:rPr>
                <w:rFonts w:eastAsia="Times New Roman" w:asciiTheme="majorHAnsi" w:hAnsiTheme="majorHAnsi" w:cstheme="majorHAnsi"/>
                <w:kern w:val="0"/>
                <w:lang w:eastAsia="es-ES"/>
                <w14:ligatures w14:val="none"/>
              </w:rPr>
              <w:t>Estrategias de marketing digital.</w:t>
            </w:r>
          </w:p>
          <w:p w:rsidR="00525A0A" w:rsidP="00525A0A" w:rsidRDefault="00525A0A" w14:paraId="7E3F6FBC" w14:textId="77777777">
            <w:pPr>
              <w:spacing w:after="0" w:line="240" w:lineRule="auto"/>
              <w:ind w:right="-105"/>
              <w:contextualSpacing/>
              <w:rPr>
                <w:rFonts w:eastAsia="Times New Roman" w:asciiTheme="majorHAnsi" w:hAnsiTheme="majorHAnsi" w:cstheme="majorHAnsi"/>
                <w:kern w:val="0"/>
                <w:lang w:eastAsia="es-ES"/>
                <w14:ligatures w14:val="none"/>
              </w:rPr>
            </w:pPr>
          </w:p>
          <w:p w:rsidRPr="00525A0A" w:rsidR="00525A0A" w:rsidP="00525A0A" w:rsidRDefault="00525A0A" w14:paraId="74ADC8F7" w14:textId="77777777">
            <w:pPr>
              <w:spacing w:after="0" w:line="240" w:lineRule="auto"/>
              <w:ind w:right="-105"/>
              <w:contextualSpacing/>
              <w:rPr>
                <w:rFonts w:eastAsia="Times New Roman" w:asciiTheme="majorHAnsi" w:hAnsiTheme="majorHAnsi" w:cstheme="majorHAnsi"/>
                <w:kern w:val="0"/>
                <w:lang w:eastAsia="es-ES"/>
                <w14:ligatures w14:val="none"/>
              </w:rPr>
            </w:pPr>
            <w:r w:rsidRPr="00525A0A">
              <w:rPr>
                <w:rFonts w:eastAsia="Times New Roman" w:asciiTheme="majorHAnsi" w:hAnsiTheme="majorHAnsi" w:cstheme="majorHAnsi"/>
                <w:kern w:val="0"/>
                <w:lang w:eastAsia="es-ES"/>
                <w14:ligatures w14:val="none"/>
              </w:rPr>
              <w:t xml:space="preserve">El </w:t>
            </w:r>
            <w:proofErr w:type="spellStart"/>
            <w:r w:rsidRPr="00525A0A">
              <w:rPr>
                <w:rFonts w:eastAsia="Times New Roman" w:asciiTheme="majorHAnsi" w:hAnsiTheme="majorHAnsi" w:cstheme="majorHAnsi"/>
                <w:kern w:val="0"/>
                <w:lang w:eastAsia="es-ES"/>
                <w14:ligatures w14:val="none"/>
              </w:rPr>
              <w:t>brief</w:t>
            </w:r>
            <w:proofErr w:type="spellEnd"/>
            <w:r w:rsidRPr="00525A0A">
              <w:rPr>
                <w:rFonts w:eastAsia="Times New Roman" w:asciiTheme="majorHAnsi" w:hAnsiTheme="majorHAnsi" w:cstheme="majorHAnsi"/>
                <w:kern w:val="0"/>
                <w:lang w:eastAsia="es-ES"/>
                <w14:ligatures w14:val="none"/>
              </w:rPr>
              <w:t xml:space="preserve"> publicitario.</w:t>
            </w:r>
          </w:p>
          <w:p w:rsidRPr="00525A0A" w:rsidR="00525A0A" w:rsidP="00525A0A" w:rsidRDefault="00525A0A" w14:paraId="4A03A590" w14:textId="77777777">
            <w:pPr>
              <w:spacing w:after="0" w:line="240" w:lineRule="auto"/>
              <w:ind w:right="-105"/>
              <w:contextualSpacing/>
              <w:rPr>
                <w:rFonts w:eastAsia="Times New Roman" w:asciiTheme="majorHAnsi" w:hAnsiTheme="majorHAnsi" w:cstheme="majorHAnsi"/>
                <w:kern w:val="0"/>
                <w:lang w:eastAsia="es-ES"/>
                <w14:ligatures w14:val="none"/>
              </w:rPr>
            </w:pPr>
            <w:r w:rsidRPr="00525A0A">
              <w:rPr>
                <w:rFonts w:eastAsia="Times New Roman" w:asciiTheme="majorHAnsi" w:hAnsiTheme="majorHAnsi" w:cstheme="majorHAnsi"/>
                <w:kern w:val="0"/>
                <w:lang w:eastAsia="es-ES"/>
                <w14:ligatures w14:val="none"/>
              </w:rPr>
              <w:t>Estrategia de</w:t>
            </w:r>
          </w:p>
          <w:p w:rsidRPr="00525A0A" w:rsidR="00525A0A" w:rsidP="00525A0A" w:rsidRDefault="00525A0A" w14:paraId="08F36CA4" w14:textId="77777777">
            <w:pPr>
              <w:spacing w:after="0" w:line="240" w:lineRule="auto"/>
              <w:ind w:right="-105"/>
              <w:contextualSpacing/>
              <w:rPr>
                <w:rFonts w:eastAsia="Times New Roman" w:asciiTheme="majorHAnsi" w:hAnsiTheme="majorHAnsi" w:cstheme="majorHAnsi"/>
                <w:kern w:val="0"/>
                <w:lang w:eastAsia="es-ES"/>
                <w14:ligatures w14:val="none"/>
              </w:rPr>
            </w:pPr>
            <w:r w:rsidRPr="00525A0A">
              <w:rPr>
                <w:rFonts w:eastAsia="Times New Roman" w:asciiTheme="majorHAnsi" w:hAnsiTheme="majorHAnsi" w:cstheme="majorHAnsi"/>
                <w:kern w:val="0"/>
                <w:lang w:eastAsia="es-ES"/>
                <w14:ligatures w14:val="none"/>
              </w:rPr>
              <w:t>mensaje.</w:t>
            </w:r>
          </w:p>
          <w:p w:rsidRPr="00525A0A" w:rsidR="00525A0A" w:rsidP="00525A0A" w:rsidRDefault="00525A0A" w14:paraId="7D9B958F" w14:textId="77777777">
            <w:pPr>
              <w:spacing w:after="0" w:line="240" w:lineRule="auto"/>
              <w:ind w:right="-105"/>
              <w:contextualSpacing/>
              <w:rPr>
                <w:rFonts w:eastAsia="Times New Roman" w:asciiTheme="majorHAnsi" w:hAnsiTheme="majorHAnsi" w:cstheme="majorHAnsi"/>
                <w:kern w:val="0"/>
                <w:lang w:eastAsia="es-ES"/>
                <w14:ligatures w14:val="none"/>
              </w:rPr>
            </w:pPr>
            <w:r w:rsidRPr="00525A0A">
              <w:rPr>
                <w:rFonts w:eastAsia="Times New Roman" w:asciiTheme="majorHAnsi" w:hAnsiTheme="majorHAnsi" w:cstheme="majorHAnsi"/>
                <w:kern w:val="0"/>
                <w:lang w:eastAsia="es-ES"/>
                <w14:ligatures w14:val="none"/>
              </w:rPr>
              <w:t>Productos publicitarios. Branding</w:t>
            </w:r>
          </w:p>
          <w:p w:rsidRPr="00006E98" w:rsidR="00525A0A" w:rsidP="00525A0A" w:rsidRDefault="00525A0A" w14:paraId="121F4998" w14:textId="54C581D0">
            <w:pPr>
              <w:spacing w:after="0" w:line="240" w:lineRule="auto"/>
              <w:ind w:right="-105"/>
              <w:contextualSpacing/>
              <w:rPr>
                <w:rFonts w:eastAsia="Times New Roman" w:asciiTheme="majorHAnsi" w:hAnsiTheme="majorHAnsi" w:cstheme="majorHAnsi"/>
                <w:kern w:val="0"/>
                <w:lang w:eastAsia="es-ES"/>
                <w14:ligatures w14:val="none"/>
              </w:rPr>
            </w:pPr>
            <w:r w:rsidRPr="00525A0A">
              <w:rPr>
                <w:rFonts w:eastAsia="Times New Roman" w:asciiTheme="majorHAnsi" w:hAnsiTheme="majorHAnsi" w:cstheme="majorHAnsi"/>
                <w:kern w:val="0"/>
                <w:lang w:eastAsia="es-ES"/>
                <w14:ligatures w14:val="none"/>
              </w:rPr>
              <w:t>publicitario.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25A0A" w:rsidR="00525A0A" w:rsidP="00525A0A" w:rsidRDefault="00525A0A" w14:paraId="6CA55A79" w14:textId="77777777">
            <w:pPr>
              <w:spacing w:after="0" w:line="240" w:lineRule="auto"/>
              <w:contextualSpacing/>
              <w:rPr>
                <w:rFonts w:eastAsia="Times New Roman" w:asciiTheme="majorHAnsi" w:hAnsiTheme="majorHAnsi" w:cstheme="majorHAnsi"/>
                <w:kern w:val="0"/>
                <w:sz w:val="24"/>
                <w:szCs w:val="24"/>
                <w:lang w:eastAsia="es-ES"/>
                <w14:ligatures w14:val="none"/>
              </w:rPr>
            </w:pPr>
            <w:r w:rsidRPr="00525A0A">
              <w:rPr>
                <w:rFonts w:eastAsia="Times New Roman" w:asciiTheme="majorHAnsi" w:hAnsiTheme="majorHAnsi" w:cstheme="majorHAnsi"/>
                <w:kern w:val="0"/>
                <w:sz w:val="24"/>
                <w:szCs w:val="24"/>
                <w:lang w:eastAsia="es-ES"/>
                <w14:ligatures w14:val="none"/>
              </w:rPr>
              <w:t>Reflexivo y crítico en el análisis</w:t>
            </w:r>
          </w:p>
          <w:p w:rsidR="00006E98" w:rsidP="00525A0A" w:rsidRDefault="00525A0A" w14:paraId="31FC1A82" w14:textId="77777777">
            <w:pPr>
              <w:spacing w:after="0" w:line="240" w:lineRule="auto"/>
              <w:contextualSpacing/>
              <w:rPr>
                <w:rFonts w:eastAsia="Times New Roman" w:asciiTheme="majorHAnsi" w:hAnsiTheme="majorHAnsi" w:cstheme="majorHAnsi"/>
                <w:kern w:val="0"/>
                <w:sz w:val="24"/>
                <w:szCs w:val="24"/>
                <w:lang w:eastAsia="es-ES"/>
                <w14:ligatures w14:val="none"/>
              </w:rPr>
            </w:pPr>
            <w:r w:rsidRPr="00525A0A">
              <w:rPr>
                <w:rFonts w:eastAsia="Times New Roman" w:asciiTheme="majorHAnsi" w:hAnsiTheme="majorHAnsi" w:cstheme="majorHAnsi"/>
                <w:kern w:val="0"/>
                <w:sz w:val="24"/>
                <w:szCs w:val="24"/>
                <w:lang w:eastAsia="es-ES"/>
                <w14:ligatures w14:val="none"/>
              </w:rPr>
              <w:t>de información.</w:t>
            </w:r>
          </w:p>
          <w:p w:rsidR="00525A0A" w:rsidP="00525A0A" w:rsidRDefault="00525A0A" w14:paraId="046101F1" w14:textId="77777777">
            <w:pPr>
              <w:spacing w:after="0" w:line="240" w:lineRule="auto"/>
              <w:contextualSpacing/>
              <w:rPr>
                <w:rFonts w:eastAsia="Times New Roman" w:asciiTheme="majorHAnsi" w:hAnsiTheme="majorHAnsi" w:cstheme="majorHAnsi"/>
                <w:kern w:val="0"/>
                <w:sz w:val="24"/>
                <w:szCs w:val="24"/>
                <w:lang w:eastAsia="es-ES"/>
                <w14:ligatures w14:val="none"/>
              </w:rPr>
            </w:pPr>
          </w:p>
          <w:p w:rsidRPr="00525A0A" w:rsidR="00525A0A" w:rsidP="00525A0A" w:rsidRDefault="00525A0A" w14:paraId="6B644CBC" w14:textId="77777777">
            <w:pPr>
              <w:spacing w:after="0" w:line="240" w:lineRule="auto"/>
              <w:contextualSpacing/>
              <w:rPr>
                <w:rFonts w:eastAsia="Times New Roman" w:asciiTheme="majorHAnsi" w:hAnsiTheme="majorHAnsi" w:cstheme="majorHAnsi"/>
                <w:kern w:val="0"/>
                <w:sz w:val="24"/>
                <w:szCs w:val="24"/>
                <w:lang w:eastAsia="es-ES"/>
                <w14:ligatures w14:val="none"/>
              </w:rPr>
            </w:pPr>
            <w:r w:rsidRPr="00525A0A">
              <w:rPr>
                <w:rFonts w:eastAsia="Times New Roman" w:asciiTheme="majorHAnsi" w:hAnsiTheme="majorHAnsi" w:cstheme="majorHAnsi"/>
                <w:kern w:val="0"/>
                <w:sz w:val="24"/>
                <w:szCs w:val="24"/>
                <w:lang w:eastAsia="es-ES"/>
                <w14:ligatures w14:val="none"/>
              </w:rPr>
              <w:t>Respetuoso de la dignidad</w:t>
            </w:r>
          </w:p>
          <w:p w:rsidRPr="00525A0A" w:rsidR="00525A0A" w:rsidP="00525A0A" w:rsidRDefault="00525A0A" w14:paraId="01E0C6C8" w14:textId="77777777">
            <w:pPr>
              <w:spacing w:after="0" w:line="240" w:lineRule="auto"/>
              <w:contextualSpacing/>
              <w:rPr>
                <w:rFonts w:eastAsia="Times New Roman" w:asciiTheme="majorHAnsi" w:hAnsiTheme="majorHAnsi" w:cstheme="majorHAnsi"/>
                <w:kern w:val="0"/>
                <w:sz w:val="24"/>
                <w:szCs w:val="24"/>
                <w:lang w:eastAsia="es-ES"/>
                <w14:ligatures w14:val="none"/>
              </w:rPr>
            </w:pPr>
            <w:r w:rsidRPr="00525A0A">
              <w:rPr>
                <w:rFonts w:eastAsia="Times New Roman" w:asciiTheme="majorHAnsi" w:hAnsiTheme="majorHAnsi" w:cstheme="majorHAnsi"/>
                <w:kern w:val="0"/>
                <w:sz w:val="24"/>
                <w:szCs w:val="24"/>
                <w:lang w:eastAsia="es-ES"/>
                <w14:ligatures w14:val="none"/>
              </w:rPr>
              <w:t>humana. No abusa de la</w:t>
            </w:r>
          </w:p>
          <w:p w:rsidR="00525A0A" w:rsidP="00525A0A" w:rsidRDefault="00525A0A" w14:paraId="71DA0870" w14:textId="77777777">
            <w:pPr>
              <w:spacing w:after="0" w:line="240" w:lineRule="auto"/>
              <w:contextualSpacing/>
              <w:rPr>
                <w:rFonts w:eastAsia="Times New Roman" w:asciiTheme="majorHAnsi" w:hAnsiTheme="majorHAnsi" w:cstheme="majorHAnsi"/>
                <w:kern w:val="0"/>
                <w:sz w:val="24"/>
                <w:szCs w:val="24"/>
                <w:lang w:eastAsia="es-ES"/>
                <w14:ligatures w14:val="none"/>
              </w:rPr>
            </w:pPr>
            <w:r w:rsidRPr="00525A0A">
              <w:rPr>
                <w:rFonts w:eastAsia="Times New Roman" w:asciiTheme="majorHAnsi" w:hAnsiTheme="majorHAnsi" w:cstheme="majorHAnsi"/>
                <w:kern w:val="0"/>
                <w:sz w:val="24"/>
                <w:szCs w:val="24"/>
                <w:lang w:eastAsia="es-ES"/>
                <w14:ligatures w14:val="none"/>
              </w:rPr>
              <w:t>vulnerabilidad del consumidor.</w:t>
            </w:r>
          </w:p>
          <w:p w:rsidR="00525A0A" w:rsidP="00525A0A" w:rsidRDefault="00525A0A" w14:paraId="31F48D2B" w14:textId="77777777">
            <w:pPr>
              <w:spacing w:after="0" w:line="240" w:lineRule="auto"/>
              <w:contextualSpacing/>
              <w:rPr>
                <w:rFonts w:eastAsia="Times New Roman" w:asciiTheme="majorHAnsi" w:hAnsiTheme="majorHAnsi" w:cstheme="majorHAnsi"/>
                <w:kern w:val="0"/>
                <w:sz w:val="24"/>
                <w:szCs w:val="24"/>
                <w:lang w:eastAsia="es-ES"/>
                <w14:ligatures w14:val="none"/>
              </w:rPr>
            </w:pPr>
          </w:p>
          <w:p w:rsidRPr="00525A0A" w:rsidR="00525A0A" w:rsidP="00525A0A" w:rsidRDefault="00525A0A" w14:paraId="2B6F13B0" w14:textId="77777777">
            <w:pPr>
              <w:spacing w:after="0" w:line="240" w:lineRule="auto"/>
              <w:contextualSpacing/>
              <w:rPr>
                <w:rFonts w:eastAsia="Times New Roman" w:asciiTheme="majorHAnsi" w:hAnsiTheme="majorHAnsi" w:cstheme="majorHAnsi"/>
                <w:kern w:val="0"/>
                <w:sz w:val="24"/>
                <w:szCs w:val="24"/>
                <w:lang w:eastAsia="es-ES"/>
                <w14:ligatures w14:val="none"/>
              </w:rPr>
            </w:pPr>
            <w:r w:rsidRPr="00525A0A">
              <w:rPr>
                <w:rFonts w:eastAsia="Times New Roman" w:asciiTheme="majorHAnsi" w:hAnsiTheme="majorHAnsi" w:cstheme="majorHAnsi"/>
                <w:kern w:val="0"/>
                <w:sz w:val="24"/>
                <w:szCs w:val="24"/>
                <w:lang w:eastAsia="es-ES"/>
                <w14:ligatures w14:val="none"/>
              </w:rPr>
              <w:t>Ético y propositivo en la</w:t>
            </w:r>
          </w:p>
          <w:p w:rsidR="00525A0A" w:rsidP="00525A0A" w:rsidRDefault="00525A0A" w14:paraId="6D1AF501" w14:textId="77777777">
            <w:pPr>
              <w:spacing w:after="0" w:line="240" w:lineRule="auto"/>
              <w:contextualSpacing/>
              <w:rPr>
                <w:rFonts w:eastAsia="Times New Roman" w:asciiTheme="majorHAnsi" w:hAnsiTheme="majorHAnsi" w:cstheme="majorHAnsi"/>
                <w:kern w:val="0"/>
                <w:sz w:val="24"/>
                <w:szCs w:val="24"/>
                <w:lang w:eastAsia="es-ES"/>
                <w14:ligatures w14:val="none"/>
              </w:rPr>
            </w:pPr>
            <w:r w:rsidRPr="00525A0A">
              <w:rPr>
                <w:rFonts w:eastAsia="Times New Roman" w:asciiTheme="majorHAnsi" w:hAnsiTheme="majorHAnsi" w:cstheme="majorHAnsi"/>
                <w:kern w:val="0"/>
                <w:sz w:val="24"/>
                <w:szCs w:val="24"/>
                <w:lang w:eastAsia="es-ES"/>
                <w14:ligatures w14:val="none"/>
              </w:rPr>
              <w:t>creación de estrategias.</w:t>
            </w:r>
          </w:p>
          <w:p w:rsidR="00525A0A" w:rsidP="00525A0A" w:rsidRDefault="00525A0A" w14:paraId="3C6550C5" w14:textId="77777777">
            <w:pPr>
              <w:rPr>
                <w:rFonts w:eastAsia="Times New Roman" w:asciiTheme="majorHAnsi" w:hAnsiTheme="majorHAnsi" w:cstheme="majorHAnsi"/>
                <w:sz w:val="24"/>
                <w:szCs w:val="24"/>
                <w:lang w:eastAsia="es-ES"/>
              </w:rPr>
            </w:pPr>
          </w:p>
          <w:p w:rsidRPr="00006E98" w:rsidR="00525A0A" w:rsidP="00525A0A" w:rsidRDefault="00525A0A" w14:paraId="5556F9ED" w14:textId="19F919CB">
            <w:pPr>
              <w:rPr>
                <w:rFonts w:eastAsia="Times New Roman" w:asciiTheme="majorHAnsi" w:hAnsiTheme="majorHAnsi" w:cstheme="majorHAnsi"/>
                <w:sz w:val="24"/>
                <w:szCs w:val="24"/>
                <w:lang w:eastAsia="es-ES"/>
              </w:rPr>
            </w:pPr>
            <w:r w:rsidRPr="00525A0A">
              <w:rPr>
                <w:rFonts w:eastAsia="Times New Roman" w:asciiTheme="majorHAnsi" w:hAnsiTheme="majorHAnsi" w:cstheme="majorHAnsi"/>
                <w:sz w:val="24"/>
                <w:szCs w:val="24"/>
                <w:lang w:eastAsia="es-ES"/>
              </w:rPr>
              <w:t>Creativo y ético al momento de</w:t>
            </w:r>
            <w:r>
              <w:rPr>
                <w:rFonts w:eastAsia="Times New Roman" w:asciiTheme="majorHAnsi" w:hAnsiTheme="majorHAnsi" w:cstheme="majorHAnsi"/>
                <w:sz w:val="24"/>
                <w:szCs w:val="24"/>
                <w:lang w:eastAsia="es-ES"/>
              </w:rPr>
              <w:t xml:space="preserve"> </w:t>
            </w:r>
            <w:r w:rsidRPr="00525A0A">
              <w:rPr>
                <w:rFonts w:eastAsia="Times New Roman" w:asciiTheme="majorHAnsi" w:hAnsiTheme="majorHAnsi" w:cstheme="majorHAnsi"/>
                <w:sz w:val="24"/>
                <w:szCs w:val="24"/>
                <w:lang w:eastAsia="es-ES"/>
              </w:rPr>
              <w:t xml:space="preserve">generar el </w:t>
            </w:r>
            <w:proofErr w:type="spellStart"/>
            <w:r w:rsidRPr="00525A0A">
              <w:rPr>
                <w:rFonts w:eastAsia="Times New Roman" w:asciiTheme="majorHAnsi" w:hAnsiTheme="majorHAnsi" w:cstheme="majorHAnsi"/>
                <w:sz w:val="24"/>
                <w:szCs w:val="24"/>
                <w:lang w:eastAsia="es-ES"/>
              </w:rPr>
              <w:t>brief</w:t>
            </w:r>
            <w:proofErr w:type="spellEnd"/>
            <w:r w:rsidRPr="00525A0A">
              <w:rPr>
                <w:rFonts w:eastAsia="Times New Roman" w:asciiTheme="majorHAnsi" w:hAnsiTheme="majorHAnsi" w:cstheme="majorHAnsi"/>
                <w:sz w:val="24"/>
                <w:szCs w:val="24"/>
                <w:lang w:eastAsia="es-ES"/>
              </w:rPr>
              <w:t xml:space="preserve"> publicitario.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006E98" w:rsidR="00006E98" w:rsidP="00006E98" w:rsidRDefault="00006E98" w14:paraId="04BECB4C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</w:tr>
    </w:tbl>
    <w:p w:rsidRPr="00006E98" w:rsidR="00006E98" w:rsidP="00006E98" w:rsidRDefault="00006E98" w14:paraId="12652A77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kern w:val="0"/>
          <w:sz w:val="24"/>
          <w:szCs w:val="24"/>
          <w:lang w:val="es-ES" w:eastAsia="es-ES"/>
          <w14:ligatures w14:val="none"/>
        </w:rPr>
      </w:pPr>
    </w:p>
    <w:p w:rsidRPr="00006E98" w:rsidR="00006E98" w:rsidP="00006E98" w:rsidRDefault="00006E98" w14:paraId="4E1AE59B" w14:textId="77777777">
      <w:pPr>
        <w:numPr>
          <w:ilvl w:val="0"/>
          <w:numId w:val="5"/>
        </w:numPr>
        <w:tabs>
          <w:tab w:val="num" w:pos="311"/>
        </w:tabs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kern w:val="0"/>
          <w:sz w:val="24"/>
          <w:szCs w:val="24"/>
          <w:lang w:val="es-ES_tradnl" w:eastAsia="es-ES"/>
          <w14:ligatures w14:val="none"/>
        </w:rPr>
      </w:pPr>
      <w:r w:rsidRPr="00006E98">
        <w:rPr>
          <w:rFonts w:eastAsia="Times New Roman" w:asciiTheme="majorHAnsi" w:hAnsiTheme="majorHAnsi" w:cstheme="majorHAnsi"/>
          <w:b/>
          <w:kern w:val="0"/>
          <w:sz w:val="24"/>
          <w:szCs w:val="24"/>
          <w:lang w:val="es-ES_tradnl" w:eastAsia="es-ES"/>
          <w14:ligatures w14:val="none"/>
        </w:rPr>
        <w:t>PLANIFICACIÓN DEL PROCESO DE APRENDIZAJE – ENSEÑANZA Y EVALUACIÓN</w:t>
      </w:r>
    </w:p>
    <w:p w:rsidRPr="00006E98" w:rsidR="00006E98" w:rsidP="00006E98" w:rsidRDefault="00006E98" w14:paraId="78E744FF" w14:textId="77777777">
      <w:pPr>
        <w:numPr>
          <w:ilvl w:val="1"/>
          <w:numId w:val="5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i/>
          <w:kern w:val="0"/>
          <w:sz w:val="24"/>
          <w:szCs w:val="24"/>
          <w:lang w:val="es-ES" w:eastAsia="es-ES"/>
          <w14:ligatures w14:val="none"/>
        </w:rPr>
      </w:pPr>
      <w:r w:rsidRPr="00006E98">
        <w:rPr>
          <w:rFonts w:eastAsia="Times New Roman" w:asciiTheme="majorHAnsi" w:hAnsiTheme="majorHAnsi" w:cstheme="majorHAnsi"/>
          <w:i/>
          <w:kern w:val="0"/>
          <w:sz w:val="24"/>
          <w:szCs w:val="24"/>
          <w:lang w:val="es-ES" w:eastAsia="es-ES"/>
          <w14:ligatures w14:val="none"/>
        </w:rPr>
        <w:t>Matriz de Planificación del Proceso de Aprendizaje - Enseñanza</w:t>
      </w:r>
    </w:p>
    <w:p w:rsidR="00006E98" w:rsidP="00006E98" w:rsidRDefault="00006E98" w14:paraId="5B4ED4BC" w14:textId="77777777">
      <w:pPr>
        <w:spacing w:before="120" w:after="120" w:line="276" w:lineRule="auto"/>
        <w:ind w:left="360"/>
        <w:jc w:val="both"/>
        <w:rPr>
          <w:rFonts w:eastAsia="Times New Roman" w:asciiTheme="majorHAnsi" w:hAnsiTheme="majorHAnsi" w:cstheme="majorHAnsi"/>
          <w:b/>
          <w:bCs/>
          <w:iCs/>
          <w:color w:val="FF0000"/>
          <w:kern w:val="0"/>
          <w:sz w:val="24"/>
          <w:szCs w:val="24"/>
          <w:lang w:val="es-ES_tradnl" w:eastAsia="es-ES"/>
          <w14:ligatures w14:val="none"/>
        </w:rPr>
      </w:pPr>
      <w:r w:rsidRPr="00006E98">
        <w:rPr>
          <w:rFonts w:eastAsia="Times New Roman" w:asciiTheme="majorHAnsi" w:hAnsiTheme="majorHAnsi" w:cstheme="majorHAnsi"/>
          <w:b/>
          <w:bCs/>
          <w:iCs/>
          <w:color w:val="FF0000"/>
          <w:kern w:val="0"/>
          <w:sz w:val="24"/>
          <w:szCs w:val="24"/>
          <w:lang w:val="es-ES_tradnl" w:eastAsia="es-ES"/>
          <w14:ligatures w14:val="none"/>
        </w:rPr>
        <w:t>DEBE SER DESARROLLADO POR EL POSTULANTE</w:t>
      </w:r>
    </w:p>
    <w:p w:rsidRPr="00006E98" w:rsidR="00525A0A" w:rsidP="00006E98" w:rsidRDefault="00525A0A" w14:paraId="56152157" w14:textId="77777777">
      <w:pPr>
        <w:spacing w:before="120" w:after="120" w:line="276" w:lineRule="auto"/>
        <w:ind w:left="360"/>
        <w:jc w:val="both"/>
        <w:rPr>
          <w:rFonts w:eastAsia="Times New Roman" w:asciiTheme="majorHAnsi" w:hAnsiTheme="majorHAnsi" w:cstheme="majorHAnsi"/>
          <w:b/>
          <w:bCs/>
          <w:iCs/>
          <w:color w:val="FF0000"/>
          <w:kern w:val="0"/>
          <w:sz w:val="24"/>
          <w:szCs w:val="24"/>
          <w:lang w:val="es-ES_tradnl" w:eastAsia="es-ES"/>
          <w14:ligatures w14:val="none"/>
        </w:rPr>
      </w:pPr>
    </w:p>
    <w:tbl>
      <w:tblPr>
        <w:tblW w:w="93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38"/>
        <w:gridCol w:w="1302"/>
        <w:gridCol w:w="4329"/>
      </w:tblGrid>
      <w:tr w:rsidRPr="00006E98" w:rsidR="00006E98" w:rsidTr="00A662E3" w14:paraId="3CB8DA15" w14:textId="77777777">
        <w:trPr>
          <w:trHeight w:val="1045"/>
          <w:jc w:val="center"/>
        </w:trPr>
        <w:tc>
          <w:tcPr>
            <w:tcW w:w="1984" w:type="dxa"/>
            <w:shd w:val="clear" w:color="auto" w:fill="auto"/>
            <w:vAlign w:val="center"/>
          </w:tcPr>
          <w:p w:rsidRPr="00006E98" w:rsidR="00006E98" w:rsidP="00006E98" w:rsidRDefault="00006E98" w14:paraId="7A4411ED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kern w:val="0"/>
                <w:sz w:val="24"/>
                <w:szCs w:val="24"/>
                <w:lang w:eastAsia="es-ES"/>
                <w14:ligatures w14:val="none"/>
              </w:rPr>
            </w:pPr>
            <w:r w:rsidRPr="00006E98">
              <w:rPr>
                <w:rFonts w:eastAsia="Times New Roman" w:asciiTheme="majorHAnsi" w:hAnsiTheme="majorHAnsi" w:cstheme="majorHAnsi"/>
                <w:b/>
                <w:kern w:val="0"/>
                <w:sz w:val="24"/>
                <w:szCs w:val="24"/>
                <w:lang w:eastAsia="es-ES"/>
                <w14:ligatures w14:val="none"/>
              </w:rPr>
              <w:t>Unidad de Aprendizaje</w:t>
            </w:r>
          </w:p>
        </w:tc>
        <w:tc>
          <w:tcPr>
            <w:tcW w:w="1738" w:type="dxa"/>
            <w:vAlign w:val="center"/>
          </w:tcPr>
          <w:p w:rsidRPr="00006E98" w:rsidR="00006E98" w:rsidP="00006E98" w:rsidRDefault="00006E98" w14:paraId="2070A4F0" w14:textId="77777777">
            <w:pPr>
              <w:spacing w:before="80" w:after="0" w:line="240" w:lineRule="auto"/>
              <w:jc w:val="center"/>
              <w:rPr>
                <w:rFonts w:eastAsia="Times New Roman" w:asciiTheme="majorHAnsi" w:hAnsiTheme="majorHAnsi" w:cstheme="majorHAnsi"/>
                <w:b/>
                <w:kern w:val="0"/>
                <w:sz w:val="24"/>
                <w:szCs w:val="24"/>
                <w:lang w:val="es-ES_tradnl" w:eastAsia="es-ES"/>
                <w14:ligatures w14:val="none"/>
              </w:rPr>
            </w:pPr>
            <w:r w:rsidRPr="00006E98">
              <w:rPr>
                <w:rFonts w:eastAsia="Times New Roman" w:asciiTheme="majorHAnsi" w:hAnsiTheme="majorHAnsi" w:cstheme="majorHAnsi"/>
                <w:b/>
                <w:kern w:val="0"/>
                <w:sz w:val="24"/>
                <w:szCs w:val="24"/>
                <w:lang w:val="es-ES_tradnl" w:eastAsia="es-ES"/>
                <w14:ligatures w14:val="none"/>
              </w:rPr>
              <w:t>Saberes</w:t>
            </w:r>
          </w:p>
        </w:tc>
        <w:tc>
          <w:tcPr>
            <w:tcW w:w="1302" w:type="dxa"/>
            <w:vAlign w:val="center"/>
          </w:tcPr>
          <w:p w:rsidRPr="00006E98" w:rsidR="00006E98" w:rsidP="00006E98" w:rsidRDefault="00006E98" w14:paraId="1C745E23" w14:textId="77777777">
            <w:pPr>
              <w:spacing w:before="80" w:after="0" w:line="240" w:lineRule="auto"/>
              <w:jc w:val="center"/>
              <w:rPr>
                <w:rFonts w:eastAsia="Times New Roman" w:asciiTheme="majorHAnsi" w:hAnsiTheme="majorHAnsi" w:cstheme="majorHAnsi"/>
                <w:b/>
                <w:kern w:val="0"/>
                <w:sz w:val="24"/>
                <w:szCs w:val="24"/>
                <w:lang w:val="es-ES_tradnl" w:eastAsia="es-ES"/>
                <w14:ligatures w14:val="none"/>
              </w:rPr>
            </w:pPr>
            <w:r w:rsidRPr="00006E98">
              <w:rPr>
                <w:rFonts w:asciiTheme="majorHAnsi" w:hAnsiTheme="majorHAnsi" w:cstheme="majorHAnsi"/>
                <w:b/>
                <w:kern w:val="0"/>
                <w:lang w:val="es-ES_tradnl"/>
                <w14:ligatures w14:val="none"/>
              </w:rPr>
              <w:t>Semanas</w:t>
            </w:r>
          </w:p>
        </w:tc>
        <w:tc>
          <w:tcPr>
            <w:tcW w:w="4329" w:type="dxa"/>
            <w:vAlign w:val="center"/>
          </w:tcPr>
          <w:p w:rsidRPr="00006E98" w:rsidR="00006E98" w:rsidP="00006E98" w:rsidRDefault="00006E98" w14:paraId="374C1B1D" w14:textId="77777777">
            <w:pPr>
              <w:spacing w:before="80" w:after="0" w:line="240" w:lineRule="auto"/>
              <w:jc w:val="center"/>
              <w:rPr>
                <w:rFonts w:eastAsia="Times New Roman" w:asciiTheme="majorHAnsi" w:hAnsiTheme="majorHAnsi" w:cstheme="majorHAnsi"/>
                <w:b/>
                <w:kern w:val="0"/>
                <w:sz w:val="24"/>
                <w:szCs w:val="24"/>
                <w:lang w:val="es-ES_tradnl" w:eastAsia="es-ES"/>
                <w14:ligatures w14:val="none"/>
              </w:rPr>
            </w:pPr>
            <w:r w:rsidRPr="00006E98">
              <w:rPr>
                <w:rFonts w:eastAsia="Times New Roman" w:asciiTheme="majorHAnsi" w:hAnsiTheme="majorHAnsi" w:cstheme="majorHAnsi"/>
                <w:b/>
                <w:kern w:val="0"/>
                <w:sz w:val="24"/>
                <w:szCs w:val="24"/>
                <w:lang w:val="es-ES_tradnl" w:eastAsia="es-ES"/>
                <w14:ligatures w14:val="none"/>
              </w:rPr>
              <w:t>Estrategias y actividades de aprendizaje – enseñanza</w:t>
            </w:r>
          </w:p>
          <w:p w:rsidRPr="00006E98" w:rsidR="00006E98" w:rsidP="00006E98" w:rsidRDefault="00006E98" w14:paraId="7DB8FC6D" w14:textId="77777777">
            <w:pPr>
              <w:spacing w:before="80" w:after="0" w:line="240" w:lineRule="auto"/>
              <w:jc w:val="center"/>
              <w:rPr>
                <w:rFonts w:eastAsia="Times New Roman" w:asciiTheme="majorHAnsi" w:hAnsiTheme="majorHAnsi" w:cstheme="majorHAnsi"/>
                <w:b/>
                <w:kern w:val="0"/>
                <w:sz w:val="24"/>
                <w:szCs w:val="24"/>
                <w:lang w:val="es-ES_tradnl" w:eastAsia="es-ES"/>
                <w14:ligatures w14:val="none"/>
              </w:rPr>
            </w:pPr>
            <w:r w:rsidRPr="00006E98">
              <w:rPr>
                <w:rFonts w:asciiTheme="majorHAnsi" w:hAnsiTheme="majorHAnsi" w:cstheme="majorHAnsi"/>
                <w:color w:val="808080"/>
                <w:kern w:val="0"/>
                <w:lang w:val="es-ES"/>
                <w14:ligatures w14:val="none"/>
              </w:rPr>
              <w:t>(Las estrategias son la planificación del proceso enseñanza aprendizaje, el cómo va a dirigir su clase. Para lo cual usted debe elegir las actividades que le</w:t>
            </w:r>
          </w:p>
        </w:tc>
      </w:tr>
      <w:tr w:rsidRPr="00006E98" w:rsidR="00006E98" w:rsidTr="00A662E3" w14:paraId="3F88A06D" w14:textId="77777777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:rsidRPr="00006E98" w:rsidR="00006E98" w:rsidP="00006E98" w:rsidRDefault="00006E98" w14:paraId="1A93347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06E98">
              <w:rPr>
                <w:rFonts w:asciiTheme="majorHAnsi" w:hAnsiTheme="majorHAnsi" w:cstheme="majorHAnsi"/>
                <w:color w:val="808080"/>
                <w:kern w:val="0"/>
                <w:lang w:val="es-ES"/>
                <w14:ligatures w14:val="none"/>
              </w:rPr>
              <w:t>(La unidad de aprendizaje corresponden a los temas, los cuales deben ser coherentes con el elemento de competencia)</w:t>
            </w:r>
          </w:p>
        </w:tc>
        <w:tc>
          <w:tcPr>
            <w:tcW w:w="1738" w:type="dxa"/>
          </w:tcPr>
          <w:p w:rsidRPr="00006E98" w:rsidR="00006E98" w:rsidP="00006E98" w:rsidRDefault="00006E98" w14:paraId="1C50951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  <w:tc>
          <w:tcPr>
            <w:tcW w:w="1302" w:type="dxa"/>
          </w:tcPr>
          <w:p w:rsidRPr="00006E98" w:rsidR="00006E98" w:rsidP="00006E98" w:rsidRDefault="00006E98" w14:paraId="5A7487B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06E98">
              <w:rPr>
                <w:rFonts w:asciiTheme="majorHAnsi" w:hAnsiTheme="majorHAnsi" w:cstheme="majorHAnsi"/>
                <w:i/>
                <w:kern w:val="0"/>
                <w:lang w:val="es-ES"/>
                <w14:ligatures w14:val="none"/>
              </w:rPr>
              <w:t>1.</w:t>
            </w:r>
          </w:p>
        </w:tc>
        <w:tc>
          <w:tcPr>
            <w:tcW w:w="4329" w:type="dxa"/>
          </w:tcPr>
          <w:p w:rsidRPr="00006E98" w:rsidR="00006E98" w:rsidP="00006E98" w:rsidRDefault="00006E98" w14:paraId="43877B0E" w14:textId="77777777">
            <w:pPr>
              <w:numPr>
                <w:ilvl w:val="0"/>
                <w:numId w:val="6"/>
              </w:numPr>
              <w:spacing w:before="80" w:after="0" w:line="240" w:lineRule="auto"/>
              <w:ind w:left="202" w:hanging="283"/>
              <w:contextualSpacing/>
              <w:jc w:val="both"/>
              <w:rPr>
                <w:rFonts w:eastAsia="Times New Roman" w:asciiTheme="majorHAnsi" w:hAnsiTheme="majorHAnsi" w:cstheme="majorHAnsi"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</w:tr>
      <w:tr w:rsidRPr="00006E98" w:rsidR="00006E98" w:rsidTr="00A662E3" w14:paraId="0825F90D" w14:textId="77777777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:rsidRPr="00006E98" w:rsidR="00006E98" w:rsidP="00006E98" w:rsidRDefault="00006E98" w14:paraId="777F555A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  <w:tc>
          <w:tcPr>
            <w:tcW w:w="1738" w:type="dxa"/>
          </w:tcPr>
          <w:p w:rsidRPr="00006E98" w:rsidR="00006E98" w:rsidP="00006E98" w:rsidRDefault="00006E98" w14:paraId="6AFA6324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  <w:tc>
          <w:tcPr>
            <w:tcW w:w="1302" w:type="dxa"/>
          </w:tcPr>
          <w:p w:rsidRPr="00006E98" w:rsidR="00006E98" w:rsidP="00006E98" w:rsidRDefault="00006E98" w14:paraId="22BA4940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06E98">
              <w:rPr>
                <w:rFonts w:asciiTheme="majorHAnsi" w:hAnsiTheme="majorHAnsi" w:cstheme="majorHAnsi"/>
                <w:i/>
                <w:kern w:val="0"/>
                <w:lang w:val="es-ES"/>
                <w14:ligatures w14:val="none"/>
              </w:rPr>
              <w:t>2.</w:t>
            </w:r>
          </w:p>
        </w:tc>
        <w:tc>
          <w:tcPr>
            <w:tcW w:w="4329" w:type="dxa"/>
          </w:tcPr>
          <w:p w:rsidRPr="00006E98" w:rsidR="00006E98" w:rsidP="00006E98" w:rsidRDefault="00006E98" w14:paraId="5F98E8C0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</w:tr>
      <w:tr w:rsidRPr="00006E98" w:rsidR="00006E98" w:rsidTr="00A662E3" w14:paraId="633B24FF" w14:textId="77777777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:rsidRPr="00006E98" w:rsidR="00006E98" w:rsidP="00006E98" w:rsidRDefault="00006E98" w14:paraId="33D01F6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  <w:tc>
          <w:tcPr>
            <w:tcW w:w="1738" w:type="dxa"/>
          </w:tcPr>
          <w:p w:rsidRPr="00006E98" w:rsidR="00006E98" w:rsidP="00006E98" w:rsidRDefault="00006E98" w14:paraId="52513DF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  <w:tc>
          <w:tcPr>
            <w:tcW w:w="1302" w:type="dxa"/>
          </w:tcPr>
          <w:p w:rsidRPr="00006E98" w:rsidR="00006E98" w:rsidP="00006E98" w:rsidRDefault="00006E98" w14:paraId="11C2B8CC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06E98">
              <w:rPr>
                <w:rFonts w:asciiTheme="majorHAnsi" w:hAnsiTheme="majorHAnsi" w:cstheme="majorHAnsi"/>
                <w:i/>
                <w:kern w:val="0"/>
                <w:lang w:val="es-ES"/>
                <w14:ligatures w14:val="none"/>
              </w:rPr>
              <w:t>3.</w:t>
            </w:r>
          </w:p>
        </w:tc>
        <w:tc>
          <w:tcPr>
            <w:tcW w:w="4329" w:type="dxa"/>
          </w:tcPr>
          <w:p w:rsidRPr="00006E98" w:rsidR="00006E98" w:rsidP="00006E98" w:rsidRDefault="00006E98" w14:paraId="763826F3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</w:tr>
      <w:tr w:rsidRPr="00006E98" w:rsidR="00006E98" w:rsidTr="00A662E3" w14:paraId="3295616E" w14:textId="77777777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:rsidRPr="00006E98" w:rsidR="00006E98" w:rsidP="00006E98" w:rsidRDefault="00006E98" w14:paraId="6F073A0D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  <w:tc>
          <w:tcPr>
            <w:tcW w:w="1738" w:type="dxa"/>
          </w:tcPr>
          <w:p w:rsidRPr="00006E98" w:rsidR="00006E98" w:rsidP="00006E98" w:rsidRDefault="00006E98" w14:paraId="034B08C0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  <w:tc>
          <w:tcPr>
            <w:tcW w:w="1302" w:type="dxa"/>
          </w:tcPr>
          <w:p w:rsidRPr="00006E98" w:rsidR="00006E98" w:rsidP="00006E98" w:rsidRDefault="00006E98" w14:paraId="709B6352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06E98">
              <w:rPr>
                <w:rFonts w:asciiTheme="majorHAnsi" w:hAnsiTheme="majorHAnsi" w:cstheme="majorHAnsi"/>
                <w:i/>
                <w:kern w:val="0"/>
                <w:lang w:val="es-ES"/>
                <w14:ligatures w14:val="none"/>
              </w:rPr>
              <w:t>...</w:t>
            </w:r>
          </w:p>
        </w:tc>
        <w:tc>
          <w:tcPr>
            <w:tcW w:w="4329" w:type="dxa"/>
          </w:tcPr>
          <w:p w:rsidRPr="00006E98" w:rsidR="00006E98" w:rsidP="00006E98" w:rsidRDefault="00006E98" w14:paraId="143E3C20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</w:tr>
    </w:tbl>
    <w:p w:rsidRPr="00006E98" w:rsidR="00006E98" w:rsidP="00006E98" w:rsidRDefault="00006E98" w14:paraId="27C78F94" w14:textId="77777777">
      <w:pPr>
        <w:numPr>
          <w:ilvl w:val="1"/>
          <w:numId w:val="5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bCs/>
          <w:i/>
          <w:kern w:val="0"/>
          <w:sz w:val="24"/>
          <w:szCs w:val="24"/>
          <w:lang w:val="es-ES" w:eastAsia="es-ES"/>
          <w14:ligatures w14:val="none"/>
        </w:rPr>
      </w:pPr>
      <w:r w:rsidRPr="00006E98">
        <w:rPr>
          <w:rFonts w:eastAsia="Times New Roman" w:asciiTheme="majorHAnsi" w:hAnsiTheme="majorHAnsi" w:cstheme="majorHAnsi"/>
          <w:b/>
          <w:bCs/>
          <w:i/>
          <w:kern w:val="0"/>
          <w:sz w:val="24"/>
          <w:szCs w:val="24"/>
          <w:lang w:val="es-ES" w:eastAsia="es-ES"/>
          <w14:ligatures w14:val="none"/>
        </w:rPr>
        <w:t xml:space="preserve">Sistema de Evaluación </w:t>
      </w:r>
    </w:p>
    <w:p w:rsidRPr="00006E98" w:rsidR="00006E98" w:rsidP="00006E98" w:rsidRDefault="00006E98" w14:paraId="2DDBF9B5" w14:textId="77777777">
      <w:pPr>
        <w:spacing w:before="120" w:after="120" w:line="276" w:lineRule="auto"/>
        <w:ind w:left="360"/>
        <w:jc w:val="both"/>
        <w:rPr>
          <w:rFonts w:eastAsia="Times New Roman" w:asciiTheme="majorHAnsi" w:hAnsiTheme="majorHAnsi" w:cstheme="majorHAnsi"/>
          <w:iCs/>
          <w:color w:val="FF0000"/>
          <w:kern w:val="0"/>
          <w:sz w:val="24"/>
          <w:szCs w:val="24"/>
          <w:lang w:val="es-ES" w:eastAsia="es-ES"/>
          <w14:ligatures w14:val="none"/>
        </w:rPr>
      </w:pPr>
      <w:r w:rsidRPr="00006E98">
        <w:rPr>
          <w:rFonts w:eastAsia="Times New Roman" w:asciiTheme="majorHAnsi" w:hAnsiTheme="majorHAnsi" w:cstheme="majorHAnsi"/>
          <w:b/>
          <w:iCs/>
          <w:color w:val="FF0000"/>
          <w:kern w:val="0"/>
          <w:sz w:val="24"/>
          <w:szCs w:val="24"/>
          <w:lang w:val="es-ES_tradnl" w:eastAsia="es-ES"/>
          <w14:ligatures w14:val="none"/>
        </w:rPr>
        <w:t>DEBE SER DESARROLLADO POR EL POSTULANTE</w:t>
      </w:r>
    </w:p>
    <w:tbl>
      <w:tblPr>
        <w:tblW w:w="938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63"/>
        <w:gridCol w:w="2097"/>
        <w:gridCol w:w="2410"/>
        <w:gridCol w:w="1021"/>
      </w:tblGrid>
      <w:tr w:rsidRPr="00006E98" w:rsidR="00006E98" w:rsidTr="00A662E3" w14:paraId="56C6BFCE" w14:textId="77777777">
        <w:tc>
          <w:tcPr>
            <w:tcW w:w="2694" w:type="dxa"/>
            <w:shd w:val="clear" w:color="auto" w:fill="auto"/>
            <w:vAlign w:val="center"/>
          </w:tcPr>
          <w:p w:rsidRPr="00006E98" w:rsidR="00006E98" w:rsidP="00006E98" w:rsidRDefault="00006E98" w14:paraId="6B075F88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kern w:val="0"/>
                <w:sz w:val="24"/>
                <w:szCs w:val="24"/>
                <w:lang w:val="es-ES" w:eastAsia="es-BO"/>
                <w14:ligatures w14:val="none"/>
              </w:rPr>
            </w:pPr>
            <w:r w:rsidRPr="00006E98">
              <w:rPr>
                <w:rFonts w:eastAsia="Calibri" w:asciiTheme="majorHAnsi" w:hAnsiTheme="majorHAnsi" w:cstheme="majorHAnsi"/>
                <w:b/>
                <w:kern w:val="0"/>
                <w:sz w:val="24"/>
                <w:szCs w:val="24"/>
                <w:lang w:val="es-ES" w:eastAsia="es-BO"/>
                <w14:ligatures w14:val="none"/>
              </w:rPr>
              <w:t>COMPETENCIAS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Pr="00006E98" w:rsidR="00006E98" w:rsidP="00006E98" w:rsidRDefault="00006E98" w14:paraId="14E8C8E3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kern w:val="0"/>
                <w:sz w:val="24"/>
                <w:szCs w:val="24"/>
                <w:lang w:val="es-ES" w:eastAsia="es-BO"/>
                <w14:ligatures w14:val="none"/>
              </w:rPr>
            </w:pPr>
            <w:r w:rsidRPr="00006E98">
              <w:rPr>
                <w:rFonts w:eastAsia="Calibri" w:asciiTheme="majorHAnsi" w:hAnsiTheme="majorHAnsi" w:cstheme="majorHAnsi"/>
                <w:b/>
                <w:kern w:val="0"/>
                <w:sz w:val="24"/>
                <w:szCs w:val="24"/>
                <w:lang w:val="es-ES" w:eastAsia="es-BO"/>
                <w14:ligatures w14:val="none"/>
              </w:rPr>
              <w:t>SEMANA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Pr="00006E98" w:rsidR="00006E98" w:rsidP="00006E98" w:rsidRDefault="00006E98" w14:paraId="416F7645" w14:textId="77777777">
            <w:pPr>
              <w:spacing w:after="0" w:line="240" w:lineRule="auto"/>
              <w:jc w:val="center"/>
              <w:rPr>
                <w:rFonts w:eastAsia="Calibri" w:asciiTheme="majorHAnsi" w:hAnsiTheme="majorHAnsi" w:cstheme="majorHAnsi"/>
                <w:i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006E98">
              <w:rPr>
                <w:rFonts w:eastAsia="Calibri" w:asciiTheme="majorHAnsi" w:hAnsiTheme="majorHAnsi" w:cstheme="majorHAnsi"/>
                <w:b/>
                <w:kern w:val="0"/>
                <w:sz w:val="24"/>
                <w:szCs w:val="24"/>
                <w:lang w:val="es-ES" w:eastAsia="es-BO"/>
                <w14:ligatures w14:val="none"/>
              </w:rPr>
              <w:t>ACTIVIDADES DE EVALUACIÓN Y EVIDENCIAS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Pr="00006E98" w:rsidR="00006E98" w:rsidP="00006E98" w:rsidRDefault="00006E98" w14:paraId="6C190BAE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i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006E98">
              <w:rPr>
                <w:rFonts w:eastAsia="Calibri" w:asciiTheme="majorHAnsi" w:hAnsiTheme="majorHAnsi" w:cstheme="majorHAnsi"/>
                <w:b/>
                <w:kern w:val="0"/>
                <w:sz w:val="24"/>
                <w:szCs w:val="24"/>
                <w:lang w:val="es-ES" w:eastAsia="es-BO"/>
                <w14:ligatures w14:val="none"/>
              </w:rPr>
              <w:t>CRITERIOS DE EVALUACIÓN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Pr="00006E98" w:rsidR="00006E98" w:rsidP="00006E98" w:rsidRDefault="00006E98" w14:paraId="17E21184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kern w:val="0"/>
                <w:sz w:val="24"/>
                <w:szCs w:val="24"/>
                <w:lang w:val="es-ES" w:eastAsia="es-BO"/>
                <w14:ligatures w14:val="none"/>
              </w:rPr>
            </w:pPr>
            <w:r w:rsidRPr="00006E98">
              <w:rPr>
                <w:rFonts w:eastAsia="Calibri" w:asciiTheme="majorHAnsi" w:hAnsiTheme="majorHAnsi" w:cstheme="majorHAnsi"/>
                <w:b/>
                <w:kern w:val="0"/>
                <w:sz w:val="24"/>
                <w:szCs w:val="24"/>
                <w:lang w:val="es-ES" w:eastAsia="es-BO"/>
                <w14:ligatures w14:val="none"/>
              </w:rPr>
              <w:t>%</w:t>
            </w:r>
          </w:p>
        </w:tc>
      </w:tr>
      <w:tr w:rsidRPr="00006E98" w:rsidR="00006E98" w:rsidTr="00A662E3" w14:paraId="1650B071" w14:textId="77777777">
        <w:tc>
          <w:tcPr>
            <w:tcW w:w="2694" w:type="dxa"/>
            <w:shd w:val="clear" w:color="auto" w:fill="auto"/>
          </w:tcPr>
          <w:p w:rsidRPr="00006E98" w:rsidR="00006E98" w:rsidP="00006E98" w:rsidRDefault="00006E98" w14:paraId="21B92D49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006E98">
              <w:rPr>
                <w:rFonts w:asciiTheme="majorHAnsi" w:hAnsiTheme="majorHAnsi" w:cstheme="majorHAnsi"/>
                <w:kern w:val="0"/>
                <w:lang w:val="es-ES"/>
                <w14:ligatures w14:val="none"/>
              </w:rPr>
              <w:t>Dimensión/Elemento de Competencia 1:</w:t>
            </w:r>
          </w:p>
        </w:tc>
        <w:tc>
          <w:tcPr>
            <w:tcW w:w="1163" w:type="dxa"/>
            <w:shd w:val="clear" w:color="auto" w:fill="auto"/>
          </w:tcPr>
          <w:p w:rsidRPr="00006E98" w:rsidR="00006E98" w:rsidP="00006E98" w:rsidRDefault="00006E98" w14:paraId="580B0F20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2097" w:type="dxa"/>
            <w:shd w:val="clear" w:color="auto" w:fill="auto"/>
          </w:tcPr>
          <w:p w:rsidRPr="00006E98" w:rsidR="00006E98" w:rsidP="00006E98" w:rsidRDefault="00006E98" w14:paraId="3B503503" w14:textId="77777777">
            <w:pPr>
              <w:spacing w:before="120" w:after="120" w:line="276" w:lineRule="auto"/>
              <w:rPr>
                <w:rFonts w:asciiTheme="majorHAnsi" w:hAnsiTheme="majorHAnsi" w:cstheme="majorHAnsi"/>
                <w:color w:val="808080"/>
                <w:kern w:val="0"/>
                <w:lang w:val="es-ES"/>
                <w14:ligatures w14:val="none"/>
              </w:rPr>
            </w:pPr>
            <w:r w:rsidRPr="00006E98">
              <w:rPr>
                <w:rFonts w:asciiTheme="majorHAnsi" w:hAnsiTheme="majorHAnsi" w:cstheme="majorHAnsi"/>
                <w:color w:val="808080"/>
                <w:kern w:val="0"/>
                <w:lang w:val="es-ES"/>
                <w14:ligatures w14:val="none"/>
              </w:rPr>
              <w:t>Usted debe tener claro el tipo de actividad o tarea que necesita realizar para recoger las evidencias que plantea.</w:t>
            </w:r>
          </w:p>
          <w:p w:rsidRPr="00006E98" w:rsidR="00006E98" w:rsidP="00006E98" w:rsidRDefault="00006E98" w14:paraId="0F0E8DA2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006E98">
              <w:rPr>
                <w:rFonts w:asciiTheme="majorHAnsi" w:hAnsiTheme="majorHAnsi" w:cstheme="majorHAnsi"/>
                <w:color w:val="808080"/>
                <w:kern w:val="0"/>
                <w:lang w:val="es-ES"/>
                <w14:ligatures w14:val="none"/>
              </w:rPr>
              <w:t xml:space="preserve">Las evidencias varían desde una evaluación escrita, un </w:t>
            </w:r>
            <w:proofErr w:type="spellStart"/>
            <w:r w:rsidRPr="00006E98">
              <w:rPr>
                <w:rFonts w:asciiTheme="majorHAnsi" w:hAnsiTheme="majorHAnsi" w:cstheme="majorHAnsi"/>
                <w:color w:val="808080"/>
                <w:kern w:val="0"/>
                <w:lang w:val="es-ES"/>
                <w14:ligatures w14:val="none"/>
              </w:rPr>
              <w:t>check</w:t>
            </w:r>
            <w:proofErr w:type="spellEnd"/>
            <w:r w:rsidRPr="00006E98">
              <w:rPr>
                <w:rFonts w:asciiTheme="majorHAnsi" w:hAnsiTheme="majorHAnsi" w:cstheme="majorHAnsi"/>
                <w:color w:val="808080"/>
                <w:kern w:val="0"/>
                <w:lang w:val="es-ES"/>
                <w14:ligatures w14:val="none"/>
              </w:rPr>
              <w:t xml:space="preserve"> </w:t>
            </w:r>
            <w:proofErr w:type="spellStart"/>
            <w:r w:rsidRPr="00006E98">
              <w:rPr>
                <w:rFonts w:asciiTheme="majorHAnsi" w:hAnsiTheme="majorHAnsi" w:cstheme="majorHAnsi"/>
                <w:color w:val="808080"/>
                <w:kern w:val="0"/>
                <w:lang w:val="es-ES"/>
                <w14:ligatures w14:val="none"/>
              </w:rPr>
              <w:t>list</w:t>
            </w:r>
            <w:proofErr w:type="spellEnd"/>
            <w:r w:rsidRPr="00006E98">
              <w:rPr>
                <w:rFonts w:asciiTheme="majorHAnsi" w:hAnsiTheme="majorHAnsi" w:cstheme="majorHAnsi"/>
                <w:color w:val="808080"/>
                <w:kern w:val="0"/>
                <w:lang w:val="es-ES"/>
                <w14:ligatures w14:val="none"/>
              </w:rPr>
              <w:t xml:space="preserve"> hasta una rúbrica, es cómo el estudiante le demostrará a usted que ha aprendido)</w:t>
            </w:r>
          </w:p>
        </w:tc>
        <w:tc>
          <w:tcPr>
            <w:tcW w:w="2410" w:type="dxa"/>
            <w:shd w:val="clear" w:color="auto" w:fill="auto"/>
          </w:tcPr>
          <w:p w:rsidRPr="00006E98" w:rsidR="00006E98" w:rsidP="00006E98" w:rsidRDefault="00006E98" w14:paraId="3C5C35A7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006E98">
              <w:rPr>
                <w:rFonts w:asciiTheme="majorHAnsi" w:hAnsiTheme="majorHAnsi" w:cstheme="majorHAnsi"/>
                <w:color w:val="808080"/>
                <w:kern w:val="0"/>
                <w:lang w:val="es-ES"/>
                <w14:ligatures w14:val="none"/>
              </w:rPr>
              <w:t>(Es el marco de referencia, donde usted manifiesta qué es lo que está evaluando, qué resultado debe mostrar el estudiante en su desempeño o cómo debe estar elaborado el producto para demostrar su aprendizaje. Se recomienda definir claramente los criterios de evaluación de manera que sirvan al estudiante como parte de su aprendizaje)</w:t>
            </w:r>
          </w:p>
        </w:tc>
        <w:tc>
          <w:tcPr>
            <w:tcW w:w="1021" w:type="dxa"/>
            <w:shd w:val="clear" w:color="auto" w:fill="auto"/>
          </w:tcPr>
          <w:p w:rsidRPr="00006E98" w:rsidR="00006E98" w:rsidP="00006E98" w:rsidRDefault="00006E98" w14:paraId="38830B2E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006E98">
              <w:rPr>
                <w:rFonts w:asciiTheme="majorHAnsi" w:hAnsiTheme="majorHAnsi" w:cstheme="majorHAnsi"/>
                <w:color w:val="808080"/>
                <w:kern w:val="0"/>
                <w:lang w:val="es-ES"/>
                <w14:ligatures w14:val="none"/>
              </w:rPr>
              <w:t>(Las ponderaciones las determina usted según a complejidad de los elementos de competencia)</w:t>
            </w:r>
          </w:p>
        </w:tc>
      </w:tr>
      <w:tr w:rsidRPr="00006E98" w:rsidR="00006E98" w:rsidTr="00A662E3" w14:paraId="26C9C010" w14:textId="77777777">
        <w:tc>
          <w:tcPr>
            <w:tcW w:w="2694" w:type="dxa"/>
            <w:shd w:val="clear" w:color="auto" w:fill="auto"/>
          </w:tcPr>
          <w:p w:rsidRPr="00006E98" w:rsidR="00006E98" w:rsidP="00006E98" w:rsidRDefault="00006E98" w14:paraId="308D9287" w14:textId="77777777">
            <w:pPr>
              <w:spacing w:before="120" w:after="120" w:line="276" w:lineRule="auto"/>
              <w:rPr>
                <w:rFonts w:asciiTheme="majorHAnsi" w:hAnsiTheme="majorHAnsi" w:cstheme="majorHAnsi"/>
                <w:kern w:val="0"/>
                <w:lang w:val="es-ES"/>
                <w14:ligatures w14:val="none"/>
              </w:rPr>
            </w:pPr>
            <w:r w:rsidRPr="00006E98">
              <w:rPr>
                <w:rFonts w:asciiTheme="majorHAnsi" w:hAnsiTheme="majorHAnsi" w:cstheme="majorHAnsi"/>
                <w:kern w:val="0"/>
                <w:lang w:val="es-ES"/>
                <w14:ligatures w14:val="none"/>
              </w:rPr>
              <w:t>Dimensión/Elemento de Competencia 2:</w:t>
            </w:r>
          </w:p>
        </w:tc>
        <w:tc>
          <w:tcPr>
            <w:tcW w:w="1163" w:type="dxa"/>
            <w:shd w:val="clear" w:color="auto" w:fill="auto"/>
          </w:tcPr>
          <w:p w:rsidRPr="00006E98" w:rsidR="00006E98" w:rsidP="00006E98" w:rsidRDefault="00006E98" w14:paraId="423B16B7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2097" w:type="dxa"/>
            <w:shd w:val="clear" w:color="auto" w:fill="auto"/>
          </w:tcPr>
          <w:p w:rsidRPr="00006E98" w:rsidR="00006E98" w:rsidP="00006E98" w:rsidRDefault="00006E98" w14:paraId="6FE343DE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2410" w:type="dxa"/>
            <w:shd w:val="clear" w:color="auto" w:fill="auto"/>
          </w:tcPr>
          <w:p w:rsidRPr="00006E98" w:rsidR="00006E98" w:rsidP="00006E98" w:rsidRDefault="00006E98" w14:paraId="7CAF903C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1021" w:type="dxa"/>
            <w:shd w:val="clear" w:color="auto" w:fill="auto"/>
          </w:tcPr>
          <w:p w:rsidRPr="00006E98" w:rsidR="00006E98" w:rsidP="00006E98" w:rsidRDefault="00006E98" w14:paraId="763D3FE9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Pr="00006E98" w:rsidR="00006E98" w:rsidTr="00A662E3" w14:paraId="1C0198ED" w14:textId="77777777">
        <w:tc>
          <w:tcPr>
            <w:tcW w:w="2694" w:type="dxa"/>
            <w:shd w:val="clear" w:color="auto" w:fill="auto"/>
          </w:tcPr>
          <w:p w:rsidRPr="00006E98" w:rsidR="00006E98" w:rsidP="00006E98" w:rsidRDefault="00006E98" w14:paraId="24D9E760" w14:textId="77777777">
            <w:pPr>
              <w:spacing w:before="120" w:after="120" w:line="276" w:lineRule="auto"/>
              <w:rPr>
                <w:rFonts w:asciiTheme="majorHAnsi" w:hAnsiTheme="majorHAnsi" w:cstheme="majorHAnsi"/>
                <w:kern w:val="0"/>
                <w:lang w:val="es-ES"/>
                <w14:ligatures w14:val="none"/>
              </w:rPr>
            </w:pPr>
            <w:r w:rsidRPr="00006E98">
              <w:rPr>
                <w:rFonts w:asciiTheme="majorHAnsi" w:hAnsiTheme="majorHAnsi" w:cstheme="majorHAnsi"/>
                <w:kern w:val="0"/>
                <w:lang w:val="es-ES"/>
                <w14:ligatures w14:val="none"/>
              </w:rPr>
              <w:t>Dimensión/Elemento de Competencia 3:</w:t>
            </w:r>
          </w:p>
        </w:tc>
        <w:tc>
          <w:tcPr>
            <w:tcW w:w="1163" w:type="dxa"/>
            <w:shd w:val="clear" w:color="auto" w:fill="auto"/>
          </w:tcPr>
          <w:p w:rsidRPr="00006E98" w:rsidR="00006E98" w:rsidP="00006E98" w:rsidRDefault="00006E98" w14:paraId="568E253E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2097" w:type="dxa"/>
            <w:shd w:val="clear" w:color="auto" w:fill="auto"/>
          </w:tcPr>
          <w:p w:rsidRPr="00006E98" w:rsidR="00006E98" w:rsidP="00006E98" w:rsidRDefault="00006E98" w14:paraId="26378D6C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2410" w:type="dxa"/>
            <w:shd w:val="clear" w:color="auto" w:fill="auto"/>
          </w:tcPr>
          <w:p w:rsidRPr="00006E98" w:rsidR="00006E98" w:rsidP="00006E98" w:rsidRDefault="00006E98" w14:paraId="3C39302B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1021" w:type="dxa"/>
            <w:shd w:val="clear" w:color="auto" w:fill="auto"/>
          </w:tcPr>
          <w:p w:rsidRPr="00006E98" w:rsidR="00006E98" w:rsidP="00006E98" w:rsidRDefault="00006E98" w14:paraId="78F9A37B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Pr="00006E98" w:rsidR="00006E98" w:rsidTr="00A662E3" w14:paraId="357A5682" w14:textId="77777777">
        <w:tc>
          <w:tcPr>
            <w:tcW w:w="2694" w:type="dxa"/>
            <w:shd w:val="clear" w:color="auto" w:fill="auto"/>
          </w:tcPr>
          <w:p w:rsidRPr="00006E98" w:rsidR="00006E98" w:rsidP="00006E98" w:rsidRDefault="00006E98" w14:paraId="04547DAA" w14:textId="77777777">
            <w:pPr>
              <w:spacing w:before="120" w:after="120" w:line="276" w:lineRule="auto"/>
              <w:rPr>
                <w:rFonts w:asciiTheme="majorHAnsi" w:hAnsiTheme="majorHAnsi" w:cstheme="majorHAnsi"/>
                <w:kern w:val="0"/>
                <w:lang w:val="es-ES"/>
                <w14:ligatures w14:val="none"/>
              </w:rPr>
            </w:pPr>
            <w:r w:rsidRPr="00006E98">
              <w:rPr>
                <w:rFonts w:asciiTheme="majorHAnsi" w:hAnsiTheme="majorHAnsi" w:cstheme="majorHAnsi"/>
                <w:kern w:val="0"/>
                <w:lang w:val="es-ES"/>
                <w14:ligatures w14:val="none"/>
              </w:rPr>
              <w:t>Dimensión/Elemento de Competencia X:</w:t>
            </w:r>
          </w:p>
        </w:tc>
        <w:tc>
          <w:tcPr>
            <w:tcW w:w="1163" w:type="dxa"/>
            <w:shd w:val="clear" w:color="auto" w:fill="auto"/>
          </w:tcPr>
          <w:p w:rsidRPr="00006E98" w:rsidR="00006E98" w:rsidP="00006E98" w:rsidRDefault="00006E98" w14:paraId="386593C3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2097" w:type="dxa"/>
            <w:shd w:val="clear" w:color="auto" w:fill="auto"/>
          </w:tcPr>
          <w:p w:rsidRPr="00006E98" w:rsidR="00006E98" w:rsidP="00006E98" w:rsidRDefault="00006E98" w14:paraId="2BE271BD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2410" w:type="dxa"/>
            <w:shd w:val="clear" w:color="auto" w:fill="auto"/>
          </w:tcPr>
          <w:p w:rsidRPr="00006E98" w:rsidR="00006E98" w:rsidP="00006E98" w:rsidRDefault="00006E98" w14:paraId="29322798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1021" w:type="dxa"/>
            <w:shd w:val="clear" w:color="auto" w:fill="auto"/>
          </w:tcPr>
          <w:p w:rsidRPr="00006E98" w:rsidR="00006E98" w:rsidP="00006E98" w:rsidRDefault="00006E98" w14:paraId="0425B416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</w:tr>
      <w:tr w:rsidRPr="00006E98" w:rsidR="00006E98" w:rsidTr="00A662E3" w14:paraId="609CB9DD" w14:textId="77777777">
        <w:tc>
          <w:tcPr>
            <w:tcW w:w="8364" w:type="dxa"/>
            <w:gridSpan w:val="4"/>
            <w:shd w:val="clear" w:color="auto" w:fill="BFBFBF"/>
          </w:tcPr>
          <w:p w:rsidRPr="00006E98" w:rsidR="00006E98" w:rsidP="00006E98" w:rsidRDefault="00006E98" w14:paraId="31557AA4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b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006E98">
              <w:rPr>
                <w:rFonts w:eastAsia="Calibri" w:asciiTheme="majorHAnsi" w:hAnsiTheme="majorHAnsi" w:cstheme="majorHAnsi"/>
                <w:b/>
                <w:kern w:val="0"/>
                <w:sz w:val="24"/>
                <w:szCs w:val="24"/>
                <w:lang w:val="es-ES" w:eastAsia="es-ES"/>
                <w14:ligatures w14:val="none"/>
              </w:rPr>
              <w:t>NOTA DE HABILITACIÓN</w:t>
            </w:r>
          </w:p>
        </w:tc>
        <w:tc>
          <w:tcPr>
            <w:tcW w:w="1021" w:type="dxa"/>
            <w:shd w:val="clear" w:color="auto" w:fill="BFBFBF"/>
          </w:tcPr>
          <w:p w:rsidRPr="00006E98" w:rsidR="00006E98" w:rsidP="00006E98" w:rsidRDefault="00006E98" w14:paraId="374EAF02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006E98">
              <w:rPr>
                <w:rFonts w:eastAsia="Calibri" w:asciiTheme="majorHAnsi" w:hAnsiTheme="majorHAnsi" w:cstheme="majorHAnsi"/>
                <w:b/>
                <w:kern w:val="0"/>
                <w:sz w:val="24"/>
                <w:szCs w:val="24"/>
                <w:lang w:val="es-ES" w:eastAsia="es-ES"/>
                <w14:ligatures w14:val="none"/>
              </w:rPr>
              <w:t>100%</w:t>
            </w:r>
          </w:p>
        </w:tc>
      </w:tr>
      <w:tr w:rsidRPr="00006E98" w:rsidR="00006E98" w:rsidTr="00A662E3" w14:paraId="586EB05C" w14:textId="77777777">
        <w:tc>
          <w:tcPr>
            <w:tcW w:w="2694" w:type="dxa"/>
            <w:shd w:val="clear" w:color="auto" w:fill="auto"/>
          </w:tcPr>
          <w:p w:rsidRPr="00006E98" w:rsidR="00006E98" w:rsidP="00006E98" w:rsidRDefault="00006E98" w14:paraId="779340D4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006E98">
              <w:rPr>
                <w:rFonts w:eastAsia="Calibri" w:asciiTheme="majorHAnsi" w:hAnsiTheme="majorHAnsi" w:cstheme="majorHAnsi"/>
                <w:kern w:val="0"/>
                <w:sz w:val="24"/>
                <w:szCs w:val="24"/>
                <w:lang w:val="es-ES" w:eastAsia="es-ES"/>
                <w14:ligatures w14:val="none"/>
              </w:rPr>
              <w:t>Competencia de la asignatura:</w:t>
            </w:r>
          </w:p>
          <w:p w:rsidRPr="00006E98" w:rsidR="00006E98" w:rsidP="00006E98" w:rsidRDefault="00006E98" w14:paraId="672AF448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1163" w:type="dxa"/>
            <w:shd w:val="clear" w:color="auto" w:fill="auto"/>
          </w:tcPr>
          <w:p w:rsidRPr="00006E98" w:rsidR="00006E98" w:rsidP="00006E98" w:rsidRDefault="00006E98" w14:paraId="75EA6451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2097" w:type="dxa"/>
            <w:shd w:val="clear" w:color="auto" w:fill="auto"/>
          </w:tcPr>
          <w:p w:rsidRPr="00006E98" w:rsidR="00006E98" w:rsidP="00006E98" w:rsidRDefault="00006E98" w14:paraId="3C17626D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2410" w:type="dxa"/>
            <w:shd w:val="clear" w:color="auto" w:fill="auto"/>
          </w:tcPr>
          <w:p w:rsidRPr="00006E98" w:rsidR="00006E98" w:rsidP="00006E98" w:rsidRDefault="00006E98" w14:paraId="6827B1C2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b/>
                <w:kern w:val="0"/>
                <w:sz w:val="24"/>
                <w:szCs w:val="24"/>
                <w:lang w:val="es-ES" w:eastAsia="es-ES"/>
                <w14:ligatures w14:val="none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Pr="00006E98" w:rsidR="00006E98" w:rsidP="00006E98" w:rsidRDefault="00006E98" w14:paraId="55DB483A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006E98">
              <w:rPr>
                <w:rFonts w:eastAsia="Calibri" w:asciiTheme="majorHAnsi" w:hAnsiTheme="majorHAnsi" w:cstheme="majorHAnsi"/>
                <w:b/>
                <w:kern w:val="0"/>
                <w:sz w:val="24"/>
                <w:szCs w:val="24"/>
                <w:lang w:val="es-ES" w:eastAsia="es-ES"/>
                <w14:ligatures w14:val="none"/>
              </w:rPr>
              <w:t>100%</w:t>
            </w:r>
          </w:p>
        </w:tc>
      </w:tr>
    </w:tbl>
    <w:p w:rsidRPr="00006E98" w:rsidR="00006E98" w:rsidP="00006E98" w:rsidRDefault="00006E98" w14:paraId="2970AAB7" w14:textId="77777777">
      <w:pPr>
        <w:spacing w:before="120" w:after="120" w:line="276" w:lineRule="auto"/>
        <w:ind w:left="1224" w:hanging="1366"/>
        <w:jc w:val="both"/>
        <w:rPr>
          <w:rFonts w:eastAsia="Times New Roman" w:asciiTheme="majorHAnsi" w:hAnsiTheme="majorHAnsi" w:cstheme="majorHAnsi"/>
          <w:i/>
          <w:kern w:val="0"/>
          <w:sz w:val="24"/>
          <w:szCs w:val="24"/>
          <w:lang w:val="es-ES" w:eastAsia="es-ES"/>
          <w14:ligatures w14:val="none"/>
        </w:rPr>
      </w:pPr>
    </w:p>
    <w:p w:rsidRPr="00006E98" w:rsidR="00006E98" w:rsidP="00006E98" w:rsidRDefault="00006E98" w14:paraId="6251FA88" w14:textId="77777777">
      <w:pPr>
        <w:numPr>
          <w:ilvl w:val="0"/>
          <w:numId w:val="5"/>
        </w:numPr>
        <w:spacing w:before="120" w:after="120" w:line="276" w:lineRule="auto"/>
        <w:ind w:left="311" w:hanging="425"/>
        <w:jc w:val="both"/>
        <w:rPr>
          <w:rFonts w:eastAsia="Times New Roman" w:asciiTheme="majorHAnsi" w:hAnsiTheme="majorHAnsi" w:cstheme="majorHAnsi"/>
          <w:b/>
          <w:kern w:val="0"/>
          <w:sz w:val="24"/>
          <w:szCs w:val="24"/>
          <w:lang w:val="es-ES_tradnl" w:eastAsia="es-ES"/>
          <w14:ligatures w14:val="none"/>
        </w:rPr>
      </w:pPr>
      <w:r w:rsidRPr="00006E98">
        <w:rPr>
          <w:rFonts w:eastAsia="Times New Roman" w:asciiTheme="majorHAnsi" w:hAnsiTheme="majorHAnsi" w:cstheme="majorHAnsi"/>
          <w:b/>
          <w:kern w:val="0"/>
          <w:sz w:val="24"/>
          <w:szCs w:val="24"/>
          <w:lang w:val="es-ES_tradnl" w:eastAsia="es-ES"/>
          <w14:ligatures w14:val="none"/>
        </w:rPr>
        <w:t>BIBLIOGRAFÍA Y WEBGRAFÍA (Básica y complementaria)</w:t>
      </w:r>
    </w:p>
    <w:p w:rsidRPr="00006E98" w:rsidR="00006E98" w:rsidP="00006E98" w:rsidRDefault="00006E98" w14:paraId="7E051B41" w14:textId="77777777">
      <w:pPr>
        <w:spacing w:before="120" w:after="120" w:line="276" w:lineRule="auto"/>
        <w:ind w:left="311"/>
        <w:rPr>
          <w:rFonts w:eastAsia="Times New Roman" w:asciiTheme="majorHAnsi" w:hAnsiTheme="majorHAnsi" w:cstheme="majorHAnsi"/>
          <w:b/>
          <w:color w:val="FF0000"/>
          <w:kern w:val="0"/>
          <w:sz w:val="24"/>
          <w:szCs w:val="24"/>
          <w:lang w:val="es-ES_tradnl" w:eastAsia="es-ES"/>
          <w14:ligatures w14:val="none"/>
        </w:rPr>
      </w:pPr>
      <w:r w:rsidRPr="00006E98">
        <w:rPr>
          <w:rFonts w:eastAsia="Times New Roman" w:asciiTheme="majorHAnsi" w:hAnsiTheme="majorHAnsi" w:cstheme="majorHAnsi"/>
          <w:b/>
          <w:color w:val="FF0000"/>
          <w:kern w:val="0"/>
          <w:sz w:val="24"/>
          <w:szCs w:val="24"/>
          <w:lang w:val="es-ES_tradnl" w:eastAsia="es-ES"/>
          <w14:ligatures w14:val="none"/>
        </w:rPr>
        <w:t>DEBE SER DESARROLLADO POR EL POSTULANTE</w:t>
      </w:r>
    </w:p>
    <w:p w:rsidRPr="00006E98" w:rsidR="00006E98" w:rsidP="00006E98" w:rsidRDefault="00006E98" w14:paraId="24F38360" w14:textId="77777777">
      <w:pPr>
        <w:numPr>
          <w:ilvl w:val="0"/>
          <w:numId w:val="5"/>
        </w:numPr>
        <w:spacing w:before="120" w:after="120" w:line="276" w:lineRule="auto"/>
        <w:ind w:left="311" w:hanging="425"/>
        <w:jc w:val="both"/>
        <w:rPr>
          <w:rFonts w:eastAsia="Times New Roman" w:asciiTheme="majorHAnsi" w:hAnsiTheme="majorHAnsi" w:cstheme="majorHAnsi"/>
          <w:b/>
          <w:kern w:val="0"/>
          <w:sz w:val="24"/>
          <w:szCs w:val="24"/>
          <w:lang w:val="es-ES_tradnl" w:eastAsia="es-ES"/>
          <w14:ligatures w14:val="none"/>
        </w:rPr>
      </w:pPr>
      <w:r w:rsidRPr="00006E98">
        <w:rPr>
          <w:rFonts w:eastAsia="Times New Roman" w:asciiTheme="majorHAnsi" w:hAnsiTheme="majorHAnsi" w:cstheme="majorHAnsi"/>
          <w:b/>
          <w:kern w:val="0"/>
          <w:sz w:val="24"/>
          <w:szCs w:val="24"/>
          <w:lang w:val="es-ES_tradnl" w:eastAsia="es-ES"/>
          <w14:ligatures w14:val="none"/>
        </w:rPr>
        <w:t xml:space="preserve">NORMATIVA DE CLASES Y MATERIALES PARA LA ASIGNATURA </w:t>
      </w:r>
    </w:p>
    <w:p w:rsidRPr="00006E98" w:rsidR="00006E98" w:rsidP="00006E98" w:rsidRDefault="00006E98" w14:paraId="2D03CFF8" w14:textId="77777777">
      <w:pPr>
        <w:spacing w:before="120" w:after="120" w:line="276" w:lineRule="auto"/>
        <w:ind w:left="311"/>
        <w:jc w:val="both"/>
        <w:rPr>
          <w:rFonts w:eastAsia="Times New Roman" w:asciiTheme="majorHAnsi" w:hAnsiTheme="majorHAnsi" w:cstheme="majorHAnsi"/>
          <w:b/>
          <w:color w:val="FF0000"/>
          <w:kern w:val="0"/>
          <w:sz w:val="24"/>
          <w:szCs w:val="24"/>
          <w:lang w:val="es-ES_tradnl" w:eastAsia="es-ES"/>
          <w14:ligatures w14:val="none"/>
        </w:rPr>
      </w:pPr>
      <w:r w:rsidRPr="00006E98">
        <w:rPr>
          <w:rFonts w:eastAsia="Times New Roman" w:asciiTheme="majorHAnsi" w:hAnsiTheme="majorHAnsi" w:cstheme="majorHAnsi"/>
          <w:b/>
          <w:color w:val="FF0000"/>
          <w:kern w:val="0"/>
          <w:sz w:val="24"/>
          <w:szCs w:val="24"/>
          <w:lang w:val="es-ES_tradnl" w:eastAsia="es-ES"/>
          <w14:ligatures w14:val="none"/>
        </w:rPr>
        <w:t>DEBE SER DESARROLLADO POR EL POSTULANTE</w:t>
      </w:r>
    </w:p>
    <w:p w:rsidRPr="00006E98" w:rsidR="00006E98" w:rsidP="00006E98" w:rsidRDefault="00006E98" w14:paraId="064E2B9F" w14:textId="77777777">
      <w:pPr>
        <w:rPr>
          <w:rFonts w:asciiTheme="majorHAnsi" w:hAnsiTheme="majorHAnsi" w:cstheme="majorHAnsi"/>
          <w:kern w:val="0"/>
          <w:sz w:val="24"/>
          <w:szCs w:val="24"/>
          <w:lang w:val="es-ES"/>
          <w14:ligatures w14:val="none"/>
        </w:rPr>
      </w:pPr>
    </w:p>
    <w:p w:rsidRPr="00006E98" w:rsidR="00006E98" w:rsidP="00006E98" w:rsidRDefault="00006E98" w14:paraId="7FEC3405" w14:textId="77777777"/>
    <w:p w:rsidR="00006E98" w:rsidRDefault="00006E98" w14:paraId="282582EE" w14:textId="77777777"/>
    <w:sectPr w:rsidR="00006E98" w:rsidSect="0066352C">
      <w:headerReference w:type="default" r:id="rId9"/>
      <w:headerReference w:type="first" r:id="rId10"/>
      <w:pgSz w:w="11906" w:h="16838" w:orient="portrait" w:code="9"/>
      <w:pgMar w:top="1758" w:right="1701" w:bottom="141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6A89" w:rsidRDefault="00120123" w14:paraId="2C1A618E" w14:textId="77777777">
      <w:pPr>
        <w:spacing w:after="0" w:line="240" w:lineRule="auto"/>
      </w:pPr>
      <w:r>
        <w:separator/>
      </w:r>
    </w:p>
  </w:endnote>
  <w:endnote w:type="continuationSeparator" w:id="0">
    <w:p w:rsidR="00456A89" w:rsidRDefault="00120123" w14:paraId="0A5EF54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6A89" w:rsidRDefault="00120123" w14:paraId="04252473" w14:textId="77777777">
      <w:pPr>
        <w:spacing w:after="0" w:line="240" w:lineRule="auto"/>
      </w:pPr>
      <w:r>
        <w:separator/>
      </w:r>
    </w:p>
  </w:footnote>
  <w:footnote w:type="continuationSeparator" w:id="0">
    <w:p w:rsidR="00456A89" w:rsidRDefault="00120123" w14:paraId="36CBEA8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497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:rsidTr="00167EFD" w14:paraId="0302631E" w14:textId="77777777">
      <w:trPr>
        <w:trHeight w:val="521"/>
      </w:trPr>
      <w:tc>
        <w:tcPr>
          <w:tcW w:w="1134" w:type="dxa"/>
          <w:tcBorders>
            <w:top w:val="double" w:color="auto" w:sz="6" w:space="0"/>
            <w:left w:val="double" w:color="auto" w:sz="6" w:space="0"/>
          </w:tcBorders>
        </w:tcPr>
        <w:p w:rsidR="000B1FC3" w:rsidRDefault="00120123" w14:paraId="10278D62" w14:textId="77777777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2224ED68" wp14:editId="7DB47510">
                <wp:extent cx="504825" cy="676275"/>
                <wp:effectExtent l="0" t="0" r="9525" b="9525"/>
                <wp:docPr id="11" name="Imagen 11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color="auto" w:sz="6" w:space="0"/>
            <w:left w:val="single" w:color="auto" w:sz="6" w:space="0"/>
          </w:tcBorders>
          <w:vAlign w:val="center"/>
        </w:tcPr>
        <w:p w:rsidRPr="00167EFD" w:rsidR="000B1FC3" w:rsidP="00167EFD" w:rsidRDefault="00120123" w14:paraId="5867A79D" w14:textId="77777777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UNIVERSIDAD CATÓLICA BOLIVIANA</w:t>
          </w:r>
        </w:p>
        <w:p w:rsidRPr="00167EFD" w:rsidR="000B1FC3" w:rsidP="00167EFD" w:rsidRDefault="00120123" w14:paraId="1B962906" w14:textId="77777777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“SAN PABLO”</w:t>
          </w:r>
        </w:p>
        <w:p w:rsidR="000B1FC3" w:rsidP="00167EFD" w:rsidRDefault="009200B1" w14:paraId="6AB08FBD" w14:textId="77777777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color="auto" w:sz="6" w:space="0"/>
            <w:left w:val="single" w:color="auto" w:sz="6" w:space="0"/>
            <w:right w:val="double" w:color="auto" w:sz="6" w:space="0"/>
          </w:tcBorders>
        </w:tcPr>
        <w:p w:rsidR="00167EFD" w:rsidP="001E43C3" w:rsidRDefault="009200B1" w14:paraId="12872738" w14:textId="77777777">
          <w:pPr>
            <w:pStyle w:val="Encabezado"/>
          </w:pPr>
        </w:p>
        <w:p w:rsidR="000B1FC3" w:rsidP="001E43C3" w:rsidRDefault="00120123" w14:paraId="65F855D9" w14:textId="6B522FDE">
          <w:pPr>
            <w:pStyle w:val="Encabezado"/>
          </w:pPr>
          <w:r>
            <w:t xml:space="preserve"> </w:t>
          </w:r>
          <w:r w:rsidRPr="00167EFD">
            <w:rPr>
              <w:sz w:val="24"/>
              <w:szCs w:val="24"/>
            </w:rPr>
            <w:t xml:space="preserve">Revisión: 01 Emisión: </w:t>
          </w:r>
          <w:r w:rsidRPr="00167EFD">
            <w:rPr>
              <w:sz w:val="24"/>
              <w:szCs w:val="24"/>
            </w:rPr>
            <w:fldChar w:fldCharType="begin"/>
          </w:r>
          <w:r w:rsidRPr="00167EFD">
            <w:rPr>
              <w:sz w:val="24"/>
              <w:szCs w:val="24"/>
            </w:rPr>
            <w:instrText xml:space="preserve"> TIME \@ "dd/MM/yyyy" </w:instrText>
          </w:r>
          <w:r w:rsidRPr="00167EFD">
            <w:rPr>
              <w:sz w:val="24"/>
              <w:szCs w:val="24"/>
            </w:rPr>
            <w:fldChar w:fldCharType="separate"/>
          </w:r>
          <w:r w:rsidR="009200B1">
            <w:rPr>
              <w:noProof/>
              <w:sz w:val="24"/>
              <w:szCs w:val="24"/>
            </w:rPr>
            <w:t>12/06/2023</w:t>
          </w:r>
          <w:r w:rsidRPr="00167EFD">
            <w:rPr>
              <w:sz w:val="24"/>
              <w:szCs w:val="24"/>
            </w:rPr>
            <w:fldChar w:fldCharType="end"/>
          </w:r>
        </w:p>
      </w:tc>
    </w:tr>
    <w:tr w:rsidR="000B1FC3" w:rsidTr="00167EFD" w14:paraId="437DD26B" w14:textId="77777777">
      <w:trPr>
        <w:trHeight w:val="980"/>
      </w:trPr>
      <w:tc>
        <w:tcPr>
          <w:tcW w:w="1134" w:type="dxa"/>
          <w:tcBorders>
            <w:left w:val="double" w:color="auto" w:sz="6" w:space="0"/>
            <w:bottom w:val="double" w:color="auto" w:sz="6" w:space="0"/>
          </w:tcBorders>
        </w:tcPr>
        <w:p w:rsidR="000B1FC3" w:rsidRDefault="009200B1" w14:paraId="0DA11DFD" w14:textId="77777777"/>
      </w:tc>
      <w:tc>
        <w:tcPr>
          <w:tcW w:w="4536" w:type="dxa"/>
          <w:tcBorders>
            <w:top w:val="single" w:color="auto" w:sz="6" w:space="0"/>
            <w:left w:val="single" w:color="auto" w:sz="6" w:space="0"/>
            <w:bottom w:val="double" w:color="auto" w:sz="6" w:space="0"/>
          </w:tcBorders>
          <w:vAlign w:val="center"/>
        </w:tcPr>
        <w:p w:rsidR="000B1FC3" w:rsidP="00167EFD" w:rsidRDefault="00120123" w14:paraId="79082D34" w14:textId="77777777">
          <w:pPr>
            <w:jc w:val="center"/>
          </w:pPr>
          <w:r w:rsidRPr="00167EFD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color="auto" w:sz="6" w:space="0"/>
            <w:bottom w:val="double" w:color="auto" w:sz="6" w:space="0"/>
            <w:right w:val="double" w:color="auto" w:sz="6" w:space="0"/>
          </w:tcBorders>
        </w:tcPr>
        <w:p w:rsidR="000B1FC3" w:rsidRDefault="00120123" w14:paraId="49BB20DF" w14:textId="77777777">
          <w:pPr>
            <w:pStyle w:val="Encabezado"/>
            <w:ind w:left="400"/>
          </w:pPr>
          <w:r w:rsidRPr="00167EFD">
            <w:rPr>
              <w:sz w:val="24"/>
              <w:szCs w:val="24"/>
            </w:rPr>
            <w:t>Página:</w:t>
          </w:r>
          <w:r>
            <w:t xml:space="preserve">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7</w:t>
          </w:r>
          <w:r>
            <w:fldChar w:fldCharType="end"/>
          </w:r>
        </w:p>
        <w:p w:rsidR="000B1FC3" w:rsidP="007D4A41" w:rsidRDefault="00120123" w14:paraId="2AE8E3F4" w14:textId="77777777">
          <w:pPr>
            <w:pStyle w:val="Encabezado"/>
          </w:pPr>
          <w:r>
            <w:t xml:space="preserve"> </w:t>
          </w:r>
        </w:p>
      </w:tc>
    </w:tr>
  </w:tbl>
  <w:p w:rsidR="000B1FC3" w:rsidRDefault="009200B1" w14:paraId="4CFE3759" w14:textId="77777777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:rsidTr="00343EB5" w14:paraId="686BEA2D" w14:textId="77777777">
      <w:trPr>
        <w:trHeight w:val="521"/>
      </w:trPr>
      <w:tc>
        <w:tcPr>
          <w:tcW w:w="1134" w:type="dxa"/>
          <w:tcBorders>
            <w:top w:val="double" w:color="auto" w:sz="6" w:space="0"/>
            <w:left w:val="double" w:color="auto" w:sz="6" w:space="0"/>
          </w:tcBorders>
        </w:tcPr>
        <w:p w:rsidR="000B1FC3" w:rsidRDefault="00120123" w14:paraId="0540C240" w14:textId="77777777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0EFBCF31" wp14:editId="6D483F53">
                <wp:extent cx="504825" cy="676275"/>
                <wp:effectExtent l="0" t="0" r="9525" b="9525"/>
                <wp:docPr id="10" name="Imagen 10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color="auto" w:sz="6" w:space="0"/>
            <w:left w:val="single" w:color="auto" w:sz="6" w:space="0"/>
          </w:tcBorders>
          <w:vAlign w:val="center"/>
        </w:tcPr>
        <w:p w:rsidRPr="00343EB5" w:rsidR="000B1FC3" w:rsidP="00343EB5" w:rsidRDefault="00120123" w14:paraId="2068C7F3" w14:textId="77777777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UNIVERSIDAD CATÓLICA BOLIVIANA</w:t>
          </w:r>
        </w:p>
        <w:p w:rsidRPr="00343EB5" w:rsidR="000B1FC3" w:rsidP="00343EB5" w:rsidRDefault="00120123" w14:paraId="6ECB7FAE" w14:textId="77777777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“SAN PABLO”</w:t>
          </w:r>
        </w:p>
        <w:p w:rsidR="000B1FC3" w:rsidP="00343EB5" w:rsidRDefault="009200B1" w14:paraId="0FEE1E37" w14:textId="77777777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color="auto" w:sz="6" w:space="0"/>
            <w:left w:val="single" w:color="auto" w:sz="6" w:space="0"/>
            <w:right w:val="double" w:color="auto" w:sz="6" w:space="0"/>
          </w:tcBorders>
        </w:tcPr>
        <w:p w:rsidR="00343EB5" w:rsidRDefault="00120123" w14:paraId="3D09DBF4" w14:textId="77777777">
          <w:pPr>
            <w:pStyle w:val="Encabezado"/>
          </w:pPr>
          <w:r>
            <w:t xml:space="preserve"> </w:t>
          </w:r>
        </w:p>
        <w:p w:rsidR="000B1FC3" w:rsidRDefault="00120123" w14:paraId="3E47ED6B" w14:textId="72A6B6A3">
          <w:pPr>
            <w:pStyle w:val="Encabezado"/>
          </w:pPr>
          <w:r w:rsidRPr="00343EB5">
            <w:rPr>
              <w:sz w:val="24"/>
              <w:szCs w:val="24"/>
            </w:rPr>
            <w:t xml:space="preserve">Revisión: 01 Emisión: </w:t>
          </w:r>
          <w:r w:rsidRPr="00343EB5">
            <w:rPr>
              <w:sz w:val="24"/>
              <w:szCs w:val="24"/>
            </w:rPr>
            <w:fldChar w:fldCharType="begin"/>
          </w:r>
          <w:r w:rsidRPr="00343EB5">
            <w:rPr>
              <w:sz w:val="24"/>
              <w:szCs w:val="24"/>
            </w:rPr>
            <w:instrText xml:space="preserve"> TIME \@ "dd/MM/yyyy" </w:instrText>
          </w:r>
          <w:r w:rsidRPr="00343EB5">
            <w:rPr>
              <w:sz w:val="24"/>
              <w:szCs w:val="24"/>
            </w:rPr>
            <w:fldChar w:fldCharType="separate"/>
          </w:r>
          <w:r w:rsidR="009200B1">
            <w:rPr>
              <w:noProof/>
              <w:sz w:val="24"/>
              <w:szCs w:val="24"/>
            </w:rPr>
            <w:t>12/06/2023</w:t>
          </w:r>
          <w:r w:rsidRPr="00343EB5">
            <w:rPr>
              <w:sz w:val="24"/>
              <w:szCs w:val="24"/>
            </w:rPr>
            <w:fldChar w:fldCharType="end"/>
          </w:r>
        </w:p>
      </w:tc>
    </w:tr>
    <w:tr w:rsidR="000B1FC3" w:rsidTr="00343EB5" w14:paraId="257E2BF1" w14:textId="77777777">
      <w:trPr>
        <w:trHeight w:val="980"/>
      </w:trPr>
      <w:tc>
        <w:tcPr>
          <w:tcW w:w="1134" w:type="dxa"/>
          <w:tcBorders>
            <w:left w:val="double" w:color="auto" w:sz="6" w:space="0"/>
            <w:bottom w:val="double" w:color="auto" w:sz="6" w:space="0"/>
          </w:tcBorders>
        </w:tcPr>
        <w:p w:rsidR="000B1FC3" w:rsidRDefault="009200B1" w14:paraId="0F03A50E" w14:textId="77777777"/>
      </w:tc>
      <w:tc>
        <w:tcPr>
          <w:tcW w:w="4536" w:type="dxa"/>
          <w:tcBorders>
            <w:top w:val="single" w:color="auto" w:sz="6" w:space="0"/>
            <w:left w:val="single" w:color="auto" w:sz="6" w:space="0"/>
            <w:bottom w:val="double" w:color="auto" w:sz="6" w:space="0"/>
          </w:tcBorders>
          <w:vAlign w:val="center"/>
        </w:tcPr>
        <w:p w:rsidR="00A13200" w:rsidP="00343EB5" w:rsidRDefault="00120123" w14:paraId="19DFC25C" w14:textId="77777777">
          <w:pPr>
            <w:jc w:val="center"/>
          </w:pPr>
          <w:r w:rsidRPr="00343EB5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color="auto" w:sz="6" w:space="0"/>
            <w:bottom w:val="double" w:color="auto" w:sz="6" w:space="0"/>
            <w:right w:val="double" w:color="auto" w:sz="6" w:space="0"/>
          </w:tcBorders>
        </w:tcPr>
        <w:p w:rsidR="000B1FC3" w:rsidP="00831CA2" w:rsidRDefault="00120123" w14:paraId="383006B5" w14:textId="77777777">
          <w:pPr>
            <w:pStyle w:val="Encabezado"/>
            <w:ind w:left="400"/>
          </w:pPr>
          <w:r>
            <w:t xml:space="preserve">Página: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1</w:t>
          </w:r>
          <w:r>
            <w:fldChar w:fldCharType="end"/>
          </w:r>
        </w:p>
      </w:tc>
    </w:tr>
  </w:tbl>
  <w:p w:rsidR="000B1FC3" w:rsidRDefault="009200B1" w14:paraId="74687C63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28"/>
    <w:multiLevelType w:val="hybridMultilevel"/>
    <w:tmpl w:val="9966432A"/>
    <w:lvl w:ilvl="0" w:tplc="4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A00B49"/>
    <w:multiLevelType w:val="hybridMultilevel"/>
    <w:tmpl w:val="36A02A38"/>
    <w:lvl w:ilvl="0" w:tplc="F7761F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840A40"/>
    <w:multiLevelType w:val="hybridMultilevel"/>
    <w:tmpl w:val="DB2CCD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FB726E"/>
    <w:multiLevelType w:val="hybridMultilevel"/>
    <w:tmpl w:val="4A40EB5A"/>
    <w:lvl w:ilvl="0" w:tplc="400A000D">
      <w:start w:val="1"/>
      <w:numFmt w:val="bullet"/>
      <w:lvlText w:val=""/>
      <w:lvlJc w:val="left"/>
      <w:pPr>
        <w:ind w:left="1777" w:hanging="360"/>
      </w:pPr>
      <w:rPr>
        <w:rFonts w:hint="default" w:ascii="Wingdings" w:hAnsi="Wingdings"/>
      </w:rPr>
    </w:lvl>
    <w:lvl w:ilvl="1" w:tplc="400A0003">
      <w:start w:val="1"/>
      <w:numFmt w:val="bullet"/>
      <w:lvlText w:val="o"/>
      <w:lvlJc w:val="left"/>
      <w:pPr>
        <w:ind w:left="1221" w:hanging="360"/>
      </w:pPr>
      <w:rPr>
        <w:rFonts w:hint="default" w:ascii="Courier New" w:hAnsi="Courier New" w:cs="Courier New"/>
      </w:rPr>
    </w:lvl>
    <w:lvl w:ilvl="2" w:tplc="400A0005">
      <w:start w:val="1"/>
      <w:numFmt w:val="bullet"/>
      <w:lvlText w:val=""/>
      <w:lvlJc w:val="left"/>
      <w:pPr>
        <w:ind w:left="1941" w:hanging="360"/>
      </w:pPr>
      <w:rPr>
        <w:rFonts w:hint="default" w:ascii="Wingdings" w:hAnsi="Wingdings"/>
      </w:rPr>
    </w:lvl>
    <w:lvl w:ilvl="3" w:tplc="400A0001">
      <w:start w:val="1"/>
      <w:numFmt w:val="bullet"/>
      <w:lvlText w:val=""/>
      <w:lvlJc w:val="left"/>
      <w:pPr>
        <w:ind w:left="2661" w:hanging="360"/>
      </w:pPr>
      <w:rPr>
        <w:rFonts w:hint="default" w:ascii="Symbol" w:hAnsi="Symbol"/>
      </w:rPr>
    </w:lvl>
    <w:lvl w:ilvl="4" w:tplc="400A0003">
      <w:start w:val="1"/>
      <w:numFmt w:val="bullet"/>
      <w:lvlText w:val="o"/>
      <w:lvlJc w:val="left"/>
      <w:pPr>
        <w:ind w:left="3381" w:hanging="360"/>
      </w:pPr>
      <w:rPr>
        <w:rFonts w:hint="default" w:ascii="Courier New" w:hAnsi="Courier New" w:cs="Courier New"/>
      </w:rPr>
    </w:lvl>
    <w:lvl w:ilvl="5" w:tplc="400A0005">
      <w:start w:val="1"/>
      <w:numFmt w:val="bullet"/>
      <w:lvlText w:val=""/>
      <w:lvlJc w:val="left"/>
      <w:pPr>
        <w:ind w:left="4101" w:hanging="360"/>
      </w:pPr>
      <w:rPr>
        <w:rFonts w:hint="default" w:ascii="Wingdings" w:hAnsi="Wingdings"/>
      </w:rPr>
    </w:lvl>
    <w:lvl w:ilvl="6" w:tplc="400A0001">
      <w:start w:val="1"/>
      <w:numFmt w:val="bullet"/>
      <w:lvlText w:val=""/>
      <w:lvlJc w:val="left"/>
      <w:pPr>
        <w:ind w:left="4821" w:hanging="360"/>
      </w:pPr>
      <w:rPr>
        <w:rFonts w:hint="default" w:ascii="Symbol" w:hAnsi="Symbol"/>
      </w:rPr>
    </w:lvl>
    <w:lvl w:ilvl="7" w:tplc="400A0003">
      <w:start w:val="1"/>
      <w:numFmt w:val="bullet"/>
      <w:lvlText w:val="o"/>
      <w:lvlJc w:val="left"/>
      <w:pPr>
        <w:ind w:left="5541" w:hanging="360"/>
      </w:pPr>
      <w:rPr>
        <w:rFonts w:hint="default" w:ascii="Courier New" w:hAnsi="Courier New" w:cs="Courier New"/>
      </w:rPr>
    </w:lvl>
    <w:lvl w:ilvl="8" w:tplc="400A0005">
      <w:start w:val="1"/>
      <w:numFmt w:val="bullet"/>
      <w:lvlText w:val=""/>
      <w:lvlJc w:val="left"/>
      <w:pPr>
        <w:ind w:left="6261" w:hanging="360"/>
      </w:pPr>
      <w:rPr>
        <w:rFonts w:hint="default" w:ascii="Wingdings" w:hAnsi="Wingdings"/>
      </w:rPr>
    </w:lvl>
  </w:abstractNum>
  <w:abstractNum w:abstractNumId="4" w15:restartNumberingAfterBreak="0">
    <w:nsid w:val="0F450B91"/>
    <w:multiLevelType w:val="hybridMultilevel"/>
    <w:tmpl w:val="97066B74"/>
    <w:lvl w:ilvl="0" w:tplc="1478BC8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7BE63C4"/>
    <w:multiLevelType w:val="hybridMultilevel"/>
    <w:tmpl w:val="07E2B86E"/>
    <w:lvl w:ilvl="0" w:tplc="D4C4E4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lang w:val="es-MX"/>
      </w:rPr>
    </w:lvl>
    <w:lvl w:ilvl="1" w:tplc="334404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lang w:val="es-MX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78BC80">
      <w:start w:val="1"/>
      <w:numFmt w:val="bullet"/>
      <w:suff w:val="nothing"/>
      <w:lvlText w:val="-"/>
      <w:lvlJc w:val="left"/>
      <w:pPr>
        <w:ind w:left="2880" w:hanging="360"/>
      </w:pPr>
      <w:rPr>
        <w:rFonts w:hint="default" w:ascii="Arial" w:hAnsi="Arial" w:eastAsia="Times New Roman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8B95F28"/>
    <w:multiLevelType w:val="hybridMultilevel"/>
    <w:tmpl w:val="B76AD144"/>
    <w:lvl w:ilvl="0" w:tplc="10F85EA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8745B12"/>
    <w:multiLevelType w:val="hybridMultilevel"/>
    <w:tmpl w:val="8BC45B40"/>
    <w:lvl w:ilvl="0" w:tplc="9990B9AA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A3ABB"/>
    <w:multiLevelType w:val="hybridMultilevel"/>
    <w:tmpl w:val="CC402E0A"/>
    <w:lvl w:ilvl="0" w:tplc="40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3E959F9"/>
    <w:multiLevelType w:val="multilevel"/>
    <w:tmpl w:val="02D4C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8B17D69"/>
    <w:multiLevelType w:val="hybridMultilevel"/>
    <w:tmpl w:val="317475E8"/>
    <w:lvl w:ilvl="0" w:tplc="2556B39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8715D1"/>
    <w:multiLevelType w:val="multilevel"/>
    <w:tmpl w:val="2DD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2043359390">
    <w:abstractNumId w:val="11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 w:cs="Times New Roman"/>
          <w:sz w:val="20"/>
        </w:rPr>
      </w:lvl>
    </w:lvlOverride>
    <w:lvlOverride w:ilvl="1">
      <w:startOverride w:val="7"/>
      <w:lvl w:ilvl="1">
        <w:start w:val="7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 w16cid:durableId="1741829247">
    <w:abstractNumId w:val="10"/>
  </w:num>
  <w:num w:numId="3" w16cid:durableId="963654089">
    <w:abstractNumId w:val="1"/>
  </w:num>
  <w:num w:numId="4" w16cid:durableId="380641880">
    <w:abstractNumId w:val="5"/>
  </w:num>
  <w:num w:numId="5" w16cid:durableId="1327594914">
    <w:abstractNumId w:val="9"/>
  </w:num>
  <w:num w:numId="6" w16cid:durableId="2052729920">
    <w:abstractNumId w:val="0"/>
  </w:num>
  <w:num w:numId="7" w16cid:durableId="1633058378">
    <w:abstractNumId w:val="2"/>
  </w:num>
  <w:num w:numId="8" w16cid:durableId="18614066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2007950">
    <w:abstractNumId w:val="7"/>
  </w:num>
  <w:num w:numId="10" w16cid:durableId="1091971380">
    <w:abstractNumId w:val="3"/>
  </w:num>
  <w:num w:numId="11" w16cid:durableId="1636370730">
    <w:abstractNumId w:val="4"/>
  </w:num>
  <w:num w:numId="12" w16cid:durableId="1110010588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98"/>
    <w:rsid w:val="00006E98"/>
    <w:rsid w:val="00120123"/>
    <w:rsid w:val="00456A89"/>
    <w:rsid w:val="00525A0A"/>
    <w:rsid w:val="009200B1"/>
    <w:rsid w:val="15C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9245"/>
  <w15:chartTrackingRefBased/>
  <w15:docId w15:val="{7C018508-9310-42C9-867D-CABD15D68A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s-B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06E98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06E98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/>
    <w:rsid w:val="00006E98"/>
  </w:style>
  <w:style w:type="character" w:styleId="Textoennegrita">
    <w:name w:val="Strong"/>
    <w:qFormat/>
    <w:rsid w:val="00006E98"/>
    <w:rPr>
      <w:b/>
      <w:bCs/>
    </w:rPr>
  </w:style>
  <w:style w:type="character" w:styleId="normaltextrun" w:customStyle="1">
    <w:name w:val="normaltextrun"/>
    <w:basedOn w:val="Fuentedeprrafopredeter"/>
    <w:rsid w:val="009200B1"/>
  </w:style>
  <w:style w:type="character" w:styleId="eop" w:customStyle="1">
    <w:name w:val="eop"/>
    <w:basedOn w:val="Fuentedeprrafopredeter"/>
    <w:rsid w:val="00920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ucbtja.edu.bo/wp-content/uploads/2019/08/Modelo-Acad%C3%A9mico-de-la-Universidad-Cat%C3%B3lica-Boliviana.pdf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MARCELO ALEJANDRO PACHECO VIRICOCHEA</dc:creator>
  <keywords/>
  <dc:description/>
  <lastModifiedBy>VALERIA ARDUZ MURILLO</lastModifiedBy>
  <revision>4</revision>
  <dcterms:created xsi:type="dcterms:W3CDTF">2023-06-08T01:00:00.0000000Z</dcterms:created>
  <dcterms:modified xsi:type="dcterms:W3CDTF">2023-06-13T03:54:15.8052835Z</dcterms:modified>
</coreProperties>
</file>